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4D8F4" w14:textId="718353E7" w:rsidR="00AF077A" w:rsidRPr="00E55A75" w:rsidRDefault="00AF077A" w:rsidP="007B3254">
      <w:pPr>
        <w:jc w:val="center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  <w:r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MUSI </w:t>
      </w:r>
      <w:r w:rsid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2013</w:t>
      </w:r>
      <w:r w:rsidRPr="00E55A75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 </w:t>
      </w:r>
      <w:r w:rsidR="0028463D">
        <w:rPr>
          <w:rFonts w:ascii="Arial" w:eastAsia="Times New Roman" w:hAnsi="Arial" w:cs="Arial"/>
          <w:b/>
          <w:bCs/>
          <w:color w:val="000000"/>
          <w:sz w:val="22"/>
          <w:szCs w:val="22"/>
        </w:rPr>
        <w:t>Fundamentals of Musicianship IV</w:t>
      </w:r>
    </w:p>
    <w:p w14:paraId="514DB269" w14:textId="799D011F" w:rsidR="00AF077A" w:rsidRDefault="00AF077A" w:rsidP="00AF077A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6D428DF9" w14:textId="77777777" w:rsidR="00CC1FB1" w:rsidRDefault="00CC1FB1" w:rsidP="00AF077A">
      <w:pPr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38C2BC6F" w14:textId="2BD63070" w:rsidR="00CC1FB1" w:rsidRPr="00CC1FB1" w:rsidRDefault="00CC1FB1" w:rsidP="00AF077A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CC1FB1">
        <w:rPr>
          <w:rFonts w:ascii="Arial" w:eastAsia="Times New Roman" w:hAnsi="Arial" w:cs="Arial"/>
          <w:color w:val="000000"/>
          <w:sz w:val="22"/>
          <w:szCs w:val="22"/>
        </w:rPr>
        <w:t>Name: ____________________________________________</w:t>
      </w:r>
    </w:p>
    <w:p w14:paraId="530D03C4" w14:textId="77777777" w:rsidR="00CC1FB1" w:rsidRPr="00CC1FB1" w:rsidRDefault="00CC1FB1" w:rsidP="00AF077A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2CC23EC9" w14:textId="6CBA743E" w:rsidR="00AF077A" w:rsidRPr="00CC1FB1" w:rsidRDefault="00600419" w:rsidP="00AF077A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CC1FB1">
        <w:rPr>
          <w:rFonts w:ascii="Arial" w:eastAsia="Times New Roman" w:hAnsi="Arial" w:cs="Arial"/>
          <w:color w:val="000000"/>
          <w:sz w:val="22"/>
          <w:szCs w:val="22"/>
        </w:rPr>
        <w:t xml:space="preserve">12-Tone </w:t>
      </w:r>
      <w:r w:rsidR="00AF077A" w:rsidRPr="00CC1FB1">
        <w:rPr>
          <w:rFonts w:ascii="Arial" w:eastAsia="Times New Roman" w:hAnsi="Arial" w:cs="Arial"/>
          <w:color w:val="000000"/>
          <w:sz w:val="22"/>
          <w:szCs w:val="22"/>
        </w:rPr>
        <w:t xml:space="preserve">Max </w:t>
      </w:r>
      <w:r w:rsidR="00665466" w:rsidRPr="00CC1FB1">
        <w:rPr>
          <w:rFonts w:ascii="Arial" w:eastAsia="Times New Roman" w:hAnsi="Arial" w:cs="Arial"/>
          <w:color w:val="000000"/>
          <w:sz w:val="22"/>
          <w:szCs w:val="22"/>
        </w:rPr>
        <w:t>Patch</w:t>
      </w:r>
      <w:r w:rsidR="003D3360" w:rsidRPr="00CC1FB1">
        <w:rPr>
          <w:rFonts w:ascii="Arial" w:eastAsia="Times New Roman" w:hAnsi="Arial" w:cs="Arial"/>
          <w:color w:val="000000"/>
          <w:sz w:val="22"/>
          <w:szCs w:val="22"/>
        </w:rPr>
        <w:t xml:space="preserve"> – 100 Points</w:t>
      </w:r>
    </w:p>
    <w:p w14:paraId="3B680562" w14:textId="266CBD01" w:rsidR="001C760C" w:rsidRPr="00CC1FB1" w:rsidRDefault="001C760C" w:rsidP="001C760C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36FF4525" w14:textId="7C2231A6" w:rsidR="001C760C" w:rsidRPr="00CC1FB1" w:rsidRDefault="001C760C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CC1FB1">
        <w:rPr>
          <w:rFonts w:ascii="Arial" w:eastAsia="Times New Roman" w:hAnsi="Arial" w:cs="Arial"/>
          <w:color w:val="000000" w:themeColor="text1"/>
          <w:sz w:val="22"/>
          <w:szCs w:val="22"/>
        </w:rPr>
        <w:t>Requirements:</w:t>
      </w:r>
    </w:p>
    <w:p w14:paraId="01BAACE8" w14:textId="7AB8E70C" w:rsidR="0028463D" w:rsidRP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28463D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Generate the Grid – </w:t>
      </w:r>
      <w:r w:rsidR="0028463D" w:rsidRPr="00AA0BD1">
        <w:rPr>
          <w:rFonts w:ascii="Arial" w:eastAsia="Times New Roman" w:hAnsi="Arial" w:cs="Arial"/>
          <w:color w:val="000000"/>
          <w:sz w:val="22"/>
          <w:szCs w:val="22"/>
        </w:rPr>
        <w:t>P</w:t>
      </w:r>
      <w:r w:rsidR="00061D68" w:rsidRPr="00AA0BD1">
        <w:rPr>
          <w:rFonts w:ascii="Arial" w:eastAsia="Times New Roman" w:hAnsi="Arial" w:cs="Arial"/>
          <w:color w:val="000000"/>
          <w:sz w:val="22"/>
          <w:szCs w:val="22"/>
        </w:rPr>
        <w:t>0</w:t>
      </w:r>
      <w:r w:rsidR="0028463D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may be predefined or entered by a user, but the rest of the grid should be generated. Use a set of ascending and descending intervals to generate the grid used for 12 tone music. [20 points]</w:t>
      </w:r>
    </w:p>
    <w:p w14:paraId="5AA52D0F" w14:textId="25C6FE57" w:rsidR="00AA0BD1" w:rsidRDefault="00AA0BD1" w:rsidP="00AA0BD1">
      <w:pPr>
        <w:tabs>
          <w:tab w:val="left" w:pos="540"/>
        </w:tabs>
        <w:rPr>
          <w:rFonts w:ascii="Arial" w:eastAsia="Times New Roman" w:hAnsi="Arial" w:cs="Arial"/>
          <w:color w:val="000000"/>
          <w:sz w:val="22"/>
          <w:szCs w:val="22"/>
        </w:rPr>
      </w:pPr>
    </w:p>
    <w:p w14:paraId="7336F81A" w14:textId="5C8752BA" w:rsid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____</w:t>
      </w:r>
      <w:r>
        <w:rPr>
          <w:rFonts w:ascii="Arial" w:eastAsia="Times New Roman" w:hAnsi="Arial" w:cs="Arial"/>
          <w:color w:val="000000"/>
          <w:sz w:val="22"/>
          <w:szCs w:val="22"/>
        </w:rPr>
        <w:tab/>
      </w:r>
      <w:r w:rsidR="0028463D" w:rsidRPr="00AA0BD1">
        <w:rPr>
          <w:rFonts w:ascii="Arial" w:eastAsia="Times New Roman" w:hAnsi="Arial" w:cs="Arial"/>
          <w:color w:val="000000"/>
          <w:sz w:val="22"/>
          <w:szCs w:val="22"/>
        </w:rPr>
        <w:t>3 different types of playback</w:t>
      </w:r>
      <w:r>
        <w:rPr>
          <w:rFonts w:ascii="Arial" w:eastAsia="Times New Roman" w:hAnsi="Arial" w:cs="Arial"/>
          <w:color w:val="000000"/>
          <w:sz w:val="22"/>
          <w:szCs w:val="22"/>
        </w:rPr>
        <w:t>. [20 points]</w:t>
      </w:r>
    </w:p>
    <w:p w14:paraId="017709DF" w14:textId="77777777" w:rsid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/>
          <w:sz w:val="22"/>
          <w:szCs w:val="22"/>
        </w:rPr>
      </w:pPr>
    </w:p>
    <w:p w14:paraId="7515A650" w14:textId="792C4E49" w:rsidR="0028463D" w:rsidRP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____</w:t>
      </w:r>
      <w:r>
        <w:rPr>
          <w:rFonts w:ascii="Arial" w:eastAsia="Times New Roman" w:hAnsi="Arial" w:cs="Arial"/>
          <w:color w:val="000000"/>
          <w:sz w:val="22"/>
          <w:szCs w:val="22"/>
        </w:rPr>
        <w:tab/>
        <w:t>P</w:t>
      </w:r>
      <w:r w:rsidR="0028463D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layback 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of </w:t>
      </w:r>
      <w:r w:rsidR="0028463D" w:rsidRPr="00AA0BD1">
        <w:rPr>
          <w:rFonts w:ascii="Arial" w:eastAsia="Times New Roman" w:hAnsi="Arial" w:cs="Arial"/>
          <w:color w:val="000000"/>
          <w:sz w:val="22"/>
          <w:szCs w:val="22"/>
        </w:rPr>
        <w:t>one or two rows simultaneously</w:t>
      </w:r>
      <w:r>
        <w:rPr>
          <w:rFonts w:ascii="Arial" w:eastAsia="Times New Roman" w:hAnsi="Arial" w:cs="Arial"/>
          <w:color w:val="000000"/>
          <w:sz w:val="22"/>
          <w:szCs w:val="22"/>
        </w:rPr>
        <w:t>. [20 points]</w:t>
      </w:r>
    </w:p>
    <w:p w14:paraId="638B03BE" w14:textId="77777777" w:rsidR="0028463D" w:rsidRPr="0028463D" w:rsidRDefault="0028463D" w:rsidP="0028463D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D5FDF37" w14:textId="1895BA87" w:rsid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  <w:t>Organization</w:t>
      </w:r>
      <w:r w:rsidR="003E2EC8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</w:t>
      </w:r>
      <w:r w:rsidR="004D488B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dd comments to your patch to clarify the user experience and</w:t>
      </w:r>
      <w:r w:rsidR="003E2EC8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/or</w:t>
      </w:r>
      <w:r w:rsidR="004D488B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explain any unique or necessary items for the user</w:t>
      </w:r>
      <w:r w:rsidR="00145429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3D3360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D488B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[10</w:t>
      </w:r>
      <w:r w:rsidR="008F697D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D488B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points]</w:t>
      </w:r>
    </w:p>
    <w:p w14:paraId="7B2EA735" w14:textId="77777777" w:rsid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07BB185" w14:textId="38D9E29F" w:rsidR="00903F6F" w:rsidRP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903F6F" w:rsidRPr="00AA0BD1">
        <w:rPr>
          <w:rFonts w:ascii="Arial" w:eastAsia="Times New Roman" w:hAnsi="Arial" w:cs="Arial"/>
          <w:color w:val="000000"/>
          <w:sz w:val="22"/>
          <w:szCs w:val="22"/>
        </w:rPr>
        <w:t>Record One Playback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B401BA" w:rsidRPr="00AA0BD1">
        <w:rPr>
          <w:rFonts w:ascii="Arial" w:eastAsia="Times New Roman" w:hAnsi="Arial" w:cs="Arial"/>
          <w:color w:val="000000"/>
          <w:sz w:val="22"/>
          <w:szCs w:val="22"/>
        </w:rPr>
        <w:t>in a lossless</w:t>
      </w:r>
      <w:r w:rsidR="00B77108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AAC, WAV, or OGG format</w:t>
      </w:r>
      <w:r w:rsidR="00CD059A" w:rsidRPr="00AA0BD1">
        <w:rPr>
          <w:rFonts w:ascii="Arial" w:eastAsia="Times New Roman" w:hAnsi="Arial" w:cs="Arial"/>
          <w:color w:val="000000"/>
          <w:sz w:val="22"/>
          <w:szCs w:val="22"/>
        </w:rPr>
        <w:t>.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B401BA" w:rsidRPr="00AA0BD1">
        <w:rPr>
          <w:rFonts w:ascii="Arial" w:eastAsia="Times New Roman" w:hAnsi="Arial" w:cs="Arial"/>
          <w:color w:val="000000"/>
          <w:sz w:val="22"/>
          <w:szCs w:val="22"/>
        </w:rPr>
        <w:t>[</w:t>
      </w:r>
      <w:r w:rsidR="00594068" w:rsidRPr="00AA0BD1">
        <w:rPr>
          <w:rFonts w:ascii="Arial" w:eastAsia="Times New Roman" w:hAnsi="Arial" w:cs="Arial"/>
          <w:color w:val="000000"/>
          <w:sz w:val="22"/>
          <w:szCs w:val="22"/>
        </w:rPr>
        <w:t>10</w:t>
      </w:r>
      <w:r w:rsidR="00B401BA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points]</w:t>
      </w:r>
    </w:p>
    <w:p w14:paraId="483B5A44" w14:textId="77777777" w:rsidR="00AA0BD1" w:rsidRDefault="00AA0BD1" w:rsidP="00AA0BD1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32554312" w14:textId="2C9C729E" w:rsidR="00373DF6" w:rsidRPr="00AA0BD1" w:rsidRDefault="00AA0BD1" w:rsidP="00AA0BD1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594068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Creativity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– o</w:t>
      </w:r>
      <w:r w:rsidR="00373DF6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riginality, ease of use, and </w:t>
      </w:r>
      <w:r w:rsidR="006432B1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clarity of thought. </w:t>
      </w:r>
      <w:r w:rsidR="00373DF6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[10 points]</w:t>
      </w:r>
    </w:p>
    <w:p w14:paraId="71D969FE" w14:textId="7562698A" w:rsidR="001C760C" w:rsidRDefault="001C760C" w:rsidP="001C760C">
      <w:pPr>
        <w:rPr>
          <w:rFonts w:ascii="Arial" w:eastAsia="Times New Roman" w:hAnsi="Arial" w:cs="Arial"/>
          <w:b/>
          <w:bCs/>
          <w:color w:val="000000" w:themeColor="text1"/>
          <w:sz w:val="22"/>
          <w:szCs w:val="22"/>
        </w:rPr>
      </w:pPr>
    </w:p>
    <w:p w14:paraId="61C4064E" w14:textId="4F44F9C7" w:rsidR="006A66CB" w:rsidRDefault="006A66CB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6A66CB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three items to </w:t>
      </w:r>
      <w:r w:rsidR="00AA0BD1">
        <w:rPr>
          <w:rFonts w:ascii="Arial" w:eastAsia="Times New Roman" w:hAnsi="Arial" w:cs="Arial"/>
          <w:color w:val="000000" w:themeColor="text1"/>
          <w:sz w:val="22"/>
          <w:szCs w:val="22"/>
        </w:rPr>
        <w:t>be submitted: [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10 points</w:t>
      </w:r>
      <w:r w:rsidR="00AA0BD1">
        <w:rPr>
          <w:rFonts w:ascii="Arial" w:eastAsia="Times New Roman" w:hAnsi="Arial" w:cs="Arial"/>
          <w:color w:val="000000" w:themeColor="text1"/>
          <w:sz w:val="22"/>
          <w:szCs w:val="22"/>
        </w:rPr>
        <w:t>]</w:t>
      </w:r>
    </w:p>
    <w:p w14:paraId="290B4DFB" w14:textId="77777777" w:rsidR="006A66CB" w:rsidRPr="006A66CB" w:rsidRDefault="006A66CB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AC94328" w14:textId="28722281" w:rsidR="00837025" w:rsidRPr="00AA0BD1" w:rsidRDefault="00AA0BD1" w:rsidP="00AA0BD1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1D74EE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</w:t>
      </w:r>
      <w:r w:rsidR="001C760C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Max patch fil</w:t>
      </w:r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e as follows: </w:t>
      </w:r>
      <w:proofErr w:type="gramStart"/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firstname.lastname</w:t>
      </w:r>
      <w:proofErr w:type="gramEnd"/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.12tone</w:t>
      </w:r>
      <w:r w:rsidR="001C760C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837025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maxpat</w:t>
      </w:r>
    </w:p>
    <w:p w14:paraId="093AC539" w14:textId="77777777" w:rsidR="00B67FCF" w:rsidRPr="00B67FCF" w:rsidRDefault="00B67FCF" w:rsidP="00AA0BD1">
      <w:pPr>
        <w:pStyle w:val="ListParagraph"/>
        <w:tabs>
          <w:tab w:val="left" w:pos="540"/>
        </w:tabs>
        <w:ind w:left="1440"/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DBBD37D" w14:textId="620F2113" w:rsidR="00B77108" w:rsidRP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____</w:t>
      </w:r>
      <w:r>
        <w:rPr>
          <w:rFonts w:ascii="Arial" w:eastAsia="Times New Roman" w:hAnsi="Arial" w:cs="Arial"/>
          <w:color w:val="000000"/>
          <w:sz w:val="22"/>
          <w:szCs w:val="22"/>
        </w:rPr>
        <w:tab/>
      </w:r>
      <w:r w:rsidR="00B77108" w:rsidRPr="00AA0BD1">
        <w:rPr>
          <w:rFonts w:ascii="Arial" w:eastAsia="Times New Roman" w:hAnsi="Arial" w:cs="Arial"/>
          <w:color w:val="000000"/>
          <w:sz w:val="22"/>
          <w:szCs w:val="22"/>
        </w:rPr>
        <w:t>The recording of one performance lasting 60 seconds or longer in an appropriate</w:t>
      </w:r>
      <w:r w:rsidR="00594068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lossless AAC, WAV, or OGG format</w:t>
      </w:r>
      <w:r w:rsidR="00B67FCF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as follows: </w:t>
      </w:r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firstname.lastname.12tone.audio.ogg</w:t>
      </w:r>
    </w:p>
    <w:p w14:paraId="59AD4191" w14:textId="77777777" w:rsidR="00B77108" w:rsidRPr="00B77108" w:rsidRDefault="00B77108" w:rsidP="00AA0BD1">
      <w:pPr>
        <w:pStyle w:val="ListParagraph"/>
        <w:tabs>
          <w:tab w:val="left" w:pos="540"/>
        </w:tabs>
        <w:rPr>
          <w:rFonts w:ascii="Arial" w:eastAsia="Times New Roman" w:hAnsi="Arial" w:cs="Arial"/>
          <w:color w:val="000000"/>
          <w:sz w:val="22"/>
          <w:szCs w:val="22"/>
        </w:rPr>
      </w:pPr>
    </w:p>
    <w:p w14:paraId="07CEC475" w14:textId="21358021" w:rsidR="00CE7C1E" w:rsidRPr="00AA0BD1" w:rsidRDefault="00AA0BD1" w:rsidP="00AA0BD1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____</w:t>
      </w:r>
      <w:r>
        <w:rPr>
          <w:rFonts w:ascii="Arial" w:eastAsia="Times New Roman" w:hAnsi="Arial" w:cs="Arial"/>
          <w:color w:val="000000"/>
          <w:sz w:val="22"/>
          <w:szCs w:val="22"/>
        </w:rPr>
        <w:tab/>
      </w:r>
      <w:r w:rsidR="00B77108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A Word file describing the </w:t>
      </w:r>
      <w:r w:rsidR="00594068" w:rsidRPr="00AA0BD1">
        <w:rPr>
          <w:rFonts w:ascii="Arial" w:eastAsia="Times New Roman" w:hAnsi="Arial" w:cs="Arial"/>
          <w:color w:val="000000"/>
          <w:sz w:val="22"/>
          <w:szCs w:val="22"/>
        </w:rPr>
        <w:t>structure of the patch</w:t>
      </w:r>
      <w:r w:rsidR="00CE7C1E" w:rsidRPr="00AA0BD1">
        <w:rPr>
          <w:rFonts w:ascii="Arial" w:eastAsia="Times New Roman" w:hAnsi="Arial" w:cs="Arial"/>
          <w:color w:val="000000"/>
          <w:sz w:val="22"/>
          <w:szCs w:val="22"/>
        </w:rPr>
        <w:t xml:space="preserve"> – supported by appropriate screen shots – and 1-2 paragraphs </w:t>
      </w:r>
      <w:r w:rsidR="00CE7C1E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describing any technical or musical challenges you encountered.</w:t>
      </w:r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Ple</w:t>
      </w:r>
      <w:r w:rsidR="00A975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a</w:t>
      </w:r>
      <w:r w:rsidR="00B67FCF" w:rsidRPr="00AA0BD1">
        <w:rPr>
          <w:rFonts w:ascii="Arial" w:eastAsia="Times New Roman" w:hAnsi="Arial" w:cs="Arial"/>
          <w:color w:val="000000" w:themeColor="text1"/>
          <w:sz w:val="22"/>
          <w:szCs w:val="22"/>
        </w:rPr>
        <w:t>se use the following format: firstname.lastname.12tone.docx</w:t>
      </w:r>
    </w:p>
    <w:p w14:paraId="5C760693" w14:textId="77777777" w:rsidR="0028463D" w:rsidRPr="003D3360" w:rsidRDefault="0028463D" w:rsidP="001C760C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251C87E3" w14:textId="6838EAB3" w:rsidR="00CE1621" w:rsidRPr="00CC1FB1" w:rsidRDefault="004D488B" w:rsidP="001C760C">
      <w:pPr>
        <w:spacing w:after="180"/>
        <w:contextualSpacing/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CC1FB1">
        <w:rPr>
          <w:rFonts w:ascii="Arial" w:eastAsia="Times New Roman" w:hAnsi="Arial" w:cs="Arial"/>
          <w:color w:val="000000" w:themeColor="text1"/>
          <w:sz w:val="22"/>
          <w:szCs w:val="22"/>
        </w:rPr>
        <w:t>Extra Credit</w:t>
      </w:r>
    </w:p>
    <w:p w14:paraId="13FA5E62" w14:textId="77777777" w:rsidR="00145429" w:rsidRPr="00096E2E" w:rsidRDefault="00145429" w:rsidP="00096E2E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12525381" w14:textId="3EC9B86F" w:rsidR="00B77108" w:rsidRP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145429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The ability to c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hange the MIDI sound</w:t>
      </w:r>
      <w:r w:rsidR="00145429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s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associated with each voice</w:t>
      </w:r>
      <w:r w:rsidR="00A22D00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or part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[10 points]</w:t>
      </w:r>
    </w:p>
    <w:p w14:paraId="18607FDC" w14:textId="77777777" w:rsid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7073AF80" w14:textId="5BB548EC" w:rsidR="00B77108" w:rsidRP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ability </w:t>
      </w:r>
      <w:r w:rsidR="00A22D00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for the user 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to change the durations of the various </w:t>
      </w:r>
      <w:r w:rsidR="00145429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“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voices</w:t>
      </w:r>
      <w:r w:rsidR="00145429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” or parts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[10 points]</w:t>
      </w:r>
    </w:p>
    <w:p w14:paraId="09F4C640" w14:textId="77777777" w:rsidR="00B77108" w:rsidRPr="00B77108" w:rsidRDefault="00B77108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B800811" w14:textId="54BB7454" w:rsidR="00B77108" w:rsidRP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145429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Serialize the</w:t>
      </w:r>
      <w:r w:rsidR="00B7710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dynamics of the various voices over time.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[10 points]</w:t>
      </w:r>
    </w:p>
    <w:p w14:paraId="64591606" w14:textId="77777777" w:rsid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6032CF63" w14:textId="34258DE0" w:rsidR="00594068" w:rsidRPr="00096E2E" w:rsidRDefault="00096E2E" w:rsidP="00096E2E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</w:r>
      <w:r w:rsidR="00373DF6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ability to arpeggiate </w:t>
      </w:r>
      <w:r w:rsidR="00A22D00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complimentary </w:t>
      </w:r>
      <w:r w:rsidR="00373DF6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hexachords as melody or accompaniment.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[10 points]</w:t>
      </w:r>
    </w:p>
    <w:p w14:paraId="184AF983" w14:textId="77777777" w:rsidR="00594068" w:rsidRPr="00594068" w:rsidRDefault="00594068" w:rsidP="00096E2E">
      <w:pPr>
        <w:pStyle w:val="ListParagraph"/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5C8D0230" w14:textId="2899B863" w:rsidR="00594068" w:rsidRPr="00096E2E" w:rsidRDefault="00096E2E" w:rsidP="00096E2E">
      <w:pPr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  <w:t xml:space="preserve">Processing </w:t>
      </w:r>
      <w:r w:rsidR="0059406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all the tone row materials in one or more jitter objects.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[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2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0 points]</w:t>
      </w:r>
    </w:p>
    <w:p w14:paraId="181EDA3E" w14:textId="77777777" w:rsidR="00757DD0" w:rsidRPr="00757DD0" w:rsidRDefault="00757DD0" w:rsidP="00096E2E">
      <w:pPr>
        <w:pStyle w:val="ListParagraph"/>
        <w:tabs>
          <w:tab w:val="left" w:pos="540"/>
        </w:tabs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129C7AC7" w14:textId="380D55D5" w:rsidR="00757DD0" w:rsidRPr="00096E2E" w:rsidRDefault="00096E2E" w:rsidP="00096E2E">
      <w:pPr>
        <w:tabs>
          <w:tab w:val="left" w:pos="540"/>
        </w:tabs>
        <w:ind w:left="540" w:hanging="540"/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>____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ab/>
        <w:t>Creating</w:t>
      </w:r>
      <w:r w:rsidR="006573B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732324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visualization</w:t>
      </w:r>
      <w:r w:rsidR="00821E1B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s</w:t>
      </w:r>
      <w:r w:rsidR="00732324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using</w:t>
      </w:r>
      <w:r w:rsidR="00821E1B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Jitter objects. Note that 20 of the 50 points would come from number 6 </w:t>
      </w:r>
      <w:r w:rsidR="006573B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as </w:t>
      </w:r>
      <w:r w:rsidR="00821E1B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processing all the tone row materials in one or more jitter objects</w:t>
      </w:r>
      <w:r w:rsidR="006573B8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is required</w:t>
      </w:r>
      <w:r w:rsidR="00757DD0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AA0BD1"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[</w:t>
      </w:r>
      <w:r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5</w:t>
      </w:r>
      <w:r w:rsidRPr="00096E2E">
        <w:rPr>
          <w:rFonts w:ascii="Arial" w:eastAsia="Times New Roman" w:hAnsi="Arial" w:cs="Arial"/>
          <w:color w:val="000000" w:themeColor="text1"/>
          <w:sz w:val="22"/>
          <w:szCs w:val="22"/>
        </w:rPr>
        <w:t>0 points]</w:t>
      </w:r>
    </w:p>
    <w:p w14:paraId="33F215F4" w14:textId="77777777" w:rsidR="00594068" w:rsidRPr="00594068" w:rsidRDefault="00594068" w:rsidP="00594068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</w:p>
    <w:p w14:paraId="4D088398" w14:textId="5AAD4671" w:rsidR="00CC1FB1" w:rsidRPr="00096E2E" w:rsidRDefault="00B77108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Whatever extra credit 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options are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incorporate</w:t>
      </w:r>
      <w:r w:rsidR="00145429">
        <w:rPr>
          <w:rFonts w:ascii="Arial" w:eastAsia="Times New Roman" w:hAnsi="Arial" w:cs="Arial"/>
          <w:color w:val="000000" w:themeColor="text1"/>
          <w:sz w:val="22"/>
          <w:szCs w:val="22"/>
        </w:rPr>
        <w:t>d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>, p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lease 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be sure to 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>document what you have done with comments inserted into the patch itself</w:t>
      </w:r>
      <w:r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and screenshots included in the </w:t>
      </w:r>
      <w:r w:rsidR="00594068">
        <w:rPr>
          <w:rFonts w:ascii="Arial" w:eastAsia="Times New Roman" w:hAnsi="Arial" w:cs="Arial"/>
          <w:color w:val="000000" w:themeColor="text1"/>
          <w:sz w:val="22"/>
          <w:szCs w:val="22"/>
        </w:rPr>
        <w:t>accompanying Word file</w:t>
      </w:r>
      <w:r w:rsidR="004D488B" w:rsidRPr="00B77108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sectPr w:rsidR="00CC1FB1" w:rsidRPr="00096E2E" w:rsidSect="00CC1FB1">
      <w:footerReference w:type="even" r:id="rId7"/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D817A" w14:textId="77777777" w:rsidR="00C727A4" w:rsidRDefault="00C727A4" w:rsidP="00DC7B57">
      <w:r>
        <w:separator/>
      </w:r>
    </w:p>
  </w:endnote>
  <w:endnote w:type="continuationSeparator" w:id="0">
    <w:p w14:paraId="16855941" w14:textId="77777777" w:rsidR="00C727A4" w:rsidRDefault="00C727A4" w:rsidP="00DC7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11422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D7D2247" w14:textId="53C0D41D" w:rsidR="00DC7B57" w:rsidRDefault="00DC7B57" w:rsidP="000502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006DB3" w14:textId="77777777" w:rsidR="00DC7B57" w:rsidRDefault="00DC7B57" w:rsidP="00DC7B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Arial" w:hAnsi="Arial" w:cs="Arial"/>
        <w:sz w:val="22"/>
        <w:szCs w:val="22"/>
      </w:rPr>
      <w:id w:val="938035626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558D173A" w14:textId="1B282BB0" w:rsidR="00DC7B57" w:rsidRPr="00DC7B57" w:rsidRDefault="00DC7B57" w:rsidP="00050201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22"/>
            <w:szCs w:val="22"/>
          </w:rPr>
        </w:pP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1D63D9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Pr="001D63D9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1D63D9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</w:p>
    </w:sdtContent>
  </w:sdt>
  <w:p w14:paraId="346D0607" w14:textId="77777777" w:rsidR="00DC7B57" w:rsidRDefault="00DC7B57" w:rsidP="00DC7B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B418DE" w14:textId="77777777" w:rsidR="00C727A4" w:rsidRDefault="00C727A4" w:rsidP="00DC7B57">
      <w:r>
        <w:separator/>
      </w:r>
    </w:p>
  </w:footnote>
  <w:footnote w:type="continuationSeparator" w:id="0">
    <w:p w14:paraId="7DB9F75A" w14:textId="77777777" w:rsidR="00C727A4" w:rsidRDefault="00C727A4" w:rsidP="00DC7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16FD"/>
    <w:multiLevelType w:val="hybridMultilevel"/>
    <w:tmpl w:val="31002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B00C2"/>
    <w:multiLevelType w:val="hybridMultilevel"/>
    <w:tmpl w:val="84C85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166F9"/>
    <w:multiLevelType w:val="hybridMultilevel"/>
    <w:tmpl w:val="4D201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66C61"/>
    <w:multiLevelType w:val="hybridMultilevel"/>
    <w:tmpl w:val="1290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D4340"/>
    <w:multiLevelType w:val="multilevel"/>
    <w:tmpl w:val="31002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20725"/>
    <w:multiLevelType w:val="hybridMultilevel"/>
    <w:tmpl w:val="AEEC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E08AB"/>
    <w:multiLevelType w:val="hybridMultilevel"/>
    <w:tmpl w:val="90AE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0C"/>
    <w:rsid w:val="00017757"/>
    <w:rsid w:val="00061D68"/>
    <w:rsid w:val="00096E2E"/>
    <w:rsid w:val="00145429"/>
    <w:rsid w:val="001C760C"/>
    <w:rsid w:val="001D63D9"/>
    <w:rsid w:val="001D74EE"/>
    <w:rsid w:val="001E449E"/>
    <w:rsid w:val="00213E03"/>
    <w:rsid w:val="00264818"/>
    <w:rsid w:val="00273D41"/>
    <w:rsid w:val="0028463D"/>
    <w:rsid w:val="00330929"/>
    <w:rsid w:val="00355E0A"/>
    <w:rsid w:val="00373DF6"/>
    <w:rsid w:val="003C7E29"/>
    <w:rsid w:val="003D3360"/>
    <w:rsid w:val="003E2EC8"/>
    <w:rsid w:val="00451011"/>
    <w:rsid w:val="00470D4E"/>
    <w:rsid w:val="004C5B98"/>
    <w:rsid w:val="004D488B"/>
    <w:rsid w:val="005100C2"/>
    <w:rsid w:val="005258AB"/>
    <w:rsid w:val="00541D13"/>
    <w:rsid w:val="005921B8"/>
    <w:rsid w:val="00594068"/>
    <w:rsid w:val="005F3241"/>
    <w:rsid w:val="00600419"/>
    <w:rsid w:val="00607843"/>
    <w:rsid w:val="006432B1"/>
    <w:rsid w:val="006573B8"/>
    <w:rsid w:val="00665466"/>
    <w:rsid w:val="00686489"/>
    <w:rsid w:val="006874FE"/>
    <w:rsid w:val="006A66CB"/>
    <w:rsid w:val="006D20BB"/>
    <w:rsid w:val="006D69A4"/>
    <w:rsid w:val="00732324"/>
    <w:rsid w:val="00757DD0"/>
    <w:rsid w:val="007743A2"/>
    <w:rsid w:val="007B3254"/>
    <w:rsid w:val="00821E1B"/>
    <w:rsid w:val="00837025"/>
    <w:rsid w:val="008F697D"/>
    <w:rsid w:val="00903F6F"/>
    <w:rsid w:val="00A22D00"/>
    <w:rsid w:val="00A57B2A"/>
    <w:rsid w:val="00A975CF"/>
    <w:rsid w:val="00AA0BD1"/>
    <w:rsid w:val="00AF077A"/>
    <w:rsid w:val="00AF20C2"/>
    <w:rsid w:val="00B401BA"/>
    <w:rsid w:val="00B67FCF"/>
    <w:rsid w:val="00B77108"/>
    <w:rsid w:val="00B802E6"/>
    <w:rsid w:val="00C04969"/>
    <w:rsid w:val="00C13521"/>
    <w:rsid w:val="00C727A4"/>
    <w:rsid w:val="00C84ACB"/>
    <w:rsid w:val="00CC1FB1"/>
    <w:rsid w:val="00CD059A"/>
    <w:rsid w:val="00CE1621"/>
    <w:rsid w:val="00CE7C1E"/>
    <w:rsid w:val="00D256E1"/>
    <w:rsid w:val="00DC7B57"/>
    <w:rsid w:val="00E55A75"/>
    <w:rsid w:val="00EE0444"/>
    <w:rsid w:val="00F649D9"/>
    <w:rsid w:val="00FA27D0"/>
    <w:rsid w:val="00FD72B3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EE152"/>
  <w14:defaultImageDpi w14:val="32767"/>
  <w15:chartTrackingRefBased/>
  <w15:docId w15:val="{89A41FAB-A16E-B542-9A8C-3B0D1020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76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3702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C7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57"/>
  </w:style>
  <w:style w:type="character" w:styleId="PageNumber">
    <w:name w:val="page number"/>
    <w:basedOn w:val="DefaultParagraphFont"/>
    <w:uiPriority w:val="99"/>
    <w:semiHidden/>
    <w:unhideWhenUsed/>
    <w:rsid w:val="00DC7B57"/>
  </w:style>
  <w:style w:type="paragraph" w:styleId="Header">
    <w:name w:val="header"/>
    <w:basedOn w:val="Normal"/>
    <w:link w:val="HeaderChar"/>
    <w:uiPriority w:val="99"/>
    <w:unhideWhenUsed/>
    <w:rsid w:val="00DC7B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57"/>
  </w:style>
  <w:style w:type="character" w:styleId="Hyperlink">
    <w:name w:val="Hyperlink"/>
    <w:basedOn w:val="DefaultParagraphFont"/>
    <w:uiPriority w:val="99"/>
    <w:unhideWhenUsed/>
    <w:rsid w:val="00B771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77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2020-02-20T04:53:00Z</cp:lastPrinted>
  <dcterms:created xsi:type="dcterms:W3CDTF">2020-04-12T22:12:00Z</dcterms:created>
  <dcterms:modified xsi:type="dcterms:W3CDTF">2020-04-12T22:27:00Z</dcterms:modified>
</cp:coreProperties>
</file>