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  <w:b w:val="1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0"/>
          <w:szCs w:val="40"/>
          <w:rtl w:val="0"/>
        </w:rPr>
        <w:t xml:space="preserve">1/15 CSS選擇器作業: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原始圖：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0" distT="0" distL="0" distR="0">
            <wp:extent cx="5274310" cy="2475079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完成後：</w:t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0" distT="0" distL="0" distR="0">
            <wp:extent cx="5274310" cy="2466975"/>
            <wp:effectExtent b="0" l="0" r="0" t="0"/>
            <wp:docPr descr="一張含有 螢幕擷取畫面 的圖片&#10;&#10;自動產生的描述" id="4" name="image1.jpg"/>
            <a:graphic>
              <a:graphicData uri="http://schemas.openxmlformats.org/drawingml/2006/picture">
                <pic:pic>
                  <pic:nvPicPr>
                    <pic:cNvPr descr="一張含有 螢幕擷取畫面 的圖片&#10;&#10;自動產生的描述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Ps指標(cursor)網站: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http://css-cursor.techstream.org/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題目：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Heading的字體顏色設為slateblue，但Heading1與Heading5的文字顏色設定為green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Heading4與Heading8的p的字體顏色改成blue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段落裡面的span的文字顏色改為red，字體大小改為1.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5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段落與span加上底線，底線顏色要和字體顏色一樣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Heading3與Heading7的背景色設為#ffa，而Heading6設為#faa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當滑鼠移過Heading時Heading要有underline;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ps:語法為text-decoration : underline;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Heading1與Heading5當滑鼠移過時image的滑鼠指標變為zoom-in</w:t>
      </w:r>
    </w:p>
    <w:p w:rsidR="00000000" w:rsidDel="00000000" w:rsidP="00000000" w:rsidRDefault="00000000" w:rsidRPr="00000000" w14:paraId="00000010">
      <w:pPr>
        <w:ind w:left="360"/>
        <w:rPr>
          <w:rFonts w:ascii="Microsoft JhengHei" w:cs="Microsoft JhengHei" w:eastAsia="Microsoft JhengHei" w:hAnsi="Microsoft JhengHei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ps:語法為cursor : zoom-in;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Heading2與Heading6當滑鼠移過時image的滑鼠指標變為zoom-out</w:t>
      </w:r>
    </w:p>
    <w:p w:rsidR="00000000" w:rsidDel="00000000" w:rsidP="00000000" w:rsidRDefault="00000000" w:rsidRPr="00000000" w14:paraId="00000012">
      <w:pPr>
        <w:ind w:left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ps:語法為cursor : zoom-out;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Heading3與Heading7當滑鼠移過時image的滑鼠指標變為pointer</w:t>
      </w:r>
    </w:p>
    <w:p w:rsidR="00000000" w:rsidDel="00000000" w:rsidP="00000000" w:rsidRDefault="00000000" w:rsidRPr="00000000" w14:paraId="00000014">
      <w:pPr>
        <w:ind w:left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ps:語法為cursor : pointer;</w:t>
      </w:r>
    </w:p>
    <w:p w:rsidR="00000000" w:rsidDel="00000000" w:rsidP="00000000" w:rsidRDefault="00000000" w:rsidRPr="00000000" w14:paraId="0000001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10.Heading4與Heading8當滑鼠移過時image的滑鼠指標變為no-drop</w:t>
      </w:r>
    </w:p>
    <w:p w:rsidR="00000000" w:rsidDel="00000000" w:rsidP="00000000" w:rsidRDefault="00000000" w:rsidRPr="00000000" w14:paraId="00000016">
      <w:pPr>
        <w:ind w:left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ps:語法為cursor : no-drop;</w:t>
      </w:r>
    </w:p>
    <w:p w:rsidR="00000000" w:rsidDel="00000000" w:rsidP="00000000" w:rsidRDefault="00000000" w:rsidRPr="00000000" w14:paraId="0000001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11.Heading5滑鼠移過時image透明度會變為0.5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Ps:語法為opacity:0.5</w:t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61D8A"/>
    <w:pPr>
      <w:ind w:left="480" w:leftChars="200"/>
    </w:pPr>
  </w:style>
  <w:style w:type="character" w:styleId="a4">
    <w:name w:val="Hyperlink"/>
    <w:basedOn w:val="a0"/>
    <w:uiPriority w:val="99"/>
    <w:semiHidden w:val="1"/>
    <w:unhideWhenUsed w:val="1"/>
    <w:rsid w:val="001C2C4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s-cursor.techstream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SNsjXQ4uXA+m0iNJy0jPCz7znw==">AMUW2mWuVOIdK8U3fGkjymVulBpHfMUvVHQshkspoY8WTPaS9hK/0nQ5jzDivsA9W/Yhw/8QgILphGUNMzzju48k/twLce2NuIGo5ezAbXYsTIEH2035ylHhJwIhHp2eNMDPTa+mwaqz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2020-01-13T11:34:00Z</dcterms:created>
  <dc:creator>劉千滎</dc:creator>
</cp:coreProperties>
</file>