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14EEC" w14:textId="77777777" w:rsidR="00497DDB" w:rsidRDefault="00AA697B" w:rsidP="00497DDB">
      <w:r>
        <w:rPr>
          <w:rFonts w:hint="eastAsia"/>
        </w:rPr>
        <w:t>題目</w:t>
      </w:r>
      <w:r w:rsidR="00497DDB">
        <w:t>A(1/4)</w:t>
      </w:r>
    </w:p>
    <w:p w14:paraId="560DA9F8" w14:textId="77777777" w:rsidR="00497DDB" w:rsidRDefault="00497DDB" w:rsidP="00497DDB">
      <w:proofErr w:type="spellStart"/>
      <w:proofErr w:type="gramStart"/>
      <w:r>
        <w:t>mkdir</w:t>
      </w:r>
      <w:proofErr w:type="spellEnd"/>
      <w:proofErr w:type="gramEnd"/>
      <w:r>
        <w:t xml:space="preserve"> hw5</w:t>
      </w:r>
    </w:p>
    <w:p w14:paraId="653E8135" w14:textId="77777777" w:rsidR="00497DDB" w:rsidRDefault="00497DDB" w:rsidP="00497DDB">
      <w:r>
        <w:t>cd /home/hw5</w:t>
      </w:r>
    </w:p>
    <w:p w14:paraId="29EFC099" w14:textId="77777777" w:rsidR="00497DDB" w:rsidRDefault="00497DDB" w:rsidP="00497DDB">
      <w:proofErr w:type="gramStart"/>
      <w:r>
        <w:t>vim</w:t>
      </w:r>
      <w:proofErr w:type="gramEnd"/>
      <w:r>
        <w:t xml:space="preserve"> file1</w:t>
      </w:r>
    </w:p>
    <w:p w14:paraId="6DBC6819" w14:textId="77777777" w:rsidR="00497DDB" w:rsidRDefault="00497DDB" w:rsidP="00497DDB">
      <w:proofErr w:type="spellStart"/>
      <w:r>
        <w:t>i</w:t>
      </w:r>
      <w:proofErr w:type="spellEnd"/>
      <w:r>
        <w:t>-&gt;</w:t>
      </w:r>
      <w:r>
        <w:rPr>
          <w:rFonts w:hint="eastAsia"/>
        </w:rPr>
        <w:t>輸入</w:t>
      </w:r>
      <w:r>
        <w:rPr>
          <w:rFonts w:hint="eastAsia"/>
        </w:rPr>
        <w:t xml:space="preserve">hello </w:t>
      </w:r>
      <w:r>
        <w:rPr>
          <w:rFonts w:hint="eastAsia"/>
        </w:rPr>
        <w:t>然後</w:t>
      </w:r>
      <w:r>
        <w:rPr>
          <w:rFonts w:hint="eastAsia"/>
        </w:rPr>
        <w:t>ESC -&gt; :w</w:t>
      </w:r>
    </w:p>
    <w:p w14:paraId="6FF281F6" w14:textId="77777777" w:rsidR="00497DDB" w:rsidRDefault="00497DDB" w:rsidP="00497DDB">
      <w:proofErr w:type="gramStart"/>
      <w:r>
        <w:t>A(</w:t>
      </w:r>
      <w:proofErr w:type="gramEnd"/>
      <w:r>
        <w:t>2/4)</w:t>
      </w:r>
    </w:p>
    <w:p w14:paraId="4570B660" w14:textId="77777777" w:rsidR="00497DDB" w:rsidRDefault="00497DDB" w:rsidP="00497DDB">
      <w:proofErr w:type="gramStart"/>
      <w:r>
        <w:t>ctrl</w:t>
      </w:r>
      <w:proofErr w:type="gramEnd"/>
      <w:r>
        <w:t xml:space="preserve"> +z</w:t>
      </w:r>
    </w:p>
    <w:p w14:paraId="10114C08" w14:textId="77777777" w:rsidR="00497DDB" w:rsidRDefault="00497DDB" w:rsidP="00497DDB">
      <w:proofErr w:type="gramStart"/>
      <w:r>
        <w:t>vim</w:t>
      </w:r>
      <w:proofErr w:type="gramEnd"/>
      <w:r>
        <w:t xml:space="preserve"> file2</w:t>
      </w:r>
    </w:p>
    <w:p w14:paraId="029E8981" w14:textId="77777777" w:rsidR="00497DDB" w:rsidRDefault="00497DDB" w:rsidP="00497DDB">
      <w:pPr>
        <w:rPr>
          <w:rFonts w:hint="eastAsia"/>
        </w:rPr>
      </w:pPr>
      <w:proofErr w:type="spellStart"/>
      <w:r>
        <w:t>i</w:t>
      </w:r>
      <w:proofErr w:type="spellEnd"/>
      <w:r>
        <w:t xml:space="preserve"> -&gt;</w:t>
      </w:r>
      <w:r>
        <w:rPr>
          <w:rFonts w:hint="eastAsia"/>
        </w:rPr>
        <w:t>輸入</w:t>
      </w:r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然後</w:t>
      </w:r>
      <w:r>
        <w:rPr>
          <w:rFonts w:hint="eastAsia"/>
        </w:rPr>
        <w:t>ESC -&gt;:w</w:t>
      </w:r>
    </w:p>
    <w:p w14:paraId="170DCEFE" w14:textId="77777777" w:rsidR="00497DDB" w:rsidRDefault="00497DDB" w:rsidP="00497DDB">
      <w:proofErr w:type="gramStart"/>
      <w:r>
        <w:t>ctrl</w:t>
      </w:r>
      <w:proofErr w:type="gramEnd"/>
      <w:r>
        <w:t xml:space="preserve"> +z</w:t>
      </w:r>
    </w:p>
    <w:p w14:paraId="07CA9170" w14:textId="77777777" w:rsidR="00497DDB" w:rsidRDefault="00497DDB" w:rsidP="00497DDB">
      <w:pPr>
        <w:rPr>
          <w:rFonts w:hint="eastAsia"/>
        </w:rPr>
      </w:pPr>
      <w:proofErr w:type="gramStart"/>
      <w:r>
        <w:rPr>
          <w:rFonts w:hint="eastAsia"/>
        </w:rPr>
        <w:t>jobs</w:t>
      </w:r>
      <w:proofErr w:type="gramEnd"/>
    </w:p>
    <w:p w14:paraId="013A31C9" w14:textId="77777777" w:rsidR="00497DDB" w:rsidRDefault="00497DDB" w:rsidP="00497DD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fg</w:t>
      </w:r>
      <w:proofErr w:type="spellEnd"/>
      <w:proofErr w:type="gramEnd"/>
      <w:r>
        <w:rPr>
          <w:rFonts w:hint="eastAsia"/>
        </w:rPr>
        <w:t xml:space="preserve"> %1</w:t>
      </w:r>
    </w:p>
    <w:p w14:paraId="3094930F" w14:textId="77777777" w:rsidR="00497DDB" w:rsidRDefault="00497DDB" w:rsidP="00497DDB">
      <w:proofErr w:type="gramStart"/>
      <w:r>
        <w:t>A(</w:t>
      </w:r>
      <w:proofErr w:type="gramEnd"/>
      <w:r>
        <w:t>3/4)</w:t>
      </w:r>
    </w:p>
    <w:p w14:paraId="4EDA7247" w14:textId="77777777" w:rsidR="00497DDB" w:rsidRDefault="00A77779" w:rsidP="00893A68">
      <w:r>
        <w:t>kill -9 %2</w:t>
      </w:r>
      <w:r>
        <w:rPr>
          <w:rFonts w:hint="eastAsia"/>
        </w:rPr>
        <w:t>；</w:t>
      </w:r>
      <w:r>
        <w:rPr>
          <w:rFonts w:hint="eastAsia"/>
        </w:rPr>
        <w:t>jobs</w:t>
      </w:r>
    </w:p>
    <w:p w14:paraId="2D5EEC3E" w14:textId="77777777" w:rsidR="00A77779" w:rsidRDefault="00A77779" w:rsidP="00497DDB">
      <w:proofErr w:type="gramStart"/>
      <w:r>
        <w:t>top</w:t>
      </w:r>
      <w:proofErr w:type="gramEnd"/>
      <w:r>
        <w:t xml:space="preserve"> –d 5</w:t>
      </w:r>
      <w:r>
        <w:rPr>
          <w:noProof/>
        </w:rPr>
        <w:drawing>
          <wp:inline distT="0" distB="0" distL="0" distR="0" wp14:anchorId="1A36A936" wp14:editId="3E0640E1">
            <wp:extent cx="5270500" cy="4902200"/>
            <wp:effectExtent l="0" t="0" r="12700" b="0"/>
            <wp:docPr id="1" name="圖片 1" descr="Macintosh HD:Users:peterlu:Desktop:螢幕快照 2014-05-31 下午11.4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:Desktop:螢幕快照 2014-05-31 下午11.46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CB9C" w14:textId="77777777" w:rsidR="00893A68" w:rsidRDefault="00893A68" w:rsidP="00497DDB">
      <w:pPr>
        <w:rPr>
          <w:rFonts w:hint="eastAsia"/>
        </w:rPr>
      </w:pPr>
      <w:proofErr w:type="gramStart"/>
      <w:r>
        <w:lastRenderedPageBreak/>
        <w:t>ctrl</w:t>
      </w:r>
      <w:proofErr w:type="gramEnd"/>
      <w:r>
        <w:t xml:space="preserve"> +c</w:t>
      </w:r>
    </w:p>
    <w:p w14:paraId="0024E549" w14:textId="77777777" w:rsidR="00497DDB" w:rsidRDefault="00497DDB" w:rsidP="00497DDB">
      <w:proofErr w:type="gramStart"/>
      <w:r>
        <w:t>A(</w:t>
      </w:r>
      <w:proofErr w:type="gramEnd"/>
      <w:r>
        <w:t>4/4)</w:t>
      </w:r>
    </w:p>
    <w:p w14:paraId="227CCB2F" w14:textId="77777777" w:rsidR="008D7242" w:rsidRDefault="00A77779" w:rsidP="00497DDB">
      <w:pPr>
        <w:rPr>
          <w:rFonts w:hint="eastAsia"/>
        </w:rPr>
      </w:pPr>
      <w:proofErr w:type="gramStart"/>
      <w:r>
        <w:t>free</w:t>
      </w:r>
      <w:proofErr w:type="gramEnd"/>
      <w:r>
        <w:t xml:space="preserve"> -m</w:t>
      </w:r>
      <w:r w:rsidR="00893A68">
        <w:rPr>
          <w:noProof/>
        </w:rPr>
        <w:drawing>
          <wp:inline distT="0" distB="0" distL="0" distR="0" wp14:anchorId="10F3BD6D" wp14:editId="71B6AF39">
            <wp:extent cx="5270500" cy="723900"/>
            <wp:effectExtent l="0" t="0" r="12700" b="12700"/>
            <wp:docPr id="2" name="圖片 2" descr="Macintosh HD:Users:peterlu:Desktop:螢幕快照 2014-06-01 上午12.0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lu:Desktop:螢幕快照 2014-06-01 上午12.01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7D41" w14:textId="77777777" w:rsidR="00893A68" w:rsidRDefault="00893A68" w:rsidP="00497DDB">
      <w:pPr>
        <w:rPr>
          <w:rFonts w:hint="eastAsia"/>
        </w:rPr>
      </w:pPr>
    </w:p>
    <w:p w14:paraId="0A50EACD" w14:textId="77777777" w:rsidR="00893A68" w:rsidRDefault="00893A68" w:rsidP="00497DDB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B</w:t>
      </w:r>
    </w:p>
    <w:p w14:paraId="5D4C7930" w14:textId="77777777" w:rsidR="00893A68" w:rsidRDefault="003D423C" w:rsidP="00406925">
      <w:pPr>
        <w:rPr>
          <w:rFonts w:hint="eastAsia"/>
        </w:rPr>
      </w:pPr>
      <w:r>
        <w:t>APT</w:t>
      </w:r>
      <w:r>
        <w:rPr>
          <w:rFonts w:hint="eastAsia"/>
        </w:rPr>
        <w:t>目的</w:t>
      </w:r>
      <w:r w:rsidRPr="003D423C">
        <w:rPr>
          <w:rFonts w:hint="eastAsia"/>
        </w:rPr>
        <w:t>是『為了要解決安裝</w:t>
      </w:r>
      <w:r w:rsidRPr="003D423C">
        <w:rPr>
          <w:rFonts w:hint="eastAsia"/>
        </w:rPr>
        <w:t xml:space="preserve"> RPM </w:t>
      </w:r>
      <w:r w:rsidRPr="003D423C">
        <w:rPr>
          <w:rFonts w:hint="eastAsia"/>
        </w:rPr>
        <w:t>套件時的屬性相依</w:t>
      </w:r>
      <w:r w:rsidRPr="003D423C">
        <w:rPr>
          <w:rFonts w:hint="eastAsia"/>
        </w:rPr>
        <w:t xml:space="preserve"> </w:t>
      </w:r>
      <w:r w:rsidRPr="003D423C">
        <w:rPr>
          <w:rFonts w:hint="eastAsia"/>
        </w:rPr>
        <w:t>問題</w:t>
      </w:r>
      <w:r w:rsidRPr="003D423C">
        <w:rPr>
          <w:rFonts w:hint="eastAsia"/>
        </w:rPr>
        <w:t>!</w:t>
      </w:r>
      <w:r w:rsidRPr="003D423C">
        <w:rPr>
          <w:rFonts w:hint="eastAsia"/>
        </w:rPr>
        <w:t>』</w:t>
      </w:r>
      <w:r w:rsidRPr="003D423C">
        <w:rPr>
          <w:rFonts w:hint="eastAsia"/>
        </w:rPr>
        <w:t>,</w:t>
      </w:r>
      <w:r w:rsidRPr="003D423C">
        <w:rPr>
          <w:rFonts w:hint="eastAsia"/>
        </w:rPr>
        <w:t>而不是額外再建立一個套件安裝模式</w:t>
      </w:r>
      <w:r>
        <w:rPr>
          <w:rFonts w:hint="eastAsia"/>
        </w:rPr>
        <w:t>，</w:t>
      </w:r>
      <w:r w:rsidRPr="003D423C">
        <w:rPr>
          <w:rFonts w:hint="eastAsia"/>
        </w:rPr>
        <w:t>找到屬於你的</w:t>
      </w:r>
      <w:r w:rsidRPr="003D423C">
        <w:rPr>
          <w:rFonts w:hint="eastAsia"/>
        </w:rPr>
        <w:t xml:space="preserve"> Linux </w:t>
      </w:r>
      <w:r w:rsidRPr="003D423C">
        <w:rPr>
          <w:rFonts w:hint="eastAsia"/>
        </w:rPr>
        <w:t>版本後</w:t>
      </w:r>
      <w:r w:rsidRPr="003D423C">
        <w:rPr>
          <w:rFonts w:hint="eastAsia"/>
        </w:rPr>
        <w:t>,</w:t>
      </w:r>
      <w:r w:rsidRPr="003D423C">
        <w:rPr>
          <w:rFonts w:hint="eastAsia"/>
        </w:rPr>
        <w:t>安裝</w:t>
      </w:r>
      <w:r w:rsidRPr="003D423C">
        <w:rPr>
          <w:rFonts w:hint="eastAsia"/>
        </w:rPr>
        <w:t xml:space="preserve"> apt </w:t>
      </w:r>
      <w:r w:rsidRPr="003D423C">
        <w:rPr>
          <w:rFonts w:hint="eastAsia"/>
        </w:rPr>
        <w:t>就可以使用</w:t>
      </w:r>
      <w:r w:rsidRPr="003D423C">
        <w:rPr>
          <w:rFonts w:hint="eastAsia"/>
        </w:rPr>
        <w:t xml:space="preserve"> apt </w:t>
      </w:r>
      <w:r w:rsidRPr="003D423C">
        <w:rPr>
          <w:rFonts w:hint="eastAsia"/>
        </w:rPr>
        <w:t>伺服器所提供的套件</w:t>
      </w:r>
      <w:r w:rsidRPr="003D423C">
        <w:rPr>
          <w:rFonts w:hint="eastAsia"/>
        </w:rPr>
        <w:t xml:space="preserve"> </w:t>
      </w:r>
      <w:r w:rsidRPr="003D423C">
        <w:rPr>
          <w:rFonts w:hint="eastAsia"/>
        </w:rPr>
        <w:t>升級機制</w:t>
      </w:r>
      <w:r w:rsidR="00406925">
        <w:rPr>
          <w:rFonts w:hint="eastAsia"/>
        </w:rPr>
        <w:t xml:space="preserve">APT </w:t>
      </w:r>
      <w:r w:rsidR="00406925">
        <w:rPr>
          <w:rFonts w:hint="eastAsia"/>
        </w:rPr>
        <w:t>的設定檔都放在</w:t>
      </w:r>
      <w:r w:rsidR="00406925">
        <w:rPr>
          <w:rFonts w:hint="eastAsia"/>
        </w:rPr>
        <w:t xml:space="preserve"> /</w:t>
      </w:r>
      <w:proofErr w:type="spellStart"/>
      <w:r w:rsidR="00406925">
        <w:rPr>
          <w:rFonts w:hint="eastAsia"/>
        </w:rPr>
        <w:t>etc</w:t>
      </w:r>
      <w:proofErr w:type="spellEnd"/>
      <w:r w:rsidR="00406925">
        <w:rPr>
          <w:rFonts w:hint="eastAsia"/>
        </w:rPr>
        <w:t xml:space="preserve">/apt </w:t>
      </w:r>
      <w:r w:rsidR="00406925">
        <w:rPr>
          <w:rFonts w:hint="eastAsia"/>
        </w:rPr>
        <w:t>目錄下</w:t>
      </w:r>
      <w:r w:rsidR="00406925">
        <w:rPr>
          <w:rFonts w:hint="eastAsia"/>
        </w:rPr>
        <w:t>,</w:t>
      </w:r>
      <w:r w:rsidR="00406925">
        <w:rPr>
          <w:rFonts w:hint="eastAsia"/>
        </w:rPr>
        <w:t>而在該目錄下</w:t>
      </w:r>
      <w:r w:rsidR="00406925">
        <w:rPr>
          <w:rFonts w:hint="eastAsia"/>
        </w:rPr>
        <w:t>,</w:t>
      </w:r>
      <w:r w:rsidR="00406925">
        <w:rPr>
          <w:rFonts w:hint="eastAsia"/>
        </w:rPr>
        <w:t>規範</w:t>
      </w:r>
      <w:r w:rsidR="00406925">
        <w:rPr>
          <w:rFonts w:hint="eastAsia"/>
        </w:rPr>
        <w:t xml:space="preserve"> APT </w:t>
      </w:r>
      <w:r w:rsidR="00406925">
        <w:rPr>
          <w:rFonts w:hint="eastAsia"/>
        </w:rPr>
        <w:t>主機的設定則放到</w:t>
      </w:r>
      <w:r w:rsidR="00406925">
        <w:rPr>
          <w:rFonts w:hint="eastAsia"/>
        </w:rPr>
        <w:t xml:space="preserve"> /</w:t>
      </w:r>
      <w:proofErr w:type="spellStart"/>
      <w:r w:rsidR="00406925">
        <w:rPr>
          <w:rFonts w:hint="eastAsia"/>
        </w:rPr>
        <w:t>etc</w:t>
      </w:r>
      <w:proofErr w:type="spellEnd"/>
      <w:r w:rsidR="00406925">
        <w:rPr>
          <w:rFonts w:hint="eastAsia"/>
        </w:rPr>
        <w:t>/apt/</w:t>
      </w:r>
      <w:proofErr w:type="spellStart"/>
      <w:r w:rsidR="00406925">
        <w:rPr>
          <w:rFonts w:hint="eastAsia"/>
        </w:rPr>
        <w:t>sources.list</w:t>
      </w:r>
      <w:proofErr w:type="spellEnd"/>
      <w:r w:rsidR="00406925">
        <w:rPr>
          <w:rFonts w:hint="eastAsia"/>
        </w:rPr>
        <w:t xml:space="preserve"> </w:t>
      </w:r>
      <w:r w:rsidR="00406925">
        <w:rPr>
          <w:rFonts w:hint="eastAsia"/>
        </w:rPr>
        <w:t>當中</w:t>
      </w:r>
      <w:r>
        <w:rPr>
          <w:rFonts w:hint="eastAsia"/>
        </w:rPr>
        <w:t>，所以我們必須修改</w:t>
      </w:r>
      <w:proofErr w:type="spellStart"/>
      <w:r>
        <w:rPr>
          <w:rFonts w:hint="eastAsia"/>
        </w:rPr>
        <w:t>sources.list</w:t>
      </w:r>
      <w:proofErr w:type="spellEnd"/>
      <w:r>
        <w:rPr>
          <w:rFonts w:hint="eastAsia"/>
        </w:rPr>
        <w:t>裏的設定以相容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版本。</w:t>
      </w:r>
    </w:p>
    <w:p w14:paraId="59D2018D" w14:textId="77777777" w:rsidR="003D423C" w:rsidRDefault="003D423C" w:rsidP="00406925">
      <w:pPr>
        <w:rPr>
          <w:rFonts w:hint="eastAsia"/>
        </w:rPr>
      </w:pPr>
    </w:p>
    <w:p w14:paraId="68925344" w14:textId="77777777" w:rsidR="003D423C" w:rsidRDefault="003D423C" w:rsidP="00406925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C</w:t>
      </w:r>
    </w:p>
    <w:p w14:paraId="509137C3" w14:textId="77777777" w:rsidR="005E4C83" w:rsidRDefault="003D423C" w:rsidP="00406925">
      <w:pPr>
        <w:rPr>
          <w:rFonts w:hint="eastAsia"/>
          <w:noProof/>
        </w:rPr>
      </w:pPr>
      <w:r>
        <w:rPr>
          <w:rFonts w:hint="eastAsia"/>
        </w:rPr>
        <w:t>(1/2)</w:t>
      </w:r>
      <w:r w:rsidR="005E4C83" w:rsidRPr="005E4C83">
        <w:rPr>
          <w:rFonts w:hint="eastAsia"/>
          <w:noProof/>
        </w:rPr>
        <w:t xml:space="preserve"> </w:t>
      </w:r>
    </w:p>
    <w:p w14:paraId="6E15086E" w14:textId="77777777" w:rsidR="003D423C" w:rsidRDefault="005E4C83" w:rsidP="00406925">
      <w:pPr>
        <w:rPr>
          <w:rFonts w:hint="eastAsia"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drawing>
          <wp:inline distT="0" distB="0" distL="0" distR="0" wp14:anchorId="086D197E" wp14:editId="5C77ACF2">
            <wp:extent cx="5270500" cy="457200"/>
            <wp:effectExtent l="0" t="0" r="12700" b="0"/>
            <wp:docPr id="4" name="圖片 4" descr="Macintosh HD:Users:peterlu:Desktop:螢幕快照 2014-06-01 上午1.0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terlu:Desktop:螢幕快照 2014-06-01 上午1.05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66F0" w14:textId="77777777" w:rsidR="004E222C" w:rsidRDefault="004E222C" w:rsidP="004E222C">
      <w:pPr>
        <w:ind w:left="480" w:hanging="480"/>
      </w:pPr>
      <w:r>
        <w:rPr>
          <w:rFonts w:hint="eastAsia"/>
        </w:rPr>
        <w:t>6.</w:t>
      </w:r>
      <w:r>
        <w:rPr>
          <w:rFonts w:hint="eastAsia"/>
        </w:rPr>
        <w:tab/>
        <w:t xml:space="preserve">apt-get purge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會把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這個軟體相關的設定檔和產生的檔案一併刪除，而</w:t>
      </w:r>
      <w:r>
        <w:rPr>
          <w:rFonts w:hint="eastAsia"/>
        </w:rPr>
        <w:t xml:space="preserve">apt-get remove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只會移除軟體本身。</w:t>
      </w:r>
    </w:p>
    <w:p w14:paraId="4306CC25" w14:textId="77777777" w:rsidR="003D423C" w:rsidRDefault="004E222C" w:rsidP="0040692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 w:rsidR="005E4C83" w:rsidRPr="005E4C83">
        <w:rPr>
          <w:rFonts w:hint="eastAsia"/>
        </w:rPr>
        <w:t xml:space="preserve">SSH </w:t>
      </w:r>
      <w:r w:rsidR="005E4C83" w:rsidRPr="005E4C83">
        <w:rPr>
          <w:rFonts w:hint="eastAsia"/>
        </w:rPr>
        <w:t>是</w:t>
      </w:r>
      <w:r w:rsidR="005E4C83" w:rsidRPr="005E4C83">
        <w:rPr>
          <w:rFonts w:hint="eastAsia"/>
        </w:rPr>
        <w:t xml:space="preserve"> Secure </w:t>
      </w:r>
      <w:proofErr w:type="spellStart"/>
      <w:r w:rsidR="005E4C83" w:rsidRPr="005E4C83">
        <w:rPr>
          <w:rFonts w:hint="eastAsia"/>
        </w:rPr>
        <w:t>SHell</w:t>
      </w:r>
      <w:proofErr w:type="spellEnd"/>
      <w:r w:rsidR="005E4C83" w:rsidRPr="005E4C83">
        <w:rPr>
          <w:rFonts w:hint="eastAsia"/>
        </w:rPr>
        <w:t xml:space="preserve"> protocol </w:t>
      </w:r>
      <w:r w:rsidR="005E4C83" w:rsidRPr="005E4C83">
        <w:rPr>
          <w:rFonts w:hint="eastAsia"/>
        </w:rPr>
        <w:t>的簡寫</w:t>
      </w:r>
      <w:r w:rsidR="005E4C83" w:rsidRPr="005E4C83">
        <w:rPr>
          <w:rFonts w:hint="eastAsia"/>
        </w:rPr>
        <w:t xml:space="preserve"> (</w:t>
      </w:r>
      <w:r w:rsidR="005E4C83" w:rsidRPr="005E4C83">
        <w:rPr>
          <w:rFonts w:hint="eastAsia"/>
        </w:rPr>
        <w:t>安全的殼程式協定</w:t>
      </w:r>
      <w:r w:rsidR="005E4C83" w:rsidRPr="005E4C83">
        <w:rPr>
          <w:rFonts w:hint="eastAsia"/>
        </w:rPr>
        <w:t>)</w:t>
      </w:r>
      <w:r w:rsidR="005E4C83" w:rsidRPr="005E4C83">
        <w:rPr>
          <w:rFonts w:hint="eastAsia"/>
        </w:rPr>
        <w:t>，它可以透過資料封包加密技術，將等待傳輸的封包加密後再傳輸到網路上，</w:t>
      </w:r>
      <w:r w:rsidR="005E4C83" w:rsidRPr="005E4C83">
        <w:rPr>
          <w:rFonts w:hint="eastAsia"/>
        </w:rPr>
        <w:t xml:space="preserve"> </w:t>
      </w:r>
      <w:r w:rsidR="005E4C83" w:rsidRPr="005E4C83">
        <w:rPr>
          <w:rFonts w:hint="eastAsia"/>
        </w:rPr>
        <w:t>因此，資料訊息當然就比較安全囉！這個</w:t>
      </w:r>
      <w:r w:rsidR="005E4C83" w:rsidRPr="005E4C83">
        <w:rPr>
          <w:rFonts w:hint="eastAsia"/>
        </w:rPr>
        <w:t xml:space="preserve"> SSH </w:t>
      </w:r>
      <w:r w:rsidR="005E4C83" w:rsidRPr="005E4C83">
        <w:rPr>
          <w:rFonts w:hint="eastAsia"/>
        </w:rPr>
        <w:t>可以用來取代較不安全的</w:t>
      </w:r>
      <w:r w:rsidR="005E4C83" w:rsidRPr="005E4C83">
        <w:rPr>
          <w:rFonts w:hint="eastAsia"/>
        </w:rPr>
        <w:t xml:space="preserve"> finger, R Shell (</w:t>
      </w:r>
      <w:proofErr w:type="spellStart"/>
      <w:r w:rsidR="005E4C83" w:rsidRPr="005E4C83">
        <w:rPr>
          <w:rFonts w:hint="eastAsia"/>
        </w:rPr>
        <w:t>rcp</w:t>
      </w:r>
      <w:proofErr w:type="spellEnd"/>
      <w:r w:rsidR="005E4C83" w:rsidRPr="005E4C83">
        <w:rPr>
          <w:rFonts w:hint="eastAsia"/>
        </w:rPr>
        <w:t xml:space="preserve">, rlogin, </w:t>
      </w:r>
      <w:proofErr w:type="spellStart"/>
      <w:r w:rsidR="005E4C83" w:rsidRPr="005E4C83">
        <w:rPr>
          <w:rFonts w:hint="eastAsia"/>
        </w:rPr>
        <w:t>rsh</w:t>
      </w:r>
      <w:proofErr w:type="spellEnd"/>
      <w:r w:rsidR="005E4C83" w:rsidRPr="005E4C83">
        <w:rPr>
          <w:rFonts w:hint="eastAsia"/>
        </w:rPr>
        <w:t xml:space="preserve"> </w:t>
      </w:r>
      <w:r w:rsidR="005E4C83" w:rsidRPr="005E4C83">
        <w:rPr>
          <w:rFonts w:hint="eastAsia"/>
        </w:rPr>
        <w:t>等</w:t>
      </w:r>
      <w:r w:rsidR="005E4C83" w:rsidRPr="005E4C83">
        <w:rPr>
          <w:rFonts w:hint="eastAsia"/>
        </w:rPr>
        <w:t xml:space="preserve">), talk </w:t>
      </w:r>
      <w:r w:rsidR="005E4C83" w:rsidRPr="005E4C83">
        <w:rPr>
          <w:rFonts w:hint="eastAsia"/>
        </w:rPr>
        <w:t>及</w:t>
      </w:r>
      <w:r w:rsidR="005E4C83" w:rsidRPr="005E4C83">
        <w:rPr>
          <w:rFonts w:hint="eastAsia"/>
        </w:rPr>
        <w:t xml:space="preserve"> telnet </w:t>
      </w:r>
      <w:r w:rsidR="005E4C83" w:rsidRPr="005E4C83">
        <w:rPr>
          <w:rFonts w:hint="eastAsia"/>
        </w:rPr>
        <w:t>等連線模式。</w:t>
      </w:r>
    </w:p>
    <w:p w14:paraId="76D281CD" w14:textId="77777777" w:rsidR="003D423C" w:rsidRDefault="003D423C" w:rsidP="00406925">
      <w:pPr>
        <w:rPr>
          <w:rFonts w:hint="eastAsia"/>
        </w:rPr>
      </w:pPr>
      <w:r>
        <w:rPr>
          <w:rFonts w:hint="eastAsia"/>
        </w:rPr>
        <w:t>(2/2)</w:t>
      </w:r>
    </w:p>
    <w:p w14:paraId="04CA97ED" w14:textId="77777777" w:rsidR="005E4C83" w:rsidRDefault="005E4C83" w:rsidP="00406925">
      <w:pPr>
        <w:rPr>
          <w:rFonts w:hint="eastAsia"/>
        </w:rPr>
      </w:pPr>
      <w:proofErr w:type="gramStart"/>
      <w:r>
        <w:rPr>
          <w:rFonts w:hint="eastAsia"/>
        </w:rPr>
        <w:t>apt</w:t>
      </w:r>
      <w:proofErr w:type="gramEnd"/>
      <w:r>
        <w:rPr>
          <w:rFonts w:hint="eastAsia"/>
        </w:rPr>
        <w:t xml:space="preserve">-get </w:t>
      </w:r>
      <w:r>
        <w:t>install</w:t>
      </w:r>
      <w:r>
        <w:rPr>
          <w:rFonts w:hint="eastAsia"/>
        </w:rPr>
        <w:t xml:space="preserve"> quota</w:t>
      </w:r>
    </w:p>
    <w:p w14:paraId="6B331BB6" w14:textId="77777777" w:rsidR="005E4C83" w:rsidRDefault="005E4C83" w:rsidP="00406925">
      <w:proofErr w:type="gramStart"/>
      <w:r>
        <w:rPr>
          <w:rFonts w:hint="eastAsia"/>
        </w:rPr>
        <w:t>man</w:t>
      </w:r>
      <w:proofErr w:type="gramEnd"/>
      <w:r>
        <w:rPr>
          <w:rFonts w:hint="eastAsia"/>
        </w:rPr>
        <w:t xml:space="preserve"> quota</w:t>
      </w:r>
    </w:p>
    <w:p w14:paraId="22BB134C" w14:textId="77777777" w:rsidR="0042425B" w:rsidRDefault="0042425B" w:rsidP="00406925">
      <w:r>
        <w:rPr>
          <w:noProof/>
        </w:rPr>
        <w:drawing>
          <wp:inline distT="0" distB="0" distL="0" distR="0" wp14:anchorId="7632A643" wp14:editId="10215D31">
            <wp:extent cx="5270500" cy="4140200"/>
            <wp:effectExtent l="0" t="0" r="12700" b="0"/>
            <wp:docPr id="6" name="圖片 6" descr="Macintosh HD:Users:peterlu:Desktop:螢幕快照 2014-06-01 上午1.1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eterlu:Desktop:螢幕快照 2014-06-01 上午1.11.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1FF3" w14:textId="77777777" w:rsidR="005E4C83" w:rsidRPr="00497DDB" w:rsidRDefault="005E4C83" w:rsidP="0040692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dpkg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| </w:t>
      </w:r>
      <w:proofErr w:type="spellStart"/>
      <w:r>
        <w:rPr>
          <w:rFonts w:hint="eastAsia"/>
        </w:rPr>
        <w:t>gerp</w:t>
      </w:r>
      <w:proofErr w:type="spellEnd"/>
      <w:r>
        <w:rPr>
          <w:rFonts w:hint="eastAsia"/>
        </w:rPr>
        <w:t xml:space="preserve"> quota</w:t>
      </w:r>
      <w:bookmarkStart w:id="0" w:name="_GoBack"/>
      <w:r w:rsidR="0042425B">
        <w:rPr>
          <w:rFonts w:hint="eastAsia"/>
          <w:noProof/>
        </w:rPr>
        <w:drawing>
          <wp:inline distT="0" distB="0" distL="0" distR="0" wp14:anchorId="6B00D639" wp14:editId="1A27361B">
            <wp:extent cx="5245100" cy="571500"/>
            <wp:effectExtent l="0" t="0" r="12700" b="12700"/>
            <wp:docPr id="7" name="圖片 7" descr="Macintosh HD:Users:peterlu:Desktop:螢幕快照 2014-06-01 上午1.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eterlu:Desktop:螢幕快照 2014-06-01 上午1.20.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4C83" w:rsidRPr="00497DDB" w:rsidSect="006228D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CCAFB" w14:textId="77777777" w:rsidR="0042425B" w:rsidRDefault="0042425B" w:rsidP="00893A68">
      <w:r>
        <w:separator/>
      </w:r>
    </w:p>
  </w:endnote>
  <w:endnote w:type="continuationSeparator" w:id="0">
    <w:p w14:paraId="590C328F" w14:textId="77777777" w:rsidR="0042425B" w:rsidRDefault="0042425B" w:rsidP="0089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364C6" w14:textId="77777777" w:rsidR="0042425B" w:rsidRDefault="0042425B" w:rsidP="00893A68">
      <w:r>
        <w:separator/>
      </w:r>
    </w:p>
  </w:footnote>
  <w:footnote w:type="continuationSeparator" w:id="0">
    <w:p w14:paraId="52200D68" w14:textId="77777777" w:rsidR="0042425B" w:rsidRDefault="0042425B" w:rsidP="00893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2E9"/>
    <w:multiLevelType w:val="hybridMultilevel"/>
    <w:tmpl w:val="F1528A8E"/>
    <w:lvl w:ilvl="0" w:tplc="B782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DB"/>
    <w:rsid w:val="003D423C"/>
    <w:rsid w:val="00406925"/>
    <w:rsid w:val="0042425B"/>
    <w:rsid w:val="00497DDB"/>
    <w:rsid w:val="004E222C"/>
    <w:rsid w:val="005E4C83"/>
    <w:rsid w:val="006228D1"/>
    <w:rsid w:val="00893A68"/>
    <w:rsid w:val="008D7242"/>
    <w:rsid w:val="00A77779"/>
    <w:rsid w:val="00AA697B"/>
    <w:rsid w:val="00DA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16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77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A77779"/>
    <w:rPr>
      <w:rFonts w:ascii="Heiti TC Light" w:eastAsia="Heiti T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3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4"/>
    <w:uiPriority w:val="99"/>
    <w:rsid w:val="00893A68"/>
    <w:rPr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893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5"/>
    <w:uiPriority w:val="99"/>
    <w:rsid w:val="00893A68"/>
    <w:rPr>
      <w:sz w:val="20"/>
      <w:szCs w:val="20"/>
    </w:rPr>
  </w:style>
  <w:style w:type="paragraph" w:styleId="a6">
    <w:name w:val="List Paragraph"/>
    <w:basedOn w:val="a"/>
    <w:uiPriority w:val="34"/>
    <w:qFormat/>
    <w:rsid w:val="004E222C"/>
    <w:pPr>
      <w:ind w:leftChars="200" w:left="480"/>
    </w:pPr>
    <w:rPr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77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A77779"/>
    <w:rPr>
      <w:rFonts w:ascii="Heiti TC Light" w:eastAsia="Heiti T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3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4"/>
    <w:uiPriority w:val="99"/>
    <w:rsid w:val="00893A68"/>
    <w:rPr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893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5"/>
    <w:uiPriority w:val="99"/>
    <w:rsid w:val="00893A68"/>
    <w:rPr>
      <w:sz w:val="20"/>
      <w:szCs w:val="20"/>
    </w:rPr>
  </w:style>
  <w:style w:type="paragraph" w:styleId="a6">
    <w:name w:val="List Paragraph"/>
    <w:basedOn w:val="a"/>
    <w:uiPriority w:val="34"/>
    <w:qFormat/>
    <w:rsid w:val="004E222C"/>
    <w:pPr>
      <w:ind w:leftChars="200" w:left="48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2</cp:revision>
  <dcterms:created xsi:type="dcterms:W3CDTF">2014-05-31T15:24:00Z</dcterms:created>
  <dcterms:modified xsi:type="dcterms:W3CDTF">2014-05-31T17:20:00Z</dcterms:modified>
</cp:coreProperties>
</file>