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textAlignment w:val="center"/>
      </w:pPr>
      <w:bookmarkStart w:id="0" w:name="_GoBack"/>
      <w:bookmarkEnd w:id="0"/>
    </w:p>
    <w:p w:rsidR="00BC4DC9" w:rsidP="00B53878">
      <w:pPr>
        <w:spacing w:line="360" w:lineRule="auto"/>
        <w:jc w:val="center"/>
        <w:textAlignment w:val="center"/>
      </w:pPr>
      <w:r>
        <w:rPr>
          <w:rFonts w:ascii="Times New Roman" w:eastAsia="Times New Roman" w:hAnsi="Times New Roman" w:cs="Times New Roman"/>
          <w:b/>
          <w:sz w:val="32"/>
        </w:rPr>
        <w:t>2023</w:t>
      </w:r>
      <w:r>
        <w:rPr>
          <w:rFonts w:ascii="SimSun" w:eastAsia="SimSun" w:hAnsi="SimSun" w:cs="SimSun"/>
          <w:b/>
          <w:sz w:val="32"/>
        </w:rPr>
        <w:t>年上海市高考英语试卷</w:t>
      </w:r>
    </w:p>
    <w:p w:rsidR="00BC4DC9" w:rsidP="00B53878">
      <w:pPr>
        <w:spacing w:line="360" w:lineRule="auto"/>
        <w:ind w:left="0"/>
        <w:jc w:val="left"/>
        <w:textAlignment w:val="center"/>
      </w:pPr>
      <w:r>
        <w:rPr>
          <w:rFonts w:ascii="SimSun" w:eastAsia="SimSun" w:hAnsi="SimSun" w:cs="SimSun"/>
          <w:b/>
          <w:bCs/>
          <w:color w:val="3333FF"/>
          <w:kern w:val="0"/>
          <w:szCs w:val="21"/>
        </w:rPr>
        <w:t>【答案】</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was known</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to watch</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r>
        <w:rPr>
          <w:rFonts w:eastAsia="Times New Roman" w:hAnsi="Times New Roman"/>
          <w:kern w:val="0"/>
          <w:szCs w:val="21"/>
        </w:rPr>
        <w:t>assuming</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r>
        <w:rPr>
          <w:rFonts w:eastAsia="Times New Roman" w:hAnsi="Times New Roman"/>
          <w:kern w:val="0"/>
          <w:szCs w:val="21"/>
        </w:rPr>
        <w:t>because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r>
        <w:rPr>
          <w:rFonts w:eastAsia="Times New Roman" w:hAnsi="Times New Roman"/>
          <w:kern w:val="0"/>
          <w:szCs w:val="21"/>
        </w:rPr>
        <w:t>who/whom</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r>
        <w:rPr>
          <w:rFonts w:eastAsia="Times New Roman" w:hAnsi="Times New Roman"/>
          <w:kern w:val="0"/>
          <w:szCs w:val="21"/>
        </w:rPr>
        <w:t>could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r>
        <w:rPr>
          <w:rFonts w:eastAsia="Times New Roman" w:hAnsi="Times New Roman"/>
          <w:kern w:val="0"/>
          <w:szCs w:val="21"/>
        </w:rPr>
        <w:t>seated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r>
        <w:rPr>
          <w:rFonts w:eastAsia="Times New Roman" w:hAnsi="Times New Roman"/>
          <w:kern w:val="0"/>
          <w:szCs w:val="21"/>
        </w:rPr>
        <w:t>himself</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r>
        <w:rPr>
          <w:rFonts w:eastAsia="Times New Roman" w:hAnsi="Times New Roman"/>
          <w:kern w:val="0"/>
          <w:szCs w:val="21"/>
        </w:rPr>
        <w:t>how</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r>
        <w:rPr>
          <w:rFonts w:eastAsia="Times New Roman" w:hAnsi="Times New Roman"/>
          <w:kern w:val="0"/>
          <w:szCs w:val="21"/>
        </w:rPr>
        <w:t>about</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2.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As a result</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certainty</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r>
        <w:rPr>
          <w:rFonts w:eastAsia="Times New Roman" w:hAnsi="Times New Roman"/>
          <w:kern w:val="0"/>
          <w:szCs w:val="21"/>
        </w:rPr>
        <w:t>rarely</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r>
        <w:rPr>
          <w:rFonts w:eastAsia="Times New Roman" w:hAnsi="Times New Roman"/>
          <w:kern w:val="0"/>
          <w:szCs w:val="21"/>
        </w:rPr>
        <w:t>adjusted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r>
        <w:rPr>
          <w:rFonts w:eastAsia="Times New Roman" w:hAnsi="Times New Roman"/>
          <w:kern w:val="0"/>
          <w:szCs w:val="21"/>
        </w:rPr>
        <w:t>limiting</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r>
        <w:rPr>
          <w:rFonts w:eastAsia="Times New Roman" w:hAnsi="Times New Roman"/>
          <w:kern w:val="0"/>
          <w:szCs w:val="21"/>
        </w:rPr>
        <w:t>accustomed to</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r>
        <w:rPr>
          <w:rFonts w:eastAsia="Times New Roman" w:hAnsi="Times New Roman"/>
          <w:kern w:val="0"/>
          <w:szCs w:val="21"/>
        </w:rPr>
        <w:t>broaden</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r>
        <w:rPr>
          <w:rFonts w:eastAsia="Times New Roman" w:hAnsi="Times New Roman"/>
          <w:kern w:val="0"/>
          <w:szCs w:val="21"/>
        </w:rPr>
        <w:t>cure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r>
        <w:rPr>
          <w:rFonts w:eastAsia="Times New Roman" w:hAnsi="Times New Roman"/>
          <w:kern w:val="0"/>
          <w:szCs w:val="21"/>
        </w:rPr>
        <w:t>redefine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r>
        <w:rPr>
          <w:rFonts w:eastAsia="Times New Roman" w:hAnsi="Times New Roman"/>
          <w:kern w:val="0"/>
          <w:szCs w:val="21"/>
        </w:rPr>
        <w:t>accurate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11</w:t>
      </w:r>
      <w:r>
        <w:rPr>
          <w:rFonts w:ascii="SimSun" w:eastAsia="SimSun" w:hAnsi="SimSun" w:cs="SimSun"/>
          <w:kern w:val="0"/>
          <w:szCs w:val="21"/>
        </w:rPr>
        <w:t>】</w:t>
      </w:r>
      <w:r>
        <w:rPr>
          <w:rFonts w:eastAsia="Times New Roman" w:hAnsi="Times New Roman"/>
          <w:kern w:val="0"/>
          <w:szCs w:val="21"/>
        </w:rPr>
        <w:t>challenge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12</w:t>
      </w:r>
      <w:r>
        <w:rPr>
          <w:rFonts w:ascii="SimSun" w:eastAsia="SimSun" w:hAnsi="SimSun" w:cs="SimSun"/>
          <w:kern w:val="0"/>
          <w:szCs w:val="21"/>
        </w:rPr>
        <w:t>】</w:t>
      </w:r>
      <w:r>
        <w:rPr>
          <w:rFonts w:eastAsia="Times New Roman" w:hAnsi="Times New Roman"/>
          <w:kern w:val="0"/>
          <w:szCs w:val="21"/>
        </w:rPr>
        <w:t>maximal</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13</w:t>
      </w:r>
      <w:r>
        <w:rPr>
          <w:rFonts w:ascii="SimSun" w:eastAsia="SimSun" w:hAnsi="SimSun" w:cs="SimSun"/>
          <w:kern w:val="0"/>
          <w:szCs w:val="21"/>
        </w:rPr>
        <w:t>】</w:t>
      </w:r>
      <w:r>
        <w:rPr>
          <w:rFonts w:eastAsia="Times New Roman" w:hAnsi="Times New Roman"/>
          <w:kern w:val="0"/>
          <w:szCs w:val="21"/>
        </w:rPr>
        <w:t>communicate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14</w:t>
      </w:r>
      <w:r>
        <w:rPr>
          <w:rFonts w:ascii="SimSun" w:eastAsia="SimSun" w:hAnsi="SimSun" w:cs="SimSun"/>
          <w:kern w:val="0"/>
          <w:szCs w:val="21"/>
        </w:rPr>
        <w:t>】</w:t>
      </w:r>
      <w:r>
        <w:rPr>
          <w:rFonts w:eastAsia="Times New Roman" w:hAnsi="Times New Roman"/>
          <w:kern w:val="0"/>
          <w:szCs w:val="21"/>
        </w:rPr>
        <w:t>calculate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15</w:t>
      </w:r>
      <w:r>
        <w:rPr>
          <w:rFonts w:ascii="SimSun" w:eastAsia="SimSun" w:hAnsi="SimSun" w:cs="SimSun"/>
          <w:kern w:val="0"/>
          <w:szCs w:val="21"/>
        </w:rPr>
        <w:t>】</w:t>
      </w:r>
      <w:r>
        <w:rPr>
          <w:rFonts w:eastAsia="Times New Roman" w:hAnsi="Times New Roman"/>
          <w:kern w:val="0"/>
          <w:szCs w:val="21"/>
        </w:rPr>
        <w:t>however</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K</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I</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r>
        <w:rPr>
          <w:rFonts w:eastAsia="Times New Roman" w:hAnsi="Times New Roman"/>
          <w:kern w:val="0"/>
          <w:szCs w:val="21"/>
        </w:rPr>
        <w:t>G</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r>
        <w:rPr>
          <w:rFonts w:eastAsia="Times New Roman" w:hAnsi="Times New Roman"/>
          <w:kern w:val="0"/>
          <w:szCs w:val="21"/>
        </w:rPr>
        <w:t>A</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r>
        <w:rPr>
          <w:rFonts w:eastAsia="Times New Roman" w:hAnsi="Times New Roman"/>
          <w:kern w:val="0"/>
          <w:szCs w:val="21"/>
        </w:rPr>
        <w:t>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r>
        <w:rPr>
          <w:rFonts w:eastAsia="Times New Roman" w:hAnsi="Times New Roman"/>
          <w:kern w:val="0"/>
          <w:szCs w:val="21"/>
        </w:rPr>
        <w:t>F</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r>
        <w:rPr>
          <w:rFonts w:eastAsia="Times New Roman" w:hAnsi="Times New Roman"/>
          <w:kern w:val="0"/>
          <w:szCs w:val="21"/>
        </w:rPr>
        <w:t>J</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r>
        <w:rPr>
          <w:rFonts w:eastAsia="Times New Roman" w:hAnsi="Times New Roman"/>
          <w:kern w:val="0"/>
          <w:szCs w:val="21"/>
        </w:rPr>
        <w:t>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r>
        <w:rPr>
          <w:rFonts w:eastAsia="Times New Roman" w:hAnsi="Times New Roman"/>
          <w:kern w:val="0"/>
          <w:szCs w:val="21"/>
        </w:rPr>
        <w:t>H</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r>
        <w:rPr>
          <w:rFonts w:eastAsia="Times New Roman" w:hAnsi="Times New Roman"/>
          <w:kern w:val="0"/>
          <w:szCs w:val="21"/>
        </w:rPr>
        <w:t>C</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6.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7.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8.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9.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10.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11.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14.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15.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16.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17.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18. </w:t>
      </w:r>
      <w:r>
        <w:rPr>
          <w:rFonts w:eastAsia="Times New Roman" w:hAnsi="Times New Roman"/>
          <w:kern w:val="0"/>
          <w:szCs w:val="21"/>
        </w:rPr>
        <w:t>A</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19.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C</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r>
        <w:rPr>
          <w:rFonts w:eastAsia="Times New Roman" w:hAnsi="Times New Roman"/>
          <w:kern w:val="0"/>
          <w:szCs w:val="21"/>
        </w:rPr>
        <w:t>A</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20.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21. </w:t>
      </w:r>
      <w:r>
        <w:rPr>
          <w:rFonts w:eastAsia="Times New Roman" w:hAnsi="Times New Roman"/>
          <w:kern w:val="0"/>
          <w:szCs w:val="21"/>
        </w:rPr>
        <w:t>B</w:t>
      </w:r>
      <w:r>
        <w:br/>
      </w:r>
      <w:r>
        <w:rPr>
          <w:rFonts w:ascii="Times New Roman" w:eastAsia="Times New Roman" w:hAnsi="Times New Roman" w:cs="Times New Roman"/>
          <w:color w:val="3333FF"/>
          <w:kern w:val="0"/>
          <w:szCs w:val="21"/>
        </w:rPr>
        <w:t xml:space="preserve">22.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23.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25.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26.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27.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28.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29. </w:t>
      </w:r>
      <w:r>
        <w:rPr>
          <w:rFonts w:eastAsia="Times New Roman" w:hAnsi="Times New Roman"/>
          <w:kern w:val="0"/>
          <w:szCs w:val="21"/>
        </w:rPr>
        <w:t>E</w:t>
      </w:r>
      <w:r>
        <w:tab/>
      </w:r>
      <w:r>
        <w:rPr>
          <w:rFonts w:ascii="Times New Roman" w:eastAsia="Times New Roman" w:hAnsi="Times New Roman" w:cs="Times New Roman"/>
          <w:color w:val="3333FF"/>
          <w:kern w:val="0"/>
          <w:szCs w:val="21"/>
        </w:rPr>
        <w:t xml:space="preserve">30.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31. </w:t>
      </w:r>
      <w:r>
        <w:rPr>
          <w:rFonts w:eastAsia="Times New Roman" w:hAnsi="Times New Roman"/>
          <w:kern w:val="0"/>
          <w:szCs w:val="21"/>
        </w:rPr>
        <w:t>B</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32. </w:t>
      </w:r>
      <w:r>
        <w:rPr>
          <w:rFonts w:eastAsia="Times New Roman" w:hAnsi="Times New Roman"/>
          <w:kern w:val="0"/>
          <w:szCs w:val="21"/>
        </w:rPr>
        <w:t>     The passage discusses how teenage brain development is not yet complete</w:t>
      </w:r>
      <w:r>
        <w:rPr>
          <w:rFonts w:ascii="SimSun" w:eastAsia="SimSun" w:hAnsi="SimSun" w:cs="SimSun"/>
          <w:kern w:val="0"/>
          <w:szCs w:val="21"/>
        </w:rPr>
        <w:t>，</w:t>
      </w:r>
      <w:r>
        <w:rPr>
          <w:rFonts w:eastAsia="Times New Roman" w:hAnsi="Times New Roman"/>
          <w:kern w:val="0"/>
          <w:szCs w:val="21"/>
        </w:rPr>
        <w:t>contrary to previous beliefs.It emphasizes that teenagers can influence their brain development through their choices and behaviors.Activities like music</w:t>
      </w:r>
      <w:r>
        <w:rPr>
          <w:rFonts w:ascii="SimSun" w:eastAsia="SimSun" w:hAnsi="SimSun" w:cs="SimSun"/>
          <w:kern w:val="0"/>
          <w:szCs w:val="21"/>
        </w:rPr>
        <w:t>，</w:t>
      </w:r>
      <w:r>
        <w:rPr>
          <w:rFonts w:eastAsia="Times New Roman" w:hAnsi="Times New Roman"/>
          <w:kern w:val="0"/>
          <w:szCs w:val="21"/>
        </w:rPr>
        <w:t>sports</w:t>
      </w:r>
      <w:r>
        <w:rPr>
          <w:rFonts w:ascii="SimSun" w:eastAsia="SimSun" w:hAnsi="SimSun" w:cs="SimSun"/>
          <w:kern w:val="0"/>
          <w:szCs w:val="21"/>
        </w:rPr>
        <w:t>，</w:t>
      </w:r>
      <w:r>
        <w:rPr>
          <w:rFonts w:eastAsia="Times New Roman" w:hAnsi="Times New Roman"/>
          <w:kern w:val="0"/>
          <w:szCs w:val="21"/>
        </w:rPr>
        <w:t>and academic studies strengthen brain connections</w:t>
      </w:r>
      <w:r>
        <w:rPr>
          <w:rFonts w:ascii="SimSun" w:eastAsia="SimSun" w:hAnsi="SimSun" w:cs="SimSun"/>
          <w:kern w:val="0"/>
          <w:szCs w:val="21"/>
        </w:rPr>
        <w:t>，</w:t>
      </w:r>
      <w:r>
        <w:rPr>
          <w:rFonts w:eastAsia="Times New Roman" w:hAnsi="Times New Roman"/>
          <w:kern w:val="0"/>
          <w:szCs w:val="21"/>
        </w:rPr>
        <w:t>while sedentary activities like watching TV weaken them.Understanding this can encourage teenagers to make smarter choices for their future.</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33. </w:t>
      </w:r>
      <w:r>
        <w:rPr>
          <w:rFonts w:eastAsia="Times New Roman" w:hAnsi="Times New Roman"/>
          <w:kern w:val="0"/>
          <w:szCs w:val="21"/>
        </w:rPr>
        <w:t>    I'm glad to know that our school is organizing an English festival with the theme "Happy Childhood"</w:t>
      </w:r>
      <w:r>
        <w:rPr>
          <w:rFonts w:ascii="SimSun" w:eastAsia="SimSun" w:hAnsi="SimSun" w:cs="SimSun"/>
          <w:kern w:val="0"/>
          <w:szCs w:val="21"/>
        </w:rPr>
        <w:t>，</w:t>
      </w:r>
      <w:r>
        <w:rPr>
          <w:rFonts w:eastAsia="Times New Roman" w:hAnsi="Times New Roman"/>
          <w:kern w:val="0"/>
          <w:szCs w:val="21"/>
        </w:rPr>
        <w:t>where each student is invited to provide an item from their life to be exhibited.After much consideration</w:t>
      </w:r>
      <w:r>
        <w:rPr>
          <w:rFonts w:ascii="SimSun" w:eastAsia="SimSun" w:hAnsi="SimSun" w:cs="SimSun"/>
          <w:kern w:val="0"/>
          <w:szCs w:val="21"/>
        </w:rPr>
        <w:t>，</w:t>
      </w:r>
      <w:r>
        <w:rPr>
          <w:rFonts w:eastAsia="Times New Roman" w:hAnsi="Times New Roman"/>
          <w:kern w:val="0"/>
          <w:szCs w:val="21"/>
        </w:rPr>
        <w:t>I have decided to exhibit my favorite childhood book</w:t>
      </w:r>
      <w:r>
        <w:rPr>
          <w:rFonts w:ascii="SimSun" w:eastAsia="SimSun" w:hAnsi="SimSun" w:cs="SimSun"/>
          <w:kern w:val="0"/>
          <w:szCs w:val="21"/>
        </w:rPr>
        <w:t>，</w:t>
      </w:r>
      <w:r>
        <w:rPr>
          <w:rFonts w:eastAsia="Times New Roman" w:hAnsi="Times New Roman"/>
          <w:kern w:val="0"/>
          <w:szCs w:val="21"/>
        </w:rPr>
        <w:t xml:space="preserve"> "The Adventures of Peter Rabbit " </w:t>
      </w:r>
      <w:r>
        <w:rPr>
          <w:rFonts w:eastAsia="Times New Roman" w:hAnsi="Times New Roman"/>
          <w:kern w:val="0"/>
          <w:szCs w:val="21"/>
        </w:rPr>
        <w:br/>
      </w:r>
      <w:r>
        <w:rPr>
          <w:rFonts w:eastAsia="Times New Roman" w:hAnsi="Times New Roman"/>
          <w:kern w:val="0"/>
          <w:szCs w:val="21"/>
        </w:rPr>
        <w:t xml:space="preserve">    The Adventures of Peter Rabbit is  a classic children's book.It tells the story of a rabbit named Peter and his exciting adventures in McGregor's Garden.I chose this book for the exhibition because it represents the joy and innocence of my early years.It reminds me of the carefree days of my childhood where I could immerse myself in the enchanting word of stories. </w:t>
      </w:r>
      <w:r>
        <w:rPr>
          <w:rFonts w:eastAsia="Times New Roman" w:hAnsi="Times New Roman"/>
          <w:kern w:val="0"/>
          <w:szCs w:val="21"/>
        </w:rPr>
        <w:br/>
      </w:r>
      <w:r>
        <w:rPr>
          <w:rFonts w:eastAsia="Times New Roman" w:hAnsi="Times New Roman"/>
          <w:kern w:val="0"/>
          <w:szCs w:val="21"/>
        </w:rPr>
        <w:t>    By exhibiting this book</w:t>
      </w:r>
      <w:r>
        <w:rPr>
          <w:rFonts w:ascii="SimSun" w:eastAsia="SimSun" w:hAnsi="SimSun" w:cs="SimSun"/>
          <w:kern w:val="0"/>
          <w:szCs w:val="21"/>
        </w:rPr>
        <w:t>，</w:t>
      </w:r>
      <w:r>
        <w:rPr>
          <w:rFonts w:eastAsia="Times New Roman" w:hAnsi="Times New Roman"/>
          <w:kern w:val="0"/>
          <w:szCs w:val="21"/>
        </w:rPr>
        <w:t>I hope to share the happiness and wonder of my childhood with others.I believe that everyone deserves to experience the joy of a carefree and imaginative childhood.</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34. </w:t>
      </w:r>
      <w:r>
        <w:rPr>
          <w:rFonts w:eastAsia="Times New Roman" w:hAnsi="Times New Roman"/>
          <w:kern w:val="0"/>
          <w:szCs w:val="21"/>
        </w:rPr>
        <w:t xml:space="preserve">As </w:t>
      </w:r>
      <w:r>
        <w:rPr>
          <w:rFonts w:ascii="SimSun" w:eastAsia="SimSun" w:hAnsi="SimSun" w:cs="SimSun"/>
          <w:kern w:val="0"/>
          <w:szCs w:val="21"/>
        </w:rPr>
        <w:t>（</w:t>
      </w:r>
      <w:r>
        <w:rPr>
          <w:rFonts w:eastAsia="Times New Roman" w:hAnsi="Times New Roman"/>
          <w:kern w:val="0"/>
          <w:szCs w:val="21"/>
        </w:rPr>
        <w:t>is</w:t>
      </w:r>
      <w:r>
        <w:rPr>
          <w:rFonts w:ascii="SimSun" w:eastAsia="SimSun" w:hAnsi="SimSun" w:cs="SimSun"/>
          <w:kern w:val="0"/>
          <w:szCs w:val="21"/>
        </w:rPr>
        <w:t>）</w:t>
      </w:r>
      <w:r>
        <w:rPr>
          <w:rFonts w:eastAsia="Times New Roman" w:hAnsi="Times New Roman"/>
          <w:kern w:val="0"/>
          <w:szCs w:val="21"/>
        </w:rPr>
        <w:t xml:space="preserve"> expected</w:t>
      </w:r>
      <w:r>
        <w:rPr>
          <w:rFonts w:ascii="SimSun" w:eastAsia="SimSun" w:hAnsi="SimSun" w:cs="SimSun"/>
          <w:kern w:val="0"/>
          <w:szCs w:val="21"/>
        </w:rPr>
        <w:t>，</w:t>
      </w:r>
      <w:r>
        <w:rPr>
          <w:rFonts w:eastAsia="Times New Roman" w:hAnsi="Times New Roman"/>
          <w:kern w:val="0"/>
          <w:szCs w:val="21"/>
        </w:rPr>
        <w:t xml:space="preserve">the art festival has generated students' interest in folk culture./As </w:t>
      </w:r>
      <w:r>
        <w:rPr>
          <w:rFonts w:ascii="SimSun" w:eastAsia="SimSun" w:hAnsi="SimSun" w:cs="SimSun"/>
          <w:kern w:val="0"/>
          <w:szCs w:val="21"/>
        </w:rPr>
        <w:t>（</w:t>
      </w:r>
      <w:r>
        <w:rPr>
          <w:rFonts w:eastAsia="Times New Roman" w:hAnsi="Times New Roman"/>
          <w:kern w:val="0"/>
          <w:szCs w:val="21"/>
        </w:rPr>
        <w:t>was</w:t>
      </w:r>
      <w:r>
        <w:rPr>
          <w:rFonts w:ascii="SimSun" w:eastAsia="SimSun" w:hAnsi="SimSun" w:cs="SimSun"/>
          <w:kern w:val="0"/>
          <w:szCs w:val="21"/>
        </w:rPr>
        <w:t>）</w:t>
      </w:r>
      <w:r>
        <w:rPr>
          <w:rFonts w:eastAsia="Times New Roman" w:hAnsi="Times New Roman"/>
          <w:kern w:val="0"/>
          <w:szCs w:val="21"/>
        </w:rPr>
        <w:t xml:space="preserve"> expected</w:t>
      </w:r>
      <w:r>
        <w:rPr>
          <w:rFonts w:ascii="SimSun" w:eastAsia="SimSun" w:hAnsi="SimSun" w:cs="SimSun"/>
          <w:kern w:val="0"/>
          <w:szCs w:val="21"/>
        </w:rPr>
        <w:t>，</w:t>
      </w:r>
      <w:r>
        <w:rPr>
          <w:rFonts w:eastAsia="Times New Roman" w:hAnsi="Times New Roman"/>
          <w:kern w:val="0"/>
          <w:szCs w:val="21"/>
        </w:rPr>
        <w:t>the art festival generated the tourists' interest in folk culture.</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35. </w:t>
      </w:r>
      <w:r>
        <w:rPr>
          <w:rFonts w:eastAsia="Times New Roman" w:hAnsi="Times New Roman"/>
          <w:kern w:val="0"/>
          <w:szCs w:val="21"/>
        </w:rPr>
        <w:t>Have you been aware that every tribe in this area has its own unwritten rules</w:t>
      </w:r>
      <w:r>
        <w:rPr>
          <w:rFonts w:ascii="SimSun" w:eastAsia="SimSun" w:hAnsi="SimSun" w:cs="SimSun"/>
          <w:kern w:val="0"/>
          <w:szCs w:val="21"/>
        </w:rPr>
        <w:t>？</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36. </w:t>
      </w:r>
      <w:r>
        <w:rPr>
          <w:rFonts w:eastAsia="Times New Roman" w:hAnsi="Times New Roman"/>
          <w:kern w:val="0"/>
          <w:szCs w:val="21"/>
        </w:rPr>
        <w:t>The key laboratory will sign cooperation agreements with local vocational schools</w:t>
      </w:r>
      <w:r>
        <w:rPr>
          <w:rFonts w:ascii="SimSun" w:eastAsia="SimSun" w:hAnsi="SimSun" w:cs="SimSun"/>
          <w:kern w:val="0"/>
          <w:szCs w:val="21"/>
        </w:rPr>
        <w:t>，</w:t>
      </w:r>
      <w:r>
        <w:rPr>
          <w:rFonts w:eastAsia="Times New Roman" w:hAnsi="Times New Roman"/>
          <w:kern w:val="0"/>
          <w:szCs w:val="21"/>
        </w:rPr>
        <w:t>which will provide students with unusual interactive experiences./The key laboratory will sign a cooperation agreement with local vocational schools to provide students with unusual interactive experiences.</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37. </w:t>
      </w:r>
      <w:r>
        <w:rPr>
          <w:rFonts w:eastAsia="Times New Roman" w:hAnsi="Times New Roman"/>
          <w:kern w:val="0"/>
          <w:szCs w:val="21"/>
        </w:rPr>
        <w:t>The plot of this TV series revolves around a fictional city in southern China</w:t>
      </w:r>
      <w:r>
        <w:rPr>
          <w:rFonts w:ascii="SimSun" w:eastAsia="SimSun" w:hAnsi="SimSun" w:cs="SimSun"/>
          <w:kern w:val="0"/>
          <w:szCs w:val="21"/>
        </w:rPr>
        <w:t>，</w:t>
      </w:r>
      <w:r>
        <w:rPr>
          <w:rFonts w:eastAsia="Times New Roman" w:hAnsi="Times New Roman"/>
          <w:kern w:val="0"/>
          <w:szCs w:val="21"/>
        </w:rPr>
        <w:t>where the auto industry has always been the pride of the city.</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SimSun" w:eastAsia="SimSun" w:hAnsi="SimSun" w:cs="SimSun"/>
          <w:b/>
          <w:bCs/>
          <w:color w:val="3333FF"/>
          <w:kern w:val="0"/>
          <w:szCs w:val="21"/>
        </w:rPr>
        <w:t>【解析】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 </w:t>
      </w:r>
      <w:r>
        <w:rPr>
          <w:rFonts w:ascii="SimSun" w:eastAsia="SimSun" w:hAnsi="SimSun" w:cs="SimSun"/>
          <w:kern w:val="0"/>
          <w:szCs w:val="21"/>
        </w:rPr>
        <w:t>（</w:t>
      </w:r>
      <w:r>
        <w:rPr>
          <w:rFonts w:eastAsia="Times New Roman" w:hAnsi="Times New Roman"/>
          <w:kern w:val="0"/>
          <w:szCs w:val="21"/>
        </w:rPr>
        <w:t>1</w:t>
      </w:r>
      <w:r>
        <w:rPr>
          <w:rFonts w:ascii="SimSun" w:eastAsia="SimSun" w:hAnsi="SimSun" w:cs="SimSun"/>
          <w:kern w:val="0"/>
          <w:szCs w:val="21"/>
        </w:rPr>
        <w:t>）考查动词时态。句意：从前，在非洲的中心，有一位以智慧和勇气著称的国王，他的名字叫</w:t>
      </w:r>
      <w:r>
        <w:rPr>
          <w:rFonts w:eastAsia="Times New Roman" w:hAnsi="Times New Roman"/>
          <w:kern w:val="0"/>
          <w:szCs w:val="21"/>
        </w:rPr>
        <w:t>Mosi</w:t>
      </w:r>
      <w:r>
        <w:rPr>
          <w:rFonts w:ascii="SimSun" w:eastAsia="SimSun" w:hAnsi="SimSun" w:cs="SimSun"/>
          <w:kern w:val="0"/>
          <w:szCs w:val="21"/>
        </w:rPr>
        <w:t>，在他的母语中是</w:t>
      </w:r>
      <w:r>
        <w:rPr>
          <w:rFonts w:eastAsia="Times New Roman" w:hAnsi="Times New Roman"/>
          <w:kern w:val="0"/>
          <w:szCs w:val="21"/>
        </w:rPr>
        <w:t>"</w:t>
      </w:r>
      <w:r>
        <w:rPr>
          <w:rFonts w:ascii="SimSun" w:eastAsia="SimSun" w:hAnsi="SimSun" w:cs="SimSun"/>
          <w:kern w:val="0"/>
          <w:szCs w:val="21"/>
        </w:rPr>
        <w:t>烟</w:t>
      </w:r>
      <w:r>
        <w:rPr>
          <w:rFonts w:eastAsia="Times New Roman" w:hAnsi="Times New Roman"/>
          <w:kern w:val="0"/>
          <w:szCs w:val="21"/>
        </w:rPr>
        <w:t>"</w:t>
      </w:r>
      <w:r>
        <w:rPr>
          <w:rFonts w:ascii="SimSun" w:eastAsia="SimSun" w:hAnsi="SimSun" w:cs="SimSun"/>
          <w:kern w:val="0"/>
          <w:szCs w:val="21"/>
        </w:rPr>
        <w:t>的意思。分析可知，此句为</w:t>
      </w:r>
      <w:r>
        <w:rPr>
          <w:rFonts w:eastAsia="Times New Roman" w:hAnsi="Times New Roman"/>
          <w:kern w:val="0"/>
          <w:szCs w:val="21"/>
        </w:rPr>
        <w:t>there be</w:t>
      </w:r>
      <w:r>
        <w:rPr>
          <w:rFonts w:ascii="SimSun" w:eastAsia="SimSun" w:hAnsi="SimSun" w:cs="SimSun"/>
          <w:kern w:val="0"/>
          <w:szCs w:val="21"/>
        </w:rPr>
        <w:t>句型，主句谓语动词是</w:t>
      </w:r>
      <w:r>
        <w:rPr>
          <w:rFonts w:eastAsia="Times New Roman" w:hAnsi="Times New Roman"/>
          <w:kern w:val="0"/>
          <w:szCs w:val="21"/>
        </w:rPr>
        <w:t>was</w:t>
      </w:r>
      <w:r>
        <w:rPr>
          <w:rFonts w:ascii="SimSun" w:eastAsia="SimSun" w:hAnsi="SimSun" w:cs="SimSun"/>
          <w:kern w:val="0"/>
          <w:szCs w:val="21"/>
        </w:rPr>
        <w:t>，后文</w:t>
      </w:r>
      <w:r>
        <w:rPr>
          <w:rFonts w:eastAsia="Times New Roman" w:hAnsi="Times New Roman"/>
          <w:kern w:val="0"/>
          <w:szCs w:val="21"/>
        </w:rPr>
        <w:t>who</w:t>
      </w:r>
      <w:r>
        <w:rPr>
          <w:rFonts w:ascii="SimSun" w:eastAsia="SimSun" w:hAnsi="SimSun" w:cs="SimSun"/>
          <w:kern w:val="0"/>
          <w:szCs w:val="21"/>
        </w:rPr>
        <w:t>引导的定语从句，空格处为从句的谓语动词，此处意为</w:t>
      </w:r>
      <w:r>
        <w:rPr>
          <w:rFonts w:eastAsia="Times New Roman" w:hAnsi="Times New Roman"/>
          <w:kern w:val="0"/>
          <w:szCs w:val="21"/>
        </w:rPr>
        <w:t>"</w:t>
      </w:r>
      <w:r>
        <w:rPr>
          <w:rFonts w:ascii="SimSun" w:eastAsia="SimSun" w:hAnsi="SimSun" w:cs="SimSun"/>
          <w:kern w:val="0"/>
          <w:szCs w:val="21"/>
        </w:rPr>
        <w:t>被人们所知道</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be known for</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因……而出名</w:t>
      </w:r>
      <w:r>
        <w:rPr>
          <w:rFonts w:eastAsia="Times New Roman" w:hAnsi="Times New Roman"/>
          <w:kern w:val="0"/>
          <w:szCs w:val="21"/>
        </w:rPr>
        <w:t>"</w:t>
      </w:r>
      <w:r>
        <w:rPr>
          <w:rFonts w:ascii="SimSun" w:eastAsia="SimSun" w:hAnsi="SimSun" w:cs="SimSun"/>
          <w:kern w:val="0"/>
          <w:szCs w:val="21"/>
        </w:rPr>
        <w:t>，而且主句中的谓语为一般过去时。故填</w:t>
      </w:r>
      <w:r>
        <w:rPr>
          <w:rFonts w:eastAsia="Times New Roman" w:hAnsi="Times New Roman"/>
          <w:kern w:val="0"/>
          <w:szCs w:val="21"/>
        </w:rPr>
        <w:t>was known</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2</w:t>
      </w:r>
      <w:r>
        <w:rPr>
          <w:rFonts w:ascii="SimSun" w:eastAsia="SimSun" w:hAnsi="SimSun" w:cs="SimSun"/>
          <w:kern w:val="0"/>
          <w:szCs w:val="21"/>
        </w:rPr>
        <w:t>）考查不定式。句意：为了守护王国，他走过了漫长的道路，年纪轻轻就登上了王位。分析可知，空格前的主语和谓语为</w:t>
      </w:r>
      <w:r>
        <w:rPr>
          <w:rFonts w:eastAsia="Times New Roman" w:hAnsi="Times New Roman"/>
          <w:kern w:val="0"/>
          <w:szCs w:val="21"/>
        </w:rPr>
        <w:t>He had come</w:t>
      </w:r>
      <w:r>
        <w:rPr>
          <w:rFonts w:ascii="SimSun" w:eastAsia="SimSun" w:hAnsi="SimSun" w:cs="SimSun"/>
          <w:kern w:val="0"/>
          <w:szCs w:val="21"/>
        </w:rPr>
        <w:t>判定空格处为非谓语结构。再根据句意判定，该空所在的位置需要填入动词不定式作目的状语，表示</w:t>
      </w:r>
      <w:r>
        <w:rPr>
          <w:rFonts w:eastAsia="Times New Roman" w:hAnsi="Times New Roman"/>
          <w:kern w:val="0"/>
          <w:szCs w:val="21"/>
        </w:rPr>
        <w:t>"</w:t>
      </w:r>
      <w:r>
        <w:rPr>
          <w:rFonts w:ascii="SimSun" w:eastAsia="SimSun" w:hAnsi="SimSun" w:cs="SimSun"/>
          <w:kern w:val="0"/>
          <w:szCs w:val="21"/>
        </w:rPr>
        <w:t>他走过了很长的路来监视他的王国</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to watch</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3</w:t>
      </w:r>
      <w:r>
        <w:rPr>
          <w:rFonts w:ascii="SimSun" w:eastAsia="SimSun" w:hAnsi="SimSun" w:cs="SimSun"/>
          <w:kern w:val="0"/>
          <w:szCs w:val="21"/>
        </w:rPr>
        <w:t>）考查现在分词。句意：为了守护王国，他走过了漫长的道路，年纪轻轻就登上了王位。分析可知，空格前的句子的谓语是</w:t>
      </w:r>
      <w:r>
        <w:rPr>
          <w:rFonts w:eastAsia="Times New Roman" w:hAnsi="Times New Roman"/>
          <w:kern w:val="0"/>
          <w:szCs w:val="21"/>
        </w:rPr>
        <w:t>had come</w:t>
      </w:r>
      <w:r>
        <w:rPr>
          <w:rFonts w:ascii="SimSun" w:eastAsia="SimSun" w:hAnsi="SimSun" w:cs="SimSun"/>
          <w:kern w:val="0"/>
          <w:szCs w:val="21"/>
        </w:rPr>
        <w:t>，且空格的提示动词前有逗号，判定此处为非谓语结构。根据句意该空需要填入一个非谓语动词来表示主语</w:t>
      </w:r>
      <w:r>
        <w:rPr>
          <w:rFonts w:eastAsia="Times New Roman" w:hAnsi="Times New Roman"/>
          <w:kern w:val="0"/>
          <w:szCs w:val="21"/>
        </w:rPr>
        <w:t>He</w:t>
      </w:r>
      <w:r>
        <w:rPr>
          <w:rFonts w:ascii="SimSun" w:eastAsia="SimSun" w:hAnsi="SimSun" w:cs="SimSun"/>
          <w:kern w:val="0"/>
          <w:szCs w:val="21"/>
        </w:rPr>
        <w:t>的行为，同时这个行为与主句中的</w:t>
      </w:r>
      <w:r>
        <w:rPr>
          <w:rFonts w:eastAsia="Times New Roman" w:hAnsi="Times New Roman"/>
          <w:kern w:val="0"/>
          <w:szCs w:val="21"/>
        </w:rPr>
        <w:t>had come a long way</w:t>
      </w:r>
      <w:r>
        <w:rPr>
          <w:rFonts w:ascii="SimSun" w:eastAsia="SimSun" w:hAnsi="SimSun" w:cs="SimSun"/>
          <w:kern w:val="0"/>
          <w:szCs w:val="21"/>
        </w:rPr>
        <w:t>是同时发生的，因此应该使用现在分词</w:t>
      </w:r>
      <w:r>
        <w:rPr>
          <w:rFonts w:eastAsia="Times New Roman" w:hAnsi="Times New Roman"/>
          <w:kern w:val="0"/>
          <w:szCs w:val="21"/>
        </w:rPr>
        <w:t>assuming</w:t>
      </w:r>
      <w:r>
        <w:rPr>
          <w:rFonts w:ascii="SimSun" w:eastAsia="SimSun" w:hAnsi="SimSun" w:cs="SimSun"/>
          <w:kern w:val="0"/>
          <w:szCs w:val="21"/>
        </w:rPr>
        <w:t>，表示伴随。故填</w:t>
      </w:r>
      <w:r>
        <w:rPr>
          <w:rFonts w:eastAsia="Times New Roman" w:hAnsi="Times New Roman"/>
          <w:kern w:val="0"/>
          <w:szCs w:val="21"/>
        </w:rPr>
        <w:t>assuming</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4</w:t>
      </w:r>
      <w:r>
        <w:rPr>
          <w:rFonts w:ascii="SimSun" w:eastAsia="SimSun" w:hAnsi="SimSun" w:cs="SimSun"/>
          <w:kern w:val="0"/>
          <w:szCs w:val="21"/>
        </w:rPr>
        <w:t>）考查连词。句意：一天，国中发生了一场纠纷，两个农夫为一块土地的所有权而争执，他们无法解决，因为他们都声称那块土地是自己的。分析可知，空格前是主调宾结构的简单句，空格后是含宾语从句的句子，因此这里需要填入一个连词。又根据上下文提及的</w:t>
      </w:r>
      <w:r>
        <w:rPr>
          <w:rFonts w:eastAsia="Times New Roman" w:hAnsi="Times New Roman"/>
          <w:kern w:val="0"/>
          <w:szCs w:val="21"/>
        </w:rPr>
        <w:t>They could not settle the matter themselves</w:t>
      </w:r>
      <w:r>
        <w:rPr>
          <w:rFonts w:ascii="SimSun" w:eastAsia="SimSun" w:hAnsi="SimSun" w:cs="SimSun"/>
          <w:kern w:val="0"/>
          <w:szCs w:val="21"/>
        </w:rPr>
        <w:t>和</w:t>
      </w:r>
      <w:r>
        <w:rPr>
          <w:rFonts w:eastAsia="Times New Roman" w:hAnsi="Times New Roman"/>
          <w:kern w:val="0"/>
          <w:szCs w:val="21"/>
        </w:rPr>
        <w:t>each claimed the land was theirs</w:t>
      </w:r>
      <w:r>
        <w:rPr>
          <w:rFonts w:ascii="SimSun" w:eastAsia="SimSun" w:hAnsi="SimSun" w:cs="SimSun"/>
          <w:kern w:val="0"/>
          <w:szCs w:val="21"/>
        </w:rPr>
        <w:t>可推知</w:t>
      </w:r>
      <w:r>
        <w:rPr>
          <w:rFonts w:eastAsia="Times New Roman" w:hAnsi="Times New Roman"/>
          <w:kern w:val="0"/>
          <w:szCs w:val="21"/>
        </w:rPr>
        <w:t>"</w:t>
      </w:r>
      <w:r>
        <w:rPr>
          <w:rFonts w:ascii="SimSun" w:eastAsia="SimSun" w:hAnsi="SimSun" w:cs="SimSun"/>
          <w:kern w:val="0"/>
          <w:szCs w:val="21"/>
        </w:rPr>
        <w:t>他们自己无法解决这个问题是因为他们每个人都声称这块土地是他们的</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because</w:t>
      </w:r>
      <w:r>
        <w:rPr>
          <w:rFonts w:ascii="SimSun" w:eastAsia="SimSun" w:hAnsi="SimSun" w:cs="SimSun"/>
          <w:kern w:val="0"/>
          <w:szCs w:val="21"/>
        </w:rPr>
        <w:t>表示原因。故填</w:t>
      </w:r>
      <w:r>
        <w:rPr>
          <w:rFonts w:eastAsia="Times New Roman" w:hAnsi="Times New Roman"/>
          <w:kern w:val="0"/>
          <w:szCs w:val="21"/>
        </w:rPr>
        <w:t>because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5</w:t>
      </w:r>
      <w:r>
        <w:rPr>
          <w:rFonts w:ascii="SimSun" w:eastAsia="SimSun" w:hAnsi="SimSun" w:cs="SimSun"/>
          <w:kern w:val="0"/>
          <w:szCs w:val="21"/>
        </w:rPr>
        <w:t>）考查宾语从句。句意：</w:t>
      </w:r>
      <w:r>
        <w:rPr>
          <w:rFonts w:eastAsia="Times New Roman" w:hAnsi="Times New Roman"/>
          <w:kern w:val="0"/>
          <w:szCs w:val="21"/>
        </w:rPr>
        <w:t>Mosi</w:t>
      </w:r>
      <w:r>
        <w:rPr>
          <w:rFonts w:ascii="SimSun" w:eastAsia="SimSun" w:hAnsi="SimSun" w:cs="SimSun"/>
          <w:kern w:val="0"/>
          <w:szCs w:val="21"/>
        </w:rPr>
        <w:t>王又说：</w:t>
      </w:r>
      <w:r>
        <w:rPr>
          <w:rFonts w:eastAsia="Times New Roman" w:hAnsi="Times New Roman"/>
          <w:kern w:val="0"/>
          <w:szCs w:val="21"/>
        </w:rPr>
        <w:t>"</w:t>
      </w:r>
      <w:r>
        <w:rPr>
          <w:rFonts w:ascii="SimSun" w:eastAsia="SimSun" w:hAnsi="SimSun" w:cs="SimSun"/>
          <w:kern w:val="0"/>
          <w:szCs w:val="21"/>
        </w:rPr>
        <w:t>你不能告诉我猴面包树的种子有多少，你也不能证明这地是谁的。因此，我命令这片土地归你们所有。你们要共同努力，平分劳动的果实。</w:t>
      </w:r>
      <w:r>
        <w:rPr>
          <w:rFonts w:eastAsia="Times New Roman" w:hAnsi="Times New Roman"/>
          <w:kern w:val="0"/>
          <w:szCs w:val="21"/>
        </w:rPr>
        <w:t>"</w:t>
      </w:r>
      <w:r>
        <w:rPr>
          <w:rFonts w:ascii="SimSun" w:eastAsia="SimSun" w:hAnsi="SimSun" w:cs="SimSun"/>
          <w:kern w:val="0"/>
          <w:szCs w:val="21"/>
        </w:rPr>
        <w:t>分析可知，该空引导的宾语从句作</w:t>
      </w:r>
      <w:r>
        <w:rPr>
          <w:rFonts w:eastAsia="Times New Roman" w:hAnsi="Times New Roman"/>
          <w:kern w:val="0"/>
          <w:szCs w:val="21"/>
        </w:rPr>
        <w:t>prove</w:t>
      </w:r>
      <w:r>
        <w:rPr>
          <w:rFonts w:ascii="SimSun" w:eastAsia="SimSun" w:hAnsi="SimSun" w:cs="SimSun"/>
          <w:kern w:val="0"/>
          <w:szCs w:val="21"/>
        </w:rPr>
        <w:t>的宾语且该宾语从句中缺少宾语，结合上下文内容，这里需要填入一个指代人的关系代词，表示</w:t>
      </w:r>
      <w:r>
        <w:rPr>
          <w:rFonts w:eastAsia="Times New Roman" w:hAnsi="Times New Roman"/>
          <w:kern w:val="0"/>
          <w:szCs w:val="21"/>
        </w:rPr>
        <w:t>"</w:t>
      </w:r>
      <w:r>
        <w:rPr>
          <w:rFonts w:ascii="SimSun" w:eastAsia="SimSun" w:hAnsi="SimSun" w:cs="SimSun"/>
          <w:kern w:val="0"/>
          <w:szCs w:val="21"/>
        </w:rPr>
        <w:t>土地属于谁</w:t>
      </w:r>
      <w:r>
        <w:rPr>
          <w:rFonts w:eastAsia="Times New Roman" w:hAnsi="Times New Roman"/>
          <w:kern w:val="0"/>
          <w:szCs w:val="21"/>
        </w:rPr>
        <w:t>"</w:t>
      </w:r>
      <w:r>
        <w:rPr>
          <w:rFonts w:ascii="SimSun" w:eastAsia="SimSun" w:hAnsi="SimSun" w:cs="SimSun"/>
          <w:kern w:val="0"/>
          <w:szCs w:val="21"/>
        </w:rPr>
        <w:t>，在句中作宾语，用</w:t>
      </w:r>
      <w:r>
        <w:rPr>
          <w:rFonts w:eastAsia="Times New Roman" w:hAnsi="Times New Roman"/>
          <w:kern w:val="0"/>
          <w:szCs w:val="21"/>
        </w:rPr>
        <w:t>who</w:t>
      </w:r>
      <w:r>
        <w:rPr>
          <w:rFonts w:ascii="SimSun" w:eastAsia="SimSun" w:hAnsi="SimSun" w:cs="SimSun"/>
          <w:kern w:val="0"/>
          <w:szCs w:val="21"/>
        </w:rPr>
        <w:t>或者</w:t>
      </w:r>
      <w:r>
        <w:rPr>
          <w:rFonts w:eastAsia="Times New Roman" w:hAnsi="Times New Roman"/>
          <w:kern w:val="0"/>
          <w:szCs w:val="21"/>
        </w:rPr>
        <w:t>whom</w:t>
      </w:r>
      <w:r>
        <w:rPr>
          <w:rFonts w:ascii="SimSun" w:eastAsia="SimSun" w:hAnsi="SimSun" w:cs="SimSun"/>
          <w:kern w:val="0"/>
          <w:szCs w:val="21"/>
        </w:rPr>
        <w:t>引导。故填</w:t>
      </w:r>
      <w:r>
        <w:rPr>
          <w:rFonts w:eastAsia="Times New Roman" w:hAnsi="Times New Roman"/>
          <w:kern w:val="0"/>
          <w:szCs w:val="21"/>
        </w:rPr>
        <w:t xml:space="preserve"> who</w:t>
      </w:r>
      <w:r>
        <w:rPr>
          <w:rFonts w:ascii="SimSun" w:eastAsia="SimSun" w:hAnsi="SimSun" w:cs="SimSun"/>
          <w:kern w:val="0"/>
          <w:szCs w:val="21"/>
        </w:rPr>
        <w:t>或者</w:t>
      </w:r>
      <w:r>
        <w:rPr>
          <w:rFonts w:eastAsia="Times New Roman" w:hAnsi="Times New Roman"/>
          <w:kern w:val="0"/>
          <w:szCs w:val="21"/>
        </w:rPr>
        <w:t>whom</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6</w:t>
      </w:r>
      <w:r>
        <w:rPr>
          <w:rFonts w:ascii="SimSun" w:eastAsia="SimSun" w:hAnsi="SimSun" w:cs="SimSun"/>
          <w:kern w:val="0"/>
          <w:szCs w:val="21"/>
        </w:rPr>
        <w:t>）考查情态动词。句意：从那天起，他们可以一起在土地上工作，成为最好的朋友。分析可知，该句不缺少成分，且谓语动词为原型，故考虑情态动词，结合上下文内容可推知，此处想要表述的是</w:t>
      </w:r>
      <w:r>
        <w:rPr>
          <w:rFonts w:eastAsia="Times New Roman" w:hAnsi="Times New Roman"/>
          <w:kern w:val="0"/>
          <w:szCs w:val="21"/>
        </w:rPr>
        <w:t>"</w:t>
      </w:r>
      <w:r>
        <w:rPr>
          <w:rFonts w:ascii="SimSun" w:eastAsia="SimSun" w:hAnsi="SimSun" w:cs="SimSun"/>
          <w:kern w:val="0"/>
          <w:szCs w:val="21"/>
        </w:rPr>
        <w:t>因为国王的决定，他们能够（</w:t>
      </w:r>
      <w:r>
        <w:rPr>
          <w:rFonts w:eastAsia="Times New Roman" w:hAnsi="Times New Roman"/>
          <w:kern w:val="0"/>
          <w:szCs w:val="21"/>
        </w:rPr>
        <w:t>could</w:t>
      </w:r>
      <w:r>
        <w:rPr>
          <w:rFonts w:ascii="SimSun" w:eastAsia="SimSun" w:hAnsi="SimSun" w:cs="SimSun"/>
          <w:kern w:val="0"/>
          <w:szCs w:val="21"/>
        </w:rPr>
        <w:t>）在一起工作，成为最好的朋友</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could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7</w:t>
      </w:r>
      <w:r>
        <w:rPr>
          <w:rFonts w:ascii="SimSun" w:eastAsia="SimSun" w:hAnsi="SimSun" w:cs="SimSun"/>
          <w:kern w:val="0"/>
          <w:szCs w:val="21"/>
        </w:rPr>
        <w:t>）考查形容词。句意：他们会一坐就是几个小时，听着他睿智的话语，从他的判断中学习。分析可知，这里需要填入一个形容词或动词的故去分词作表语，</w:t>
      </w:r>
      <w:r>
        <w:rPr>
          <w:rFonts w:eastAsia="Times New Roman" w:hAnsi="Times New Roman"/>
          <w:kern w:val="0"/>
          <w:szCs w:val="21"/>
        </w:rPr>
        <w:t>"remain+</w:t>
      </w:r>
      <w:r>
        <w:rPr>
          <w:rFonts w:ascii="SimSun" w:eastAsia="SimSun" w:hAnsi="SimSun" w:cs="SimSun"/>
          <w:kern w:val="0"/>
          <w:szCs w:val="21"/>
        </w:rPr>
        <w:t>过去分词</w:t>
      </w:r>
      <w:r>
        <w:rPr>
          <w:rFonts w:eastAsia="Times New Roman" w:hAnsi="Times New Roman"/>
          <w:kern w:val="0"/>
          <w:szCs w:val="21"/>
        </w:rPr>
        <w:t>"</w:t>
      </w:r>
      <w:r>
        <w:rPr>
          <w:rFonts w:ascii="SimSun" w:eastAsia="SimSun" w:hAnsi="SimSun" w:cs="SimSun"/>
          <w:kern w:val="0"/>
          <w:szCs w:val="21"/>
        </w:rPr>
        <w:t>表示</w:t>
      </w:r>
      <w:r>
        <w:rPr>
          <w:rFonts w:eastAsia="Times New Roman" w:hAnsi="Times New Roman"/>
          <w:kern w:val="0"/>
          <w:szCs w:val="21"/>
        </w:rPr>
        <w:t>"</w:t>
      </w:r>
      <w:r>
        <w:rPr>
          <w:rFonts w:ascii="SimSun" w:eastAsia="SimSun" w:hAnsi="SimSun" w:cs="SimSun"/>
          <w:kern w:val="0"/>
          <w:szCs w:val="21"/>
        </w:rPr>
        <w:t>某人或某事物仍保持某种状态</w:t>
      </w:r>
      <w:r>
        <w:rPr>
          <w:rFonts w:eastAsia="Times New Roman" w:hAnsi="Times New Roman"/>
          <w:kern w:val="0"/>
          <w:szCs w:val="21"/>
        </w:rPr>
        <w:t>"</w:t>
      </w:r>
      <w:r>
        <w:rPr>
          <w:rFonts w:ascii="SimSun" w:eastAsia="SimSun" w:hAnsi="SimSun" w:cs="SimSun"/>
          <w:kern w:val="0"/>
          <w:szCs w:val="21"/>
        </w:rPr>
        <w:t>，而</w:t>
      </w:r>
      <w:r>
        <w:rPr>
          <w:rFonts w:eastAsia="Times New Roman" w:hAnsi="Times New Roman"/>
          <w:kern w:val="0"/>
          <w:szCs w:val="21"/>
        </w:rPr>
        <w:t>seated</w:t>
      </w:r>
      <w:r>
        <w:rPr>
          <w:rFonts w:ascii="SimSun" w:eastAsia="SimSun" w:hAnsi="SimSun" w:cs="SimSun"/>
          <w:kern w:val="0"/>
          <w:szCs w:val="21"/>
        </w:rPr>
        <w:t>是</w:t>
      </w:r>
      <w:r>
        <w:rPr>
          <w:rFonts w:eastAsia="Times New Roman" w:hAnsi="Times New Roman"/>
          <w:kern w:val="0"/>
          <w:szCs w:val="21"/>
        </w:rPr>
        <w:t xml:space="preserve"> seat</w:t>
      </w:r>
      <w:r>
        <w:rPr>
          <w:rFonts w:ascii="SimSun" w:eastAsia="SimSun" w:hAnsi="SimSun" w:cs="SimSun"/>
          <w:kern w:val="0"/>
          <w:szCs w:val="21"/>
        </w:rPr>
        <w:t>的过去分词转化而来的形容词，意为</w:t>
      </w:r>
      <w:r>
        <w:rPr>
          <w:rFonts w:eastAsia="Times New Roman" w:hAnsi="Times New Roman"/>
          <w:kern w:val="0"/>
          <w:szCs w:val="21"/>
        </w:rPr>
        <w:t>"</w:t>
      </w:r>
      <w:r>
        <w:rPr>
          <w:rFonts w:ascii="SimSun" w:eastAsia="SimSun" w:hAnsi="SimSun" w:cs="SimSun"/>
          <w:kern w:val="0"/>
          <w:szCs w:val="21"/>
        </w:rPr>
        <w:t>坐着的</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seated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8</w:t>
      </w:r>
      <w:r>
        <w:rPr>
          <w:rFonts w:ascii="SimSun" w:eastAsia="SimSun" w:hAnsi="SimSun" w:cs="SimSun"/>
          <w:kern w:val="0"/>
          <w:szCs w:val="21"/>
        </w:rPr>
        <w:t>）考查反身代词。句意：因此，摩西国王继续以智慧和公正统治他的王国，为自己在历史编年史上赢得了一席之地。他的故事提醒我们，智慧如何带来和平与和谐。分析可知，该空处需要填入代词或名词作</w:t>
      </w:r>
      <w:r>
        <w:rPr>
          <w:rFonts w:eastAsia="Times New Roman" w:hAnsi="Times New Roman"/>
          <w:kern w:val="0"/>
          <w:szCs w:val="21"/>
        </w:rPr>
        <w:t>earning</w:t>
      </w:r>
      <w:r>
        <w:rPr>
          <w:rFonts w:ascii="SimSun" w:eastAsia="SimSun" w:hAnsi="SimSun" w:cs="SimSun"/>
          <w:kern w:val="0"/>
          <w:szCs w:val="21"/>
        </w:rPr>
        <w:t>的宾语，又结合句意推知，此处想要表述的是</w:t>
      </w:r>
      <w:r>
        <w:rPr>
          <w:rFonts w:eastAsia="Times New Roman" w:hAnsi="Times New Roman"/>
          <w:kern w:val="0"/>
          <w:szCs w:val="21"/>
        </w:rPr>
        <w:t>"</w:t>
      </w:r>
      <w:r>
        <w:rPr>
          <w:rFonts w:ascii="SimSun" w:eastAsia="SimSun" w:hAnsi="SimSun" w:cs="SimSun"/>
          <w:kern w:val="0"/>
          <w:szCs w:val="21"/>
        </w:rPr>
        <w:t>因此，摩西国王继续以智慧和公平统治他的王国，使他自己（</w:t>
      </w:r>
      <w:r>
        <w:rPr>
          <w:rFonts w:eastAsia="Times New Roman" w:hAnsi="Times New Roman"/>
          <w:kern w:val="0"/>
          <w:szCs w:val="21"/>
        </w:rPr>
        <w:t>himself</w:t>
      </w:r>
      <w:r>
        <w:rPr>
          <w:rFonts w:ascii="SimSun" w:eastAsia="SimSun" w:hAnsi="SimSun" w:cs="SimSun"/>
          <w:kern w:val="0"/>
          <w:szCs w:val="21"/>
        </w:rPr>
        <w:t>）在历史史册上赢得了一席之地</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himself</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9</w:t>
      </w:r>
      <w:r>
        <w:rPr>
          <w:rFonts w:ascii="SimSun" w:eastAsia="SimSun" w:hAnsi="SimSun" w:cs="SimSun"/>
          <w:kern w:val="0"/>
          <w:szCs w:val="21"/>
        </w:rPr>
        <w:t>）考查宾语从句。句意：因此，摩西国王继续以智慧和公正统治他的王国，为自己在历史编年史上赢得了一席之地。他的故事提醒我们，智慧如何带来和平与和谐。分析可知，该空处需要填入一个可以引导宾语从句的连词，且从句中不缺少主干成分，又根据相关句意推知，此处想要表述的是</w:t>
      </w:r>
      <w:r>
        <w:rPr>
          <w:rFonts w:eastAsia="Times New Roman" w:hAnsi="Times New Roman"/>
          <w:kern w:val="0"/>
          <w:szCs w:val="21"/>
        </w:rPr>
        <w:t>"</w:t>
      </w:r>
      <w:r>
        <w:rPr>
          <w:rFonts w:ascii="SimSun" w:eastAsia="SimSun" w:hAnsi="SimSun" w:cs="SimSun"/>
          <w:kern w:val="0"/>
          <w:szCs w:val="21"/>
        </w:rPr>
        <w:t>他的故事给了我们一个关于智慧是如何带来和平与和谐的提醒</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how </w:t>
      </w:r>
      <w:r>
        <w:rPr>
          <w:rFonts w:ascii="SimSun" w:eastAsia="SimSun" w:hAnsi="SimSun" w:cs="SimSun"/>
          <w:kern w:val="0"/>
          <w:szCs w:val="21"/>
        </w:rPr>
        <w:t>有</w:t>
      </w:r>
      <w:r>
        <w:rPr>
          <w:rFonts w:eastAsia="Times New Roman" w:hAnsi="Times New Roman"/>
          <w:kern w:val="0"/>
          <w:szCs w:val="21"/>
        </w:rPr>
        <w:t>"</w:t>
      </w:r>
      <w:r>
        <w:rPr>
          <w:rFonts w:ascii="SimSun" w:eastAsia="SimSun" w:hAnsi="SimSun" w:cs="SimSun"/>
          <w:kern w:val="0"/>
          <w:szCs w:val="21"/>
        </w:rPr>
        <w:t>如何</w:t>
      </w:r>
      <w:r>
        <w:rPr>
          <w:rFonts w:eastAsia="Times New Roman" w:hAnsi="Times New Roman"/>
          <w:kern w:val="0"/>
          <w:szCs w:val="21"/>
        </w:rPr>
        <w:t>"</w:t>
      </w:r>
      <w:r>
        <w:rPr>
          <w:rFonts w:ascii="SimSun" w:eastAsia="SimSun" w:hAnsi="SimSun" w:cs="SimSun"/>
          <w:kern w:val="0"/>
          <w:szCs w:val="21"/>
        </w:rPr>
        <w:t>之意。故填</w:t>
      </w:r>
      <w:r>
        <w:rPr>
          <w:rFonts w:eastAsia="Times New Roman" w:hAnsi="Times New Roman"/>
          <w:kern w:val="0"/>
          <w:szCs w:val="21"/>
        </w:rPr>
        <w:t>how</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10</w:t>
      </w:r>
      <w:r>
        <w:rPr>
          <w:rFonts w:ascii="SimSun" w:eastAsia="SimSun" w:hAnsi="SimSun" w:cs="SimSun"/>
          <w:kern w:val="0"/>
          <w:szCs w:val="21"/>
        </w:rPr>
        <w:t>）考查介词。句意：因此，摩西国王继续以智慧和公正统治他的王国，为自己在历史编年史上赢得了一席之地。他的故事提醒我们，智慧如何带来和平与和谐。</w:t>
      </w:r>
      <w:r>
        <w:rPr>
          <w:rFonts w:eastAsia="Times New Roman" w:hAnsi="Times New Roman"/>
          <w:kern w:val="0"/>
          <w:szCs w:val="21"/>
        </w:rPr>
        <w:t>bring about</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导致；引起</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about</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本文是记叙文。讲述了一个关于智慧与公正的非洲国王</w:t>
      </w:r>
      <w:r>
        <w:rPr>
          <w:rFonts w:eastAsia="Times New Roman" w:hAnsi="Times New Roman"/>
          <w:kern w:val="0"/>
          <w:szCs w:val="21"/>
        </w:rPr>
        <w:t>Mosi</w:t>
      </w:r>
      <w:r>
        <w:rPr>
          <w:rFonts w:ascii="SimSun" w:eastAsia="SimSun" w:hAnsi="SimSun" w:cs="SimSun"/>
          <w:kern w:val="0"/>
          <w:szCs w:val="21"/>
        </w:rPr>
        <w:t>的故事。</w:t>
      </w:r>
      <w:r>
        <w:rPr>
          <w:rFonts w:ascii="SimSun" w:eastAsia="SimSun" w:hAnsi="SimSun" w:cs="SimSun"/>
          <w:kern w:val="0"/>
          <w:szCs w:val="21"/>
        </w:rPr>
        <w:br/>
      </w:r>
      <w:r>
        <w:rPr>
          <w:rFonts w:ascii="SimSun" w:eastAsia="SimSun" w:hAnsi="SimSun" w:cs="SimSun"/>
          <w:kern w:val="0"/>
          <w:szCs w:val="21"/>
        </w:rPr>
        <w:t>考查语法填空。做题时要通读全文，把握大意，然后结合所学语言及语法知识以及上下文内容完成。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 </w:t>
      </w:r>
      <w:r>
        <w:rPr>
          <w:rFonts w:ascii="SimSun" w:eastAsia="SimSun" w:hAnsi="SimSun" w:cs="SimSun"/>
          <w:kern w:val="0"/>
          <w:szCs w:val="21"/>
        </w:rPr>
        <w:t>（</w:t>
      </w:r>
      <w:r>
        <w:rPr>
          <w:rFonts w:eastAsia="Times New Roman" w:hAnsi="Times New Roman"/>
          <w:kern w:val="0"/>
          <w:szCs w:val="21"/>
        </w:rPr>
        <w:t>1</w:t>
      </w:r>
      <w:r>
        <w:rPr>
          <w:rFonts w:ascii="SimSun" w:eastAsia="SimSun" w:hAnsi="SimSun" w:cs="SimSun"/>
          <w:kern w:val="0"/>
          <w:szCs w:val="21"/>
        </w:rPr>
        <w:t>）考查介词短语。句意：因此，病人期望他们的医生给他们一个明确的诊断和一个简单的治疗过程。空处修饰空后整个句子，应填副词或者介词短语作状语，根据句意，</w:t>
      </w:r>
      <w:r>
        <w:rPr>
          <w:rFonts w:eastAsia="Times New Roman" w:hAnsi="Times New Roman"/>
          <w:kern w:val="0"/>
          <w:szCs w:val="21"/>
        </w:rPr>
        <w:t>Yet they've long been taught that when dealing with patients they should convey a reassuring level of confidence and certainty</w:t>
      </w:r>
      <w:r>
        <w:rPr>
          <w:rFonts w:ascii="SimSun" w:eastAsia="SimSun" w:hAnsi="SimSun" w:cs="SimSun"/>
          <w:kern w:val="0"/>
          <w:szCs w:val="21"/>
        </w:rPr>
        <w:t>和</w:t>
      </w:r>
      <w:r>
        <w:rPr>
          <w:rFonts w:eastAsia="Times New Roman" w:hAnsi="Times New Roman"/>
          <w:kern w:val="0"/>
          <w:szCs w:val="21"/>
        </w:rPr>
        <w:t>patients expect their doctors to give them a clear diagnosis and a straightforward course of treatment.</w:t>
      </w:r>
      <w:r>
        <w:rPr>
          <w:rFonts w:ascii="SimSun" w:eastAsia="SimSun" w:hAnsi="SimSun" w:cs="SimSun"/>
          <w:kern w:val="0"/>
          <w:szCs w:val="21"/>
        </w:rPr>
        <w:t>是因果关系，用介词短语，</w:t>
      </w:r>
      <w:r>
        <w:rPr>
          <w:rFonts w:eastAsia="Times New Roman" w:hAnsi="Times New Roman"/>
          <w:kern w:val="0"/>
          <w:szCs w:val="21"/>
        </w:rPr>
        <w:t>as a result</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因此</w:t>
      </w:r>
      <w:r>
        <w:rPr>
          <w:rFonts w:eastAsia="Times New Roman" w:hAnsi="Times New Roman"/>
          <w:kern w:val="0"/>
          <w:szCs w:val="21"/>
        </w:rPr>
        <w:t>"</w:t>
      </w:r>
      <w:r>
        <w:rPr>
          <w:rFonts w:ascii="SimSun" w:eastAsia="SimSun" w:hAnsi="SimSun" w:cs="SimSun"/>
          <w:kern w:val="0"/>
          <w:szCs w:val="21"/>
        </w:rPr>
        <w:t>，句首单词首字母应大写。故填</w:t>
      </w:r>
      <w:r>
        <w:rPr>
          <w:rFonts w:eastAsia="Times New Roman" w:hAnsi="Times New Roman"/>
          <w:kern w:val="0"/>
          <w:szCs w:val="21"/>
        </w:rPr>
        <w:t>As a result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2</w:t>
      </w:r>
      <w:r>
        <w:rPr>
          <w:rFonts w:ascii="SimSun" w:eastAsia="SimSun" w:hAnsi="SimSun" w:cs="SimSun"/>
          <w:kern w:val="0"/>
          <w:szCs w:val="21"/>
        </w:rPr>
        <w:t>）考查名词。句意：但现在，只要点击几下鼠标，就能了解到所有可以想象到的疾病信息，专家们开始质疑，医生在与病人交流时表面上的确定性，实际上是否弊大于利。空前是形容词，应填名词作主语，根据句意，空处应是</w:t>
      </w:r>
      <w:r>
        <w:rPr>
          <w:rFonts w:eastAsia="Times New Roman" w:hAnsi="Times New Roman"/>
          <w:kern w:val="0"/>
          <w:szCs w:val="21"/>
        </w:rPr>
        <w:t>certainty</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确定性</w:t>
      </w:r>
      <w:r>
        <w:rPr>
          <w:rFonts w:eastAsia="Times New Roman" w:hAnsi="Times New Roman"/>
          <w:kern w:val="0"/>
          <w:szCs w:val="21"/>
        </w:rPr>
        <w:t>"</w:t>
      </w:r>
      <w:r>
        <w:rPr>
          <w:rFonts w:ascii="SimSun" w:eastAsia="SimSun" w:hAnsi="SimSun" w:cs="SimSun"/>
          <w:kern w:val="0"/>
          <w:szCs w:val="21"/>
        </w:rPr>
        <w:t>，是不可数名词。故填</w:t>
      </w:r>
      <w:r>
        <w:rPr>
          <w:rFonts w:eastAsia="Times New Roman" w:hAnsi="Times New Roman"/>
          <w:kern w:val="0"/>
          <w:szCs w:val="21"/>
        </w:rPr>
        <w:t>certainty</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3</w:t>
      </w:r>
      <w:r>
        <w:rPr>
          <w:rFonts w:ascii="SimSun" w:eastAsia="SimSun" w:hAnsi="SimSun" w:cs="SimSun"/>
          <w:kern w:val="0"/>
          <w:szCs w:val="21"/>
        </w:rPr>
        <w:t>）考查副词。句意：随着医学和技术进步带来的信息超载，答案很少是非黑即白的。本句结构完整，应填副词修饰空前的动词，根据句意，空处应是</w:t>
      </w:r>
      <w:r>
        <w:rPr>
          <w:rFonts w:eastAsia="Times New Roman" w:hAnsi="Times New Roman"/>
          <w:kern w:val="0"/>
          <w:szCs w:val="21"/>
        </w:rPr>
        <w:t>rarely</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很少地</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rarely</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4</w:t>
      </w:r>
      <w:r>
        <w:rPr>
          <w:rFonts w:ascii="SimSun" w:eastAsia="SimSun" w:hAnsi="SimSun" w:cs="SimSun"/>
          <w:kern w:val="0"/>
          <w:szCs w:val="21"/>
        </w:rPr>
        <w:t>）考查动词。句意：医学院才刚刚开始教医生如何处理这种情况，病人的期望也没有调整。本句缺少谓语，应填动词，根据句意，空处应是</w:t>
      </w:r>
      <w:r>
        <w:rPr>
          <w:rFonts w:eastAsia="Times New Roman" w:hAnsi="Times New Roman"/>
          <w:kern w:val="0"/>
          <w:szCs w:val="21"/>
        </w:rPr>
        <w:t>adjust</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调整</w:t>
      </w:r>
      <w:r>
        <w:rPr>
          <w:rFonts w:eastAsia="Times New Roman" w:hAnsi="Times New Roman"/>
          <w:kern w:val="0"/>
          <w:szCs w:val="21"/>
        </w:rPr>
        <w:t>"</w:t>
      </w:r>
      <w:r>
        <w:rPr>
          <w:rFonts w:ascii="SimSun" w:eastAsia="SimSun" w:hAnsi="SimSun" w:cs="SimSun"/>
          <w:kern w:val="0"/>
          <w:szCs w:val="21"/>
        </w:rPr>
        <w:t>，根据空前的</w:t>
      </w:r>
      <w:r>
        <w:rPr>
          <w:rFonts w:eastAsia="Times New Roman" w:hAnsi="Times New Roman"/>
          <w:kern w:val="0"/>
          <w:szCs w:val="21"/>
        </w:rPr>
        <w:t>haven't</w:t>
      </w:r>
      <w:r>
        <w:rPr>
          <w:rFonts w:ascii="SimSun" w:eastAsia="SimSun" w:hAnsi="SimSun" w:cs="SimSun"/>
          <w:kern w:val="0"/>
          <w:szCs w:val="21"/>
        </w:rPr>
        <w:t>可知，本句用现在完成时，应填过去分词形式。故填</w:t>
      </w:r>
      <w:r>
        <w:rPr>
          <w:rFonts w:eastAsia="Times New Roman" w:hAnsi="Times New Roman"/>
          <w:kern w:val="0"/>
          <w:szCs w:val="21"/>
        </w:rPr>
        <w:t>adjusted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5</w:t>
      </w:r>
      <w:r>
        <w:rPr>
          <w:rFonts w:ascii="SimSun" w:eastAsia="SimSun" w:hAnsi="SimSun" w:cs="SimSun"/>
          <w:kern w:val="0"/>
          <w:szCs w:val="21"/>
        </w:rPr>
        <w:t>）考查动词。句意：如果你思考知识和它的作用，你会发现它是关于限制不确定性，而不是创造确定性。空处和后文的</w:t>
      </w:r>
      <w:r>
        <w:rPr>
          <w:rFonts w:eastAsia="Times New Roman" w:hAnsi="Times New Roman"/>
          <w:kern w:val="0"/>
          <w:szCs w:val="21"/>
        </w:rPr>
        <w:t>creating</w:t>
      </w:r>
      <w:r>
        <w:rPr>
          <w:rFonts w:ascii="SimSun" w:eastAsia="SimSun" w:hAnsi="SimSun" w:cs="SimSun"/>
          <w:kern w:val="0"/>
          <w:szCs w:val="21"/>
        </w:rPr>
        <w:t>并列，应填动词的动名词形式，根据句意，空处应是</w:t>
      </w:r>
      <w:r>
        <w:rPr>
          <w:rFonts w:eastAsia="Times New Roman" w:hAnsi="Times New Roman"/>
          <w:kern w:val="0"/>
          <w:szCs w:val="21"/>
        </w:rPr>
        <w:t>limiting</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限制</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limiting</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6</w:t>
      </w:r>
      <w:r>
        <w:rPr>
          <w:rFonts w:ascii="SimSun" w:eastAsia="SimSun" w:hAnsi="SimSun" w:cs="SimSun"/>
          <w:kern w:val="0"/>
          <w:szCs w:val="21"/>
        </w:rPr>
        <w:t>）考查形容词短语。句意：接受培训的医生，就像赌徒一样，需要习惯于在一个不断权衡各种因素的领域中工作。空前是系动词，应填形容词作表语，根据句意，空处应是形容词短语</w:t>
      </w:r>
      <w:r>
        <w:rPr>
          <w:rFonts w:eastAsia="Times New Roman" w:hAnsi="Times New Roman"/>
          <w:kern w:val="0"/>
          <w:szCs w:val="21"/>
        </w:rPr>
        <w:t>accustomed to</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习惯于</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accustomed to</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7</w:t>
      </w:r>
      <w:r>
        <w:rPr>
          <w:rFonts w:ascii="SimSun" w:eastAsia="SimSun" w:hAnsi="SimSun" w:cs="SimSun"/>
          <w:kern w:val="0"/>
          <w:szCs w:val="21"/>
        </w:rPr>
        <w:t>）考查动词。句意：当厄普舒尔教授医学生如何诊断疾病时，他告诉他们要扩大他们的调查范围——提出一系列的可能性，而不是很快地锁定在一个单一的解决方案上。空前的</w:t>
      </w:r>
      <w:r>
        <w:rPr>
          <w:rFonts w:eastAsia="Times New Roman" w:hAnsi="Times New Roman"/>
          <w:kern w:val="0"/>
          <w:szCs w:val="21"/>
        </w:rPr>
        <w:t>to</w:t>
      </w:r>
      <w:r>
        <w:rPr>
          <w:rFonts w:ascii="SimSun" w:eastAsia="SimSun" w:hAnsi="SimSun" w:cs="SimSun"/>
          <w:kern w:val="0"/>
          <w:szCs w:val="21"/>
        </w:rPr>
        <w:t>是不定式的标志，应填动词原形，根据句意，空处应是</w:t>
      </w:r>
      <w:r>
        <w:rPr>
          <w:rFonts w:eastAsia="Times New Roman" w:hAnsi="Times New Roman"/>
          <w:kern w:val="0"/>
          <w:szCs w:val="21"/>
        </w:rPr>
        <w:t>broaden</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扩大</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broaden</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8</w:t>
      </w:r>
      <w:r>
        <w:rPr>
          <w:rFonts w:ascii="SimSun" w:eastAsia="SimSun" w:hAnsi="SimSun" w:cs="SimSun"/>
          <w:kern w:val="0"/>
          <w:szCs w:val="21"/>
        </w:rPr>
        <w:t>）考查名词。句意：即使你做出了你认为是确定的诊断，你通常也不确定什么是最好的治疗方法，以及从长远来看会有什么结果。空前是形容词，应填名词作表语，根据句意，空处应是</w:t>
      </w:r>
      <w:r>
        <w:rPr>
          <w:rFonts w:eastAsia="Times New Roman" w:hAnsi="Times New Roman"/>
          <w:kern w:val="0"/>
          <w:szCs w:val="21"/>
        </w:rPr>
        <w:t>cure</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疗法</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cure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9</w:t>
      </w:r>
      <w:r>
        <w:rPr>
          <w:rFonts w:ascii="SimSun" w:eastAsia="SimSun" w:hAnsi="SimSun" w:cs="SimSun"/>
          <w:kern w:val="0"/>
          <w:szCs w:val="21"/>
        </w:rPr>
        <w:t>）考查动词。句意：科技帮助重新定义了对确定性的追求。</w:t>
      </w:r>
      <w:r>
        <w:rPr>
          <w:rFonts w:eastAsia="Times New Roman" w:hAnsi="Times New Roman"/>
          <w:kern w:val="0"/>
          <w:szCs w:val="21"/>
        </w:rPr>
        <w:t>help do sth.</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帮助做某事</w:t>
      </w:r>
      <w:r>
        <w:rPr>
          <w:rFonts w:eastAsia="Times New Roman" w:hAnsi="Times New Roman"/>
          <w:kern w:val="0"/>
          <w:szCs w:val="21"/>
        </w:rPr>
        <w:t>"</w:t>
      </w:r>
      <w:r>
        <w:rPr>
          <w:rFonts w:ascii="SimSun" w:eastAsia="SimSun" w:hAnsi="SimSun" w:cs="SimSun"/>
          <w:kern w:val="0"/>
          <w:szCs w:val="21"/>
        </w:rPr>
        <w:t>，是固定搭配，应填动词原形，根据句意，空处应是</w:t>
      </w:r>
      <w:r>
        <w:rPr>
          <w:rFonts w:eastAsia="Times New Roman" w:hAnsi="Times New Roman"/>
          <w:kern w:val="0"/>
          <w:szCs w:val="21"/>
        </w:rPr>
        <w:t>redefine</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重新定义</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redefine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10</w:t>
      </w:r>
      <w:r>
        <w:rPr>
          <w:rFonts w:ascii="SimSun" w:eastAsia="SimSun" w:hAnsi="SimSun" w:cs="SimSun"/>
          <w:kern w:val="0"/>
          <w:szCs w:val="21"/>
        </w:rPr>
        <w:t>）考查形容词。句意：我们正在达到这样一个阶段，我们可以把症状列表输入电脑，得到比医生更准确的诊断。空后是名词，应填形容词作定语，根据句意，空处应是</w:t>
      </w:r>
      <w:r>
        <w:rPr>
          <w:rFonts w:eastAsia="Times New Roman" w:hAnsi="Times New Roman"/>
          <w:kern w:val="0"/>
          <w:szCs w:val="21"/>
        </w:rPr>
        <w:t>accurate</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精确的</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accurate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11</w:t>
      </w:r>
      <w:r>
        <w:rPr>
          <w:rFonts w:ascii="SimSun" w:eastAsia="SimSun" w:hAnsi="SimSun" w:cs="SimSun"/>
          <w:kern w:val="0"/>
          <w:szCs w:val="21"/>
        </w:rPr>
        <w:t>）考查名词。句意：哈佛医学院（</w:t>
      </w:r>
      <w:r>
        <w:rPr>
          <w:rFonts w:eastAsia="Times New Roman" w:hAnsi="Times New Roman"/>
          <w:kern w:val="0"/>
          <w:szCs w:val="21"/>
        </w:rPr>
        <w:t>Harvard Medical School</w:t>
      </w:r>
      <w:r>
        <w:rPr>
          <w:rFonts w:ascii="SimSun" w:eastAsia="SimSun" w:hAnsi="SimSun" w:cs="SimSun"/>
          <w:kern w:val="0"/>
          <w:szCs w:val="21"/>
        </w:rPr>
        <w:t>）的医学教授理查德•施瓦茨斯坦（</w:t>
      </w:r>
      <w:r>
        <w:rPr>
          <w:rFonts w:eastAsia="Times New Roman" w:hAnsi="Times New Roman"/>
          <w:kern w:val="0"/>
          <w:szCs w:val="21"/>
        </w:rPr>
        <w:t>Richard Schwartzstein</w:t>
      </w:r>
      <w:r>
        <w:rPr>
          <w:rFonts w:ascii="SimSun" w:eastAsia="SimSun" w:hAnsi="SimSun" w:cs="SimSun"/>
          <w:kern w:val="0"/>
          <w:szCs w:val="21"/>
        </w:rPr>
        <w:t>）博士认为，这些发展既是挑战，也是机遇。空前是不定冠词，应填名词作宾语，根据句意，空处应是</w:t>
      </w:r>
      <w:r>
        <w:rPr>
          <w:rFonts w:eastAsia="Times New Roman" w:hAnsi="Times New Roman"/>
          <w:kern w:val="0"/>
          <w:szCs w:val="21"/>
        </w:rPr>
        <w:t>challenge</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挑战</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challenge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12</w:t>
      </w:r>
      <w:r>
        <w:rPr>
          <w:rFonts w:ascii="SimSun" w:eastAsia="SimSun" w:hAnsi="SimSun" w:cs="SimSun"/>
          <w:kern w:val="0"/>
          <w:szCs w:val="21"/>
        </w:rPr>
        <w:t>）考查形容词。句意：他说，一方面，</w:t>
      </w:r>
      <w:r>
        <w:rPr>
          <w:rFonts w:eastAsia="Times New Roman" w:hAnsi="Times New Roman"/>
          <w:kern w:val="0"/>
          <w:szCs w:val="21"/>
        </w:rPr>
        <w:t>"</w:t>
      </w:r>
      <w:r>
        <w:rPr>
          <w:rFonts w:ascii="SimSun" w:eastAsia="SimSun" w:hAnsi="SimSun" w:cs="SimSun"/>
          <w:kern w:val="0"/>
          <w:szCs w:val="21"/>
        </w:rPr>
        <w:t>技术试图将你推向确定性的最高水平。做这个测试可以获得</w:t>
      </w:r>
      <w:r>
        <w:rPr>
          <w:rFonts w:eastAsia="Times New Roman" w:hAnsi="Times New Roman"/>
          <w:kern w:val="0"/>
          <w:szCs w:val="21"/>
        </w:rPr>
        <w:t>99</w:t>
      </w:r>
      <w:r>
        <w:rPr>
          <w:rFonts w:ascii="SimSun" w:eastAsia="SimSun" w:hAnsi="SimSun" w:cs="SimSun"/>
          <w:kern w:val="0"/>
          <w:szCs w:val="21"/>
        </w:rPr>
        <w:t>%的确定性，你患有这种疾病。</w:t>
      </w:r>
      <w:r>
        <w:rPr>
          <w:rFonts w:eastAsia="Times New Roman" w:hAnsi="Times New Roman"/>
          <w:kern w:val="0"/>
          <w:szCs w:val="21"/>
        </w:rPr>
        <w:t>"</w:t>
      </w:r>
      <w:r>
        <w:rPr>
          <w:rFonts w:ascii="SimSun" w:eastAsia="SimSun" w:hAnsi="SimSun" w:cs="SimSun"/>
          <w:kern w:val="0"/>
          <w:szCs w:val="21"/>
        </w:rPr>
        <w:t>空后是名词，应填形容词作定语，根据句意，空处应是</w:t>
      </w:r>
      <w:r>
        <w:rPr>
          <w:rFonts w:eastAsia="Times New Roman" w:hAnsi="Times New Roman"/>
          <w:kern w:val="0"/>
          <w:szCs w:val="21"/>
        </w:rPr>
        <w:t>maximal</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最大的</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maximal</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13</w:t>
      </w:r>
      <w:r>
        <w:rPr>
          <w:rFonts w:ascii="SimSun" w:eastAsia="SimSun" w:hAnsi="SimSun" w:cs="SimSun"/>
          <w:kern w:val="0"/>
          <w:szCs w:val="21"/>
        </w:rPr>
        <w:t>）考查动词。句意：另一方面，计算机不能以一种安慰的方式向病人传达诊断或治疗。空前是情态动词，应填动词原形，根据句意，空处应是</w:t>
      </w:r>
      <w:r>
        <w:rPr>
          <w:rFonts w:eastAsia="Times New Roman" w:hAnsi="Times New Roman"/>
          <w:kern w:val="0"/>
          <w:szCs w:val="21"/>
        </w:rPr>
        <w:t>communicate</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交流</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communicate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14</w:t>
      </w:r>
      <w:r>
        <w:rPr>
          <w:rFonts w:ascii="SimSun" w:eastAsia="SimSun" w:hAnsi="SimSun" w:cs="SimSun"/>
          <w:kern w:val="0"/>
          <w:szCs w:val="21"/>
        </w:rPr>
        <w:t>）考查动词。句意：它还可以根据结节的大小和形状相当精确地计算出患癌症的风险。空前是情态动词，应填动词原形，根据句意，空处应是</w:t>
      </w:r>
      <w:r>
        <w:rPr>
          <w:rFonts w:eastAsia="Times New Roman" w:hAnsi="Times New Roman"/>
          <w:kern w:val="0"/>
          <w:szCs w:val="21"/>
        </w:rPr>
        <w:t>calculate</w:t>
      </w:r>
      <w:r>
        <w:rPr>
          <w:rFonts w:ascii="SimSun" w:eastAsia="SimSun" w:hAnsi="SimSun" w:cs="SimSun"/>
          <w:kern w:val="0"/>
          <w:szCs w:val="21"/>
        </w:rPr>
        <w:t>，意为</w:t>
      </w:r>
      <w:r>
        <w:rPr>
          <w:rFonts w:eastAsia="Times New Roman" w:hAnsi="Times New Roman"/>
          <w:kern w:val="0"/>
          <w:szCs w:val="21"/>
        </w:rPr>
        <w:t>"</w:t>
      </w:r>
      <w:r>
        <w:rPr>
          <w:rFonts w:ascii="SimSun" w:eastAsia="SimSun" w:hAnsi="SimSun" w:cs="SimSun"/>
          <w:kern w:val="0"/>
          <w:szCs w:val="21"/>
        </w:rPr>
        <w:t>计算</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calculate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15</w:t>
      </w:r>
      <w:r>
        <w:rPr>
          <w:rFonts w:ascii="SimSun" w:eastAsia="SimSun" w:hAnsi="SimSun" w:cs="SimSun"/>
          <w:kern w:val="0"/>
          <w:szCs w:val="21"/>
        </w:rPr>
        <w:t>）考查副词。句意：然而，它不能做的是决定如何告诉你，你的肺里有一个结节，有</w:t>
      </w:r>
      <w:r>
        <w:rPr>
          <w:rFonts w:eastAsia="Times New Roman" w:hAnsi="Times New Roman"/>
          <w:kern w:val="0"/>
          <w:szCs w:val="21"/>
        </w:rPr>
        <w:t>1</w:t>
      </w:r>
      <w:r>
        <w:rPr>
          <w:rFonts w:ascii="SimSun" w:eastAsia="SimSun" w:hAnsi="SimSun" w:cs="SimSun"/>
          <w:kern w:val="0"/>
          <w:szCs w:val="21"/>
        </w:rPr>
        <w:t>%的可能性变成癌症。空处修饰整个句子，空处应填副词，根据句意，前后文为转折关系，用</w:t>
      </w:r>
      <w:r>
        <w:rPr>
          <w:rFonts w:eastAsia="Times New Roman" w:hAnsi="Times New Roman"/>
          <w:kern w:val="0"/>
          <w:szCs w:val="21"/>
        </w:rPr>
        <w:t>however</w:t>
      </w:r>
      <w:r>
        <w:rPr>
          <w:rFonts w:ascii="SimSun" w:eastAsia="SimSun" w:hAnsi="SimSun" w:cs="SimSun"/>
          <w:kern w:val="0"/>
          <w:szCs w:val="21"/>
        </w:rPr>
        <w:t>修饰，意为</w:t>
      </w:r>
      <w:r>
        <w:rPr>
          <w:rFonts w:eastAsia="Times New Roman" w:hAnsi="Times New Roman"/>
          <w:kern w:val="0"/>
          <w:szCs w:val="21"/>
        </w:rPr>
        <w:t>"</w:t>
      </w:r>
      <w:r>
        <w:rPr>
          <w:rFonts w:ascii="SimSun" w:eastAsia="SimSun" w:hAnsi="SimSun" w:cs="SimSun"/>
          <w:kern w:val="0"/>
          <w:szCs w:val="21"/>
        </w:rPr>
        <w:t>然而</w:t>
      </w:r>
      <w:r>
        <w:rPr>
          <w:rFonts w:eastAsia="Times New Roman" w:hAnsi="Times New Roman"/>
          <w:kern w:val="0"/>
          <w:szCs w:val="21"/>
        </w:rPr>
        <w:t>"</w:t>
      </w:r>
      <w:r>
        <w:rPr>
          <w:rFonts w:ascii="SimSun" w:eastAsia="SimSun" w:hAnsi="SimSun" w:cs="SimSun"/>
          <w:kern w:val="0"/>
          <w:szCs w:val="21"/>
        </w:rPr>
        <w:t>。故填</w:t>
      </w:r>
      <w:r>
        <w:rPr>
          <w:rFonts w:eastAsia="Times New Roman" w:hAnsi="Times New Roman"/>
          <w:kern w:val="0"/>
          <w:szCs w:val="21"/>
        </w:rPr>
        <w:t>however</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本文是议论文。文章主要讨论了医生在与患者沟通时表现出的确定性是否利大于弊，特别是在医学和技术进步带来的信息过载背景下，医生如何处理不确定性和患者的期望。</w:t>
      </w:r>
      <w:r>
        <w:rPr>
          <w:rFonts w:ascii="SimSun" w:eastAsia="SimSun" w:hAnsi="SimSun" w:cs="SimSun"/>
          <w:kern w:val="0"/>
          <w:szCs w:val="21"/>
        </w:rPr>
        <w:br/>
      </w:r>
      <w:r>
        <w:rPr>
          <w:rFonts w:ascii="SimSun" w:eastAsia="SimSun" w:hAnsi="SimSun" w:cs="SimSun"/>
          <w:kern w:val="0"/>
          <w:szCs w:val="21"/>
        </w:rPr>
        <w:t>语法填空考查学生英语综合知识的运用，做题时要首先明确短文大意，从词汇和语法等方面综合考虑，结合上下文语境填写正确答案。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）考查动词。句意：通过认同彼此的想法，人们可以在彼此的贡献基础上进一步拓展，从而对问题形成更全面的理解。根据句意这里是说认同彼此的想法，</w:t>
      </w:r>
      <w:r>
        <w:rPr>
          <w:rFonts w:eastAsia="Times New Roman" w:hAnsi="Times New Roman"/>
          <w:kern w:val="0"/>
          <w:szCs w:val="21"/>
        </w:rPr>
        <w:t>subscribe to"</w:t>
      </w:r>
      <w:r>
        <w:rPr>
          <w:rFonts w:ascii="SimSun" w:eastAsia="SimSun" w:hAnsi="SimSun" w:cs="SimSun"/>
          <w:kern w:val="0"/>
          <w:szCs w:val="21"/>
        </w:rPr>
        <w:t>同意，认同</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by</w:t>
      </w:r>
      <w:r>
        <w:rPr>
          <w:rFonts w:ascii="SimSun" w:eastAsia="SimSun" w:hAnsi="SimSun" w:cs="SimSun"/>
          <w:kern w:val="0"/>
          <w:szCs w:val="21"/>
        </w:rPr>
        <w:t>是介词，后接动名词作宾语，故填</w:t>
      </w:r>
      <w:r>
        <w:rPr>
          <w:rFonts w:eastAsia="Times New Roman" w:hAnsi="Times New Roman"/>
          <w:kern w:val="0"/>
          <w:szCs w:val="21"/>
        </w:rPr>
        <w:t>subscribing</w:t>
      </w:r>
      <w:r>
        <w:rPr>
          <w:rFonts w:ascii="SimSun" w:eastAsia="SimSun" w:hAnsi="SimSun" w:cs="SimSun"/>
          <w:kern w:val="0"/>
          <w:szCs w:val="21"/>
        </w:rPr>
        <w:t>。故选</w:t>
      </w:r>
      <w:r>
        <w:rPr>
          <w:rFonts w:eastAsia="Times New Roman" w:hAnsi="Times New Roman"/>
          <w:kern w:val="0"/>
          <w:szCs w:val="21"/>
        </w:rPr>
        <w:t>K</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）考查动词。句意：在评估头脑风暴会议期间产生的想法的质量时，重要的是要考虑数量和内容。根据句意这里是评估想法的质量，</w:t>
      </w:r>
      <w:r>
        <w:rPr>
          <w:rFonts w:eastAsia="Times New Roman" w:hAnsi="Times New Roman"/>
          <w:kern w:val="0"/>
          <w:szCs w:val="21"/>
        </w:rPr>
        <w:t>evaluate "</w:t>
      </w:r>
      <w:r>
        <w:rPr>
          <w:rFonts w:ascii="SimSun" w:eastAsia="SimSun" w:hAnsi="SimSun" w:cs="SimSun"/>
          <w:kern w:val="0"/>
          <w:szCs w:val="21"/>
        </w:rPr>
        <w:t>评估</w:t>
      </w:r>
      <w:r>
        <w:rPr>
          <w:rFonts w:eastAsia="Times New Roman" w:hAnsi="Times New Roman"/>
          <w:kern w:val="0"/>
          <w:szCs w:val="21"/>
        </w:rPr>
        <w:t>"</w:t>
      </w:r>
      <w:r>
        <w:rPr>
          <w:rFonts w:ascii="SimSun" w:eastAsia="SimSun" w:hAnsi="SimSun" w:cs="SimSun"/>
          <w:kern w:val="0"/>
          <w:szCs w:val="21"/>
        </w:rPr>
        <w:t>，符合语境。</w:t>
      </w:r>
      <w:r>
        <w:rPr>
          <w:rFonts w:eastAsia="Times New Roman" w:hAnsi="Times New Roman"/>
          <w:kern w:val="0"/>
          <w:szCs w:val="21"/>
        </w:rPr>
        <w:t>when</w:t>
      </w:r>
      <w:r>
        <w:rPr>
          <w:rFonts w:ascii="SimSun" w:eastAsia="SimSun" w:hAnsi="SimSun" w:cs="SimSun"/>
          <w:kern w:val="0"/>
          <w:szCs w:val="21"/>
        </w:rPr>
        <w:t>引导的时间状语从句中省略了主语和</w:t>
      </w:r>
      <w:r>
        <w:rPr>
          <w:rFonts w:eastAsia="Times New Roman" w:hAnsi="Times New Roman"/>
          <w:kern w:val="0"/>
          <w:szCs w:val="21"/>
        </w:rPr>
        <w:t>be</w:t>
      </w:r>
      <w:r>
        <w:rPr>
          <w:rFonts w:ascii="SimSun" w:eastAsia="SimSun" w:hAnsi="SimSun" w:cs="SimSun"/>
          <w:kern w:val="0"/>
          <w:szCs w:val="21"/>
        </w:rPr>
        <w:t>动词，完整形式是</w:t>
      </w:r>
      <w:r>
        <w:rPr>
          <w:rFonts w:eastAsia="Times New Roman" w:hAnsi="Times New Roman"/>
          <w:kern w:val="0"/>
          <w:szCs w:val="21"/>
        </w:rPr>
        <w:t>When the group is evaluating</w:t>
      </w:r>
      <w:r>
        <w:rPr>
          <w:rFonts w:ascii="SimSun" w:eastAsia="SimSun" w:hAnsi="SimSun" w:cs="SimSun"/>
          <w:kern w:val="0"/>
          <w:szCs w:val="21"/>
        </w:rPr>
        <w:t>，省略完后，这里需要现在分词的形式，故填</w:t>
      </w:r>
      <w:r>
        <w:rPr>
          <w:rFonts w:eastAsia="Times New Roman" w:hAnsi="Times New Roman"/>
          <w:kern w:val="0"/>
          <w:szCs w:val="21"/>
        </w:rPr>
        <w:t>evaluating</w:t>
      </w:r>
      <w:r>
        <w:rPr>
          <w:rFonts w:ascii="SimSun" w:eastAsia="SimSun" w:hAnsi="SimSun" w:cs="SimSun"/>
          <w:kern w:val="0"/>
          <w:szCs w:val="21"/>
        </w:rPr>
        <w:t>。故选</w:t>
      </w: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）考查名词。句意：在评估头脑风暴会议期间产生的想法的质量时，重要的是要考虑数量和内容。根据下文</w:t>
      </w:r>
      <w:r>
        <w:rPr>
          <w:rFonts w:eastAsia="Times New Roman" w:hAnsi="Times New Roman"/>
          <w:kern w:val="0"/>
          <w:szCs w:val="21"/>
        </w:rPr>
        <w:t>"it is important to consider the content of the discussion"</w:t>
      </w:r>
      <w:r>
        <w:rPr>
          <w:rFonts w:ascii="SimSun" w:eastAsia="SimSun" w:hAnsi="SimSun" w:cs="SimSun"/>
          <w:kern w:val="0"/>
          <w:szCs w:val="21"/>
        </w:rPr>
        <w:t>可知，此处应是与数量相对应的</w:t>
      </w:r>
      <w:r>
        <w:rPr>
          <w:rFonts w:eastAsia="Times New Roman" w:hAnsi="Times New Roman"/>
          <w:kern w:val="0"/>
          <w:szCs w:val="21"/>
        </w:rPr>
        <w:t>"</w:t>
      </w:r>
      <w:r>
        <w:rPr>
          <w:rFonts w:ascii="SimSun" w:eastAsia="SimSun" w:hAnsi="SimSun" w:cs="SimSun"/>
          <w:kern w:val="0"/>
          <w:szCs w:val="21"/>
        </w:rPr>
        <w:t>内容</w:t>
      </w:r>
      <w:r>
        <w:rPr>
          <w:rFonts w:eastAsia="Times New Roman" w:hAnsi="Times New Roman"/>
          <w:kern w:val="0"/>
          <w:szCs w:val="21"/>
        </w:rPr>
        <w:t>"</w:t>
      </w:r>
      <w:r>
        <w:rPr>
          <w:rFonts w:ascii="SimSun" w:eastAsia="SimSun" w:hAnsi="SimSun" w:cs="SimSun"/>
          <w:kern w:val="0"/>
          <w:szCs w:val="21"/>
        </w:rPr>
        <w:t>这一维度。</w:t>
      </w:r>
      <w:r>
        <w:rPr>
          <w:rFonts w:eastAsia="Times New Roman" w:hAnsi="Times New Roman"/>
          <w:kern w:val="0"/>
          <w:szCs w:val="21"/>
        </w:rPr>
        <w:t>content"</w:t>
      </w:r>
      <w:r>
        <w:rPr>
          <w:rFonts w:ascii="SimSun" w:eastAsia="SimSun" w:hAnsi="SimSun" w:cs="SimSun"/>
          <w:kern w:val="0"/>
          <w:szCs w:val="21"/>
        </w:rPr>
        <w:t>内容</w:t>
      </w:r>
      <w:r>
        <w:rPr>
          <w:rFonts w:eastAsia="Times New Roman" w:hAnsi="Times New Roman"/>
          <w:kern w:val="0"/>
          <w:szCs w:val="21"/>
        </w:rPr>
        <w:t>"</w:t>
      </w:r>
      <w:r>
        <w:rPr>
          <w:rFonts w:ascii="SimSun" w:eastAsia="SimSun" w:hAnsi="SimSun" w:cs="SimSun"/>
          <w:kern w:val="0"/>
          <w:szCs w:val="21"/>
        </w:rPr>
        <w:t>，符合语境，在句中作宾语，不可数，故填</w:t>
      </w:r>
      <w:r>
        <w:rPr>
          <w:rFonts w:eastAsia="Times New Roman" w:hAnsi="Times New Roman"/>
          <w:kern w:val="0"/>
          <w:szCs w:val="21"/>
        </w:rPr>
        <w:t>content</w:t>
      </w:r>
      <w:r>
        <w:rPr>
          <w:rFonts w:ascii="SimSun" w:eastAsia="SimSun" w:hAnsi="SimSun" w:cs="SimSun"/>
          <w:kern w:val="0"/>
          <w:szCs w:val="21"/>
        </w:rPr>
        <w:t>。故选</w:t>
      </w:r>
      <w:r>
        <w:rPr>
          <w:rFonts w:eastAsia="Times New Roman" w:hAnsi="Times New Roman"/>
          <w:kern w:val="0"/>
          <w:szCs w:val="21"/>
        </w:rPr>
        <w:t>G</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）考查形容词。句意：那些不可行的或与团队目标不相关的想法应该被摒弃，而选择那些更有前景的想法。根据下文</w:t>
      </w:r>
      <w:r>
        <w:rPr>
          <w:rFonts w:eastAsia="Times New Roman" w:hAnsi="Times New Roman"/>
          <w:kern w:val="0"/>
          <w:szCs w:val="21"/>
        </w:rPr>
        <w:t>"or irrelevant to the group's goals"</w:t>
      </w:r>
      <w:r>
        <w:rPr>
          <w:rFonts w:ascii="SimSun" w:eastAsia="SimSun" w:hAnsi="SimSun" w:cs="SimSun"/>
          <w:kern w:val="0"/>
          <w:szCs w:val="21"/>
        </w:rPr>
        <w:t>可知，这里应填与</w:t>
      </w:r>
      <w:r>
        <w:rPr>
          <w:rFonts w:eastAsia="Times New Roman" w:hAnsi="Times New Roman"/>
          <w:kern w:val="0"/>
          <w:szCs w:val="21"/>
        </w:rPr>
        <w:t>irrelevant</w:t>
      </w:r>
      <w:r>
        <w:rPr>
          <w:rFonts w:ascii="SimSun" w:eastAsia="SimSun" w:hAnsi="SimSun" w:cs="SimSun"/>
          <w:kern w:val="0"/>
          <w:szCs w:val="21"/>
        </w:rPr>
        <w:t>相近意思的形容词，</w:t>
      </w:r>
      <w:r>
        <w:rPr>
          <w:rFonts w:eastAsia="Times New Roman" w:hAnsi="Times New Roman"/>
          <w:kern w:val="0"/>
          <w:szCs w:val="21"/>
        </w:rPr>
        <w:t>unworkable "</w:t>
      </w:r>
      <w:r>
        <w:rPr>
          <w:rFonts w:ascii="SimSun" w:eastAsia="SimSun" w:hAnsi="SimSun" w:cs="SimSun"/>
          <w:kern w:val="0"/>
          <w:szCs w:val="21"/>
        </w:rPr>
        <w:t>不可行的</w:t>
      </w:r>
      <w:r>
        <w:rPr>
          <w:rFonts w:eastAsia="Times New Roman" w:hAnsi="Times New Roman"/>
          <w:kern w:val="0"/>
          <w:szCs w:val="21"/>
        </w:rPr>
        <w:t>"</w:t>
      </w:r>
      <w:r>
        <w:rPr>
          <w:rFonts w:ascii="SimSun" w:eastAsia="SimSun" w:hAnsi="SimSun" w:cs="SimSun"/>
          <w:kern w:val="0"/>
          <w:szCs w:val="21"/>
        </w:rPr>
        <w:t>，符合语境，在句中作表语，故填</w:t>
      </w:r>
      <w:r>
        <w:rPr>
          <w:rFonts w:eastAsia="Times New Roman" w:hAnsi="Times New Roman"/>
          <w:kern w:val="0"/>
          <w:szCs w:val="21"/>
        </w:rPr>
        <w:t>unworkable</w:t>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5</w:t>
      </w:r>
      <w:r>
        <w:rPr>
          <w:rFonts w:ascii="SimSun" w:eastAsia="SimSun" w:hAnsi="SimSun" w:cs="SimSun"/>
          <w:kern w:val="0"/>
          <w:szCs w:val="21"/>
        </w:rPr>
        <w:t>）考查形容词。句意：那些不可行的或与团队目标不相关的想法应该被摒弃，而选择那些更有前景的想法。根据上文</w:t>
      </w:r>
      <w:r>
        <w:rPr>
          <w:rFonts w:eastAsia="Times New Roman" w:hAnsi="Times New Roman"/>
          <w:kern w:val="0"/>
          <w:szCs w:val="21"/>
        </w:rPr>
        <w:t xml:space="preserve">"should be discarded in favor of those that are more" </w:t>
      </w:r>
      <w:r>
        <w:rPr>
          <w:rFonts w:ascii="SimSun" w:eastAsia="SimSun" w:hAnsi="SimSun" w:cs="SimSun"/>
          <w:kern w:val="0"/>
          <w:szCs w:val="21"/>
        </w:rPr>
        <w:t>可知，不可行或与团队目标无关的想法应该被抛弃，转而选择更有前途的想法，</w:t>
      </w:r>
      <w:r>
        <w:rPr>
          <w:rFonts w:eastAsia="Times New Roman" w:hAnsi="Times New Roman"/>
          <w:kern w:val="0"/>
          <w:szCs w:val="21"/>
        </w:rPr>
        <w:t>promising"</w:t>
      </w:r>
      <w:r>
        <w:rPr>
          <w:rFonts w:ascii="SimSun" w:eastAsia="SimSun" w:hAnsi="SimSun" w:cs="SimSun"/>
          <w:kern w:val="0"/>
          <w:szCs w:val="21"/>
        </w:rPr>
        <w:t>有前途的，有希望的</w:t>
      </w:r>
      <w:r>
        <w:rPr>
          <w:rFonts w:eastAsia="Times New Roman" w:hAnsi="Times New Roman"/>
          <w:kern w:val="0"/>
          <w:szCs w:val="21"/>
        </w:rPr>
        <w:t>"</w:t>
      </w:r>
      <w:r>
        <w:rPr>
          <w:rFonts w:ascii="SimSun" w:eastAsia="SimSun" w:hAnsi="SimSun" w:cs="SimSun"/>
          <w:kern w:val="0"/>
          <w:szCs w:val="21"/>
        </w:rPr>
        <w:t>，符合语境，在句中作表语，故填</w:t>
      </w:r>
      <w:r>
        <w:rPr>
          <w:rFonts w:eastAsia="Times New Roman" w:hAnsi="Times New Roman"/>
          <w:kern w:val="0"/>
          <w:szCs w:val="21"/>
        </w:rPr>
        <w:t>promising</w:t>
      </w:r>
      <w:r>
        <w:rPr>
          <w:rFonts w:ascii="SimSun" w:eastAsia="SimSun" w:hAnsi="SimSun" w:cs="SimSun"/>
          <w:kern w:val="0"/>
          <w:szCs w:val="21"/>
        </w:rPr>
        <w:t>。故选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6</w:t>
      </w:r>
      <w:r>
        <w:rPr>
          <w:rFonts w:ascii="SimSun" w:eastAsia="SimSun" w:hAnsi="SimSun" w:cs="SimSun"/>
          <w:kern w:val="0"/>
          <w:szCs w:val="21"/>
        </w:rPr>
        <w:t>）考查名词。句意：尊重对某个特定想法要求更多信息或澄清的请求也很重要。根据下文</w:t>
      </w:r>
      <w:r>
        <w:rPr>
          <w:rFonts w:eastAsia="Times New Roman" w:hAnsi="Times New Roman"/>
          <w:kern w:val="0"/>
          <w:szCs w:val="21"/>
        </w:rPr>
        <w:t>"for more information or clarification on a particular idea"</w:t>
      </w:r>
      <w:r>
        <w:rPr>
          <w:rFonts w:ascii="SimSun" w:eastAsia="SimSun" w:hAnsi="SimSun" w:cs="SimSun"/>
          <w:kern w:val="0"/>
          <w:szCs w:val="21"/>
        </w:rPr>
        <w:t>可知，这里是指对某一特定想法的更多信息或澄清的要求，</w:t>
      </w:r>
      <w:r>
        <w:rPr>
          <w:rFonts w:eastAsia="Times New Roman" w:hAnsi="Times New Roman"/>
          <w:kern w:val="0"/>
          <w:szCs w:val="21"/>
        </w:rPr>
        <w:t>request "</w:t>
      </w:r>
      <w:r>
        <w:rPr>
          <w:rFonts w:ascii="SimSun" w:eastAsia="SimSun" w:hAnsi="SimSun" w:cs="SimSun"/>
          <w:kern w:val="0"/>
          <w:szCs w:val="21"/>
        </w:rPr>
        <w:t>请求</w:t>
      </w:r>
      <w:r>
        <w:rPr>
          <w:rFonts w:eastAsia="Times New Roman" w:hAnsi="Times New Roman"/>
          <w:kern w:val="0"/>
          <w:szCs w:val="21"/>
        </w:rPr>
        <w:t>"</w:t>
      </w:r>
      <w:r>
        <w:rPr>
          <w:rFonts w:ascii="SimSun" w:eastAsia="SimSun" w:hAnsi="SimSun" w:cs="SimSun"/>
          <w:kern w:val="0"/>
          <w:szCs w:val="21"/>
        </w:rPr>
        <w:t>，符合语境，该词是可数名词，这里用复数形式表示泛指，故填</w:t>
      </w:r>
      <w:r>
        <w:rPr>
          <w:rFonts w:eastAsia="Times New Roman" w:hAnsi="Times New Roman"/>
          <w:kern w:val="0"/>
          <w:szCs w:val="21"/>
        </w:rPr>
        <w:t>requests</w:t>
      </w:r>
      <w:r>
        <w:rPr>
          <w:rFonts w:ascii="SimSun" w:eastAsia="SimSun" w:hAnsi="SimSun" w:cs="SimSun"/>
          <w:kern w:val="0"/>
          <w:szCs w:val="21"/>
        </w:rPr>
        <w:t>。故选</w:t>
      </w:r>
      <w:r>
        <w:rPr>
          <w:rFonts w:eastAsia="Times New Roman" w:hAnsi="Times New Roman"/>
          <w:kern w:val="0"/>
          <w:szCs w:val="21"/>
        </w:rPr>
        <w:t>F</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7</w:t>
      </w:r>
      <w:r>
        <w:rPr>
          <w:rFonts w:ascii="SimSun" w:eastAsia="SimSun" w:hAnsi="SimSun" w:cs="SimSun"/>
          <w:kern w:val="0"/>
          <w:szCs w:val="21"/>
        </w:rPr>
        <w:t>）考查形容词。句意：如果一个想法被认为是不可行的，或者需求没有得到全面满足，认识到这一点并转向其他可能更可行的想法是很重要的。根据上文</w:t>
      </w:r>
      <w:r>
        <w:rPr>
          <w:rFonts w:eastAsia="Times New Roman" w:hAnsi="Times New Roman"/>
          <w:kern w:val="0"/>
          <w:szCs w:val="21"/>
        </w:rPr>
        <w:t xml:space="preserve"> "an idea is deemed unworkable or needs are" </w:t>
      </w:r>
      <w:r>
        <w:rPr>
          <w:rFonts w:ascii="SimSun" w:eastAsia="SimSun" w:hAnsi="SimSun" w:cs="SimSun"/>
          <w:kern w:val="0"/>
          <w:szCs w:val="21"/>
        </w:rPr>
        <w:t>可知，这里说的是需求未被满足，</w:t>
      </w:r>
      <w:r>
        <w:rPr>
          <w:rFonts w:eastAsia="Times New Roman" w:hAnsi="Times New Roman"/>
          <w:kern w:val="0"/>
          <w:szCs w:val="21"/>
        </w:rPr>
        <w:t>unmet "</w:t>
      </w:r>
      <w:r>
        <w:rPr>
          <w:rFonts w:ascii="SimSun" w:eastAsia="SimSun" w:hAnsi="SimSun" w:cs="SimSun"/>
          <w:kern w:val="0"/>
          <w:szCs w:val="21"/>
        </w:rPr>
        <w:t>未满足的</w:t>
      </w:r>
      <w:r>
        <w:rPr>
          <w:rFonts w:eastAsia="Times New Roman" w:hAnsi="Times New Roman"/>
          <w:kern w:val="0"/>
          <w:szCs w:val="21"/>
        </w:rPr>
        <w:t>"</w:t>
      </w:r>
      <w:r>
        <w:rPr>
          <w:rFonts w:ascii="SimSun" w:eastAsia="SimSun" w:hAnsi="SimSun" w:cs="SimSun"/>
          <w:kern w:val="0"/>
          <w:szCs w:val="21"/>
        </w:rPr>
        <w:t>，符合语境。故填</w:t>
      </w:r>
      <w:r>
        <w:rPr>
          <w:rFonts w:eastAsia="Times New Roman" w:hAnsi="Times New Roman"/>
          <w:kern w:val="0"/>
          <w:szCs w:val="21"/>
        </w:rPr>
        <w:t>unmet</w:t>
      </w:r>
      <w:r>
        <w:rPr>
          <w:rFonts w:ascii="SimSun" w:eastAsia="SimSun" w:hAnsi="SimSun" w:cs="SimSun"/>
          <w:kern w:val="0"/>
          <w:szCs w:val="21"/>
        </w:rPr>
        <w:t>。故选</w:t>
      </w:r>
      <w:r>
        <w:rPr>
          <w:rFonts w:eastAsia="Times New Roman" w:hAnsi="Times New Roman"/>
          <w:kern w:val="0"/>
          <w:szCs w:val="21"/>
        </w:rPr>
        <w:t>J</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8</w:t>
      </w:r>
      <w:r>
        <w:rPr>
          <w:rFonts w:ascii="SimSun" w:eastAsia="SimSun" w:hAnsi="SimSun" w:cs="SimSun"/>
          <w:kern w:val="0"/>
          <w:szCs w:val="21"/>
        </w:rPr>
        <w:t>）考查名词。句意：头脑风暴会议期间产生的想法的数量也可能是一个需要考虑的重要因素。根据下文</w:t>
      </w:r>
      <w:r>
        <w:rPr>
          <w:rFonts w:eastAsia="Times New Roman" w:hAnsi="Times New Roman"/>
          <w:kern w:val="0"/>
          <w:szCs w:val="21"/>
        </w:rPr>
        <w:t>"While a high quantity of ideas is not always indicative of a successful session"</w:t>
      </w:r>
      <w:r>
        <w:rPr>
          <w:rFonts w:ascii="SimSun" w:eastAsia="SimSun" w:hAnsi="SimSun" w:cs="SimSun"/>
          <w:kern w:val="0"/>
          <w:szCs w:val="21"/>
        </w:rPr>
        <w:t>可知，想法数量也是一个需要考虑的重要因素。</w:t>
      </w:r>
      <w:r>
        <w:rPr>
          <w:rFonts w:eastAsia="Times New Roman" w:hAnsi="Times New Roman"/>
          <w:kern w:val="0"/>
          <w:szCs w:val="21"/>
        </w:rPr>
        <w:t>quantity"</w:t>
      </w:r>
      <w:r>
        <w:rPr>
          <w:rFonts w:ascii="SimSun" w:eastAsia="SimSun" w:hAnsi="SimSun" w:cs="SimSun"/>
          <w:kern w:val="0"/>
          <w:szCs w:val="21"/>
        </w:rPr>
        <w:t>数量</w:t>
      </w:r>
      <w:r>
        <w:rPr>
          <w:rFonts w:eastAsia="Times New Roman" w:hAnsi="Times New Roman"/>
          <w:kern w:val="0"/>
          <w:szCs w:val="21"/>
        </w:rPr>
        <w:t>"</w:t>
      </w:r>
      <w:r>
        <w:rPr>
          <w:rFonts w:ascii="SimSun" w:eastAsia="SimSun" w:hAnsi="SimSun" w:cs="SimSun"/>
          <w:kern w:val="0"/>
          <w:szCs w:val="21"/>
        </w:rPr>
        <w:t>，符合语境。故填</w:t>
      </w:r>
      <w:r>
        <w:rPr>
          <w:rFonts w:eastAsia="Times New Roman" w:hAnsi="Times New Roman"/>
          <w:kern w:val="0"/>
          <w:szCs w:val="21"/>
        </w:rPr>
        <w:t>quantity</w:t>
      </w:r>
      <w:r>
        <w:rPr>
          <w:rFonts w:ascii="SimSun" w:eastAsia="SimSun" w:hAnsi="SimSun" w:cs="SimSun"/>
          <w:kern w:val="0"/>
          <w:szCs w:val="21"/>
        </w:rPr>
        <w:t>。故选</w:t>
      </w:r>
      <w:r>
        <w:rPr>
          <w:rFonts w:eastAsia="Times New Roman" w:hAnsi="Times New Roman"/>
          <w:kern w:val="0"/>
          <w:szCs w:val="21"/>
        </w:rPr>
        <w:t>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9</w:t>
      </w:r>
      <w:r>
        <w:rPr>
          <w:rFonts w:ascii="SimSun" w:eastAsia="SimSun" w:hAnsi="SimSun" w:cs="SimSun"/>
          <w:kern w:val="0"/>
          <w:szCs w:val="21"/>
        </w:rPr>
        <w:t>）考查名词。句意：最终，头脑风暴会议的成功取决于团队朝着共同愿景努力的能力。根据上文</w:t>
      </w:r>
      <w:r>
        <w:rPr>
          <w:rFonts w:eastAsia="Times New Roman" w:hAnsi="Times New Roman"/>
          <w:kern w:val="0"/>
          <w:szCs w:val="21"/>
        </w:rPr>
        <w:t>"it is important to have a clear vision or goal for the brainstorming session"</w:t>
      </w:r>
      <w:r>
        <w:rPr>
          <w:rFonts w:ascii="SimSun" w:eastAsia="SimSun" w:hAnsi="SimSun" w:cs="SimSun"/>
          <w:kern w:val="0"/>
          <w:szCs w:val="21"/>
        </w:rPr>
        <w:t>可知，这里说的是团队朝着共同愿景合作的能力，</w:t>
      </w:r>
      <w:r>
        <w:rPr>
          <w:rFonts w:eastAsia="Times New Roman" w:hAnsi="Times New Roman"/>
          <w:kern w:val="0"/>
          <w:szCs w:val="21"/>
        </w:rPr>
        <w:t>vision"</w:t>
      </w:r>
      <w:r>
        <w:rPr>
          <w:rFonts w:ascii="SimSun" w:eastAsia="SimSun" w:hAnsi="SimSun" w:cs="SimSun"/>
          <w:kern w:val="0"/>
          <w:szCs w:val="21"/>
        </w:rPr>
        <w:t>愿景，目标</w:t>
      </w:r>
      <w:r>
        <w:rPr>
          <w:rFonts w:eastAsia="Times New Roman" w:hAnsi="Times New Roman"/>
          <w:kern w:val="0"/>
          <w:szCs w:val="21"/>
        </w:rPr>
        <w:t>"</w:t>
      </w:r>
      <w:r>
        <w:rPr>
          <w:rFonts w:ascii="SimSun" w:eastAsia="SimSun" w:hAnsi="SimSun" w:cs="SimSun"/>
          <w:kern w:val="0"/>
          <w:szCs w:val="21"/>
        </w:rPr>
        <w:t>，符合语境，故填</w:t>
      </w:r>
      <w:r>
        <w:rPr>
          <w:rFonts w:eastAsia="Times New Roman" w:hAnsi="Times New Roman"/>
          <w:kern w:val="0"/>
          <w:szCs w:val="21"/>
        </w:rPr>
        <w:t>vision</w:t>
      </w:r>
      <w:r>
        <w:rPr>
          <w:rFonts w:ascii="SimSun" w:eastAsia="SimSun" w:hAnsi="SimSun" w:cs="SimSun"/>
          <w:kern w:val="0"/>
          <w:szCs w:val="21"/>
        </w:rPr>
        <w:t>。故选</w:t>
      </w:r>
      <w:r>
        <w:rPr>
          <w:rFonts w:eastAsia="Times New Roman" w:hAnsi="Times New Roman"/>
          <w:kern w:val="0"/>
          <w:szCs w:val="21"/>
        </w:rPr>
        <w:t>H</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10</w:t>
      </w:r>
      <w:r>
        <w:rPr>
          <w:rFonts w:ascii="SimSun" w:eastAsia="SimSun" w:hAnsi="SimSun" w:cs="SimSun"/>
          <w:kern w:val="0"/>
          <w:szCs w:val="21"/>
        </w:rPr>
        <w:t>）考查形容词。句意：头脑风暴是一种强大的工具，可以帮助我们克服困扰我们社会的极端情况，并创造一个更具协作性和创造性的未来。根据下文</w:t>
      </w:r>
      <w:r>
        <w:rPr>
          <w:rFonts w:eastAsia="Times New Roman" w:hAnsi="Times New Roman"/>
          <w:kern w:val="0"/>
          <w:szCs w:val="21"/>
        </w:rPr>
        <w:t>"that plagues our society"</w:t>
      </w:r>
      <w:r>
        <w:rPr>
          <w:rFonts w:ascii="SimSun" w:eastAsia="SimSun" w:hAnsi="SimSun" w:cs="SimSun"/>
          <w:kern w:val="0"/>
          <w:szCs w:val="21"/>
        </w:rPr>
        <w:t>以及前文关于头脑风暴解决问题的描述可知，这里说的是头脑风暴能克服困扰社会的极端情况，</w:t>
      </w:r>
      <w:r>
        <w:rPr>
          <w:rFonts w:eastAsia="Times New Roman" w:hAnsi="Times New Roman"/>
          <w:kern w:val="0"/>
          <w:szCs w:val="21"/>
        </w:rPr>
        <w:t>polar "</w:t>
      </w:r>
      <w:r>
        <w:rPr>
          <w:rFonts w:ascii="SimSun" w:eastAsia="SimSun" w:hAnsi="SimSun" w:cs="SimSun"/>
          <w:kern w:val="0"/>
          <w:szCs w:val="21"/>
        </w:rPr>
        <w:t>极端的</w:t>
      </w:r>
      <w:r>
        <w:rPr>
          <w:rFonts w:eastAsia="Times New Roman" w:hAnsi="Times New Roman"/>
          <w:kern w:val="0"/>
          <w:szCs w:val="21"/>
        </w:rPr>
        <w:t>"</w:t>
      </w:r>
      <w:r>
        <w:rPr>
          <w:rFonts w:ascii="SimSun" w:eastAsia="SimSun" w:hAnsi="SimSun" w:cs="SimSun"/>
          <w:kern w:val="0"/>
          <w:szCs w:val="21"/>
        </w:rPr>
        <w:t>，符合语境，故填</w:t>
      </w:r>
      <w:r>
        <w:rPr>
          <w:rFonts w:eastAsia="Times New Roman" w:hAnsi="Times New Roman"/>
          <w:kern w:val="0"/>
          <w:szCs w:val="21"/>
        </w:rPr>
        <w:t>polar</w:t>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本文是一篇说明文。文章主要讲述了头脑风暴的原则及成功开展的关键因素。</w:t>
      </w:r>
      <w:r>
        <w:rPr>
          <w:rFonts w:ascii="SimSun" w:eastAsia="SimSun" w:hAnsi="SimSun" w:cs="SimSun"/>
          <w:kern w:val="0"/>
          <w:szCs w:val="21"/>
        </w:rPr>
        <w:br/>
      </w:r>
      <w:r>
        <w:rPr>
          <w:rFonts w:ascii="SimSun" w:eastAsia="SimSun" w:hAnsi="SimSun" w:cs="SimSun"/>
          <w:kern w:val="0"/>
          <w:szCs w:val="21"/>
        </w:rPr>
        <w:t>如何做选词填空</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1</w:t>
      </w:r>
      <w:r>
        <w:rPr>
          <w:rFonts w:ascii="SimSun" w:eastAsia="SimSun" w:hAnsi="SimSun" w:cs="SimSun"/>
          <w:kern w:val="0"/>
          <w:szCs w:val="21"/>
        </w:rPr>
        <w:t>）根据语法，判断词性</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t>  </w:t>
      </w:r>
      <w:r>
        <w:rPr>
          <w:rFonts w:ascii="SimSun" w:eastAsia="SimSun" w:hAnsi="SimSun" w:cs="SimSun"/>
          <w:kern w:val="0"/>
          <w:szCs w:val="21"/>
        </w:rPr>
        <w:t>一般的空缺都可以通过其所在的句式结构和句法成分来判断其词性，从而正确的选词，进一步缩小词的选择范围。</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2</w:t>
      </w:r>
      <w:r>
        <w:rPr>
          <w:rFonts w:ascii="SimSun" w:eastAsia="SimSun" w:hAnsi="SimSun" w:cs="SimSun"/>
          <w:kern w:val="0"/>
          <w:szCs w:val="21"/>
        </w:rPr>
        <w:t>）利用语境，确定词形</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t>   </w:t>
      </w:r>
      <w:r>
        <w:rPr>
          <w:rFonts w:ascii="SimSun" w:eastAsia="SimSun" w:hAnsi="SimSun" w:cs="SimSun"/>
          <w:kern w:val="0"/>
          <w:szCs w:val="21"/>
        </w:rPr>
        <w:t>当确定了一个单词的词性后，可通过上下文和语法知识来帮助判断其形式。</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4~18.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）考查介词短语、副词及语境理解。</w:t>
      </w:r>
      <w:r>
        <w:rPr>
          <w:rFonts w:eastAsia="Times New Roman" w:hAnsi="Times New Roman"/>
          <w:kern w:val="0"/>
          <w:szCs w:val="21"/>
        </w:rPr>
        <w:t>A.On the hand</w:t>
      </w:r>
      <w:r>
        <w:rPr>
          <w:rFonts w:ascii="SimSun" w:eastAsia="SimSun" w:hAnsi="SimSun" w:cs="SimSun"/>
          <w:kern w:val="0"/>
          <w:szCs w:val="21"/>
        </w:rPr>
        <w:t>一方面；</w:t>
      </w:r>
      <w:r>
        <w:rPr>
          <w:rFonts w:eastAsia="Times New Roman" w:hAnsi="Times New Roman"/>
          <w:kern w:val="0"/>
          <w:szCs w:val="21"/>
        </w:rPr>
        <w:t>B.Afterwards</w:t>
      </w:r>
      <w:r>
        <w:rPr>
          <w:rFonts w:ascii="SimSun" w:eastAsia="SimSun" w:hAnsi="SimSun" w:cs="SimSun"/>
          <w:kern w:val="0"/>
          <w:szCs w:val="21"/>
        </w:rPr>
        <w:t>后来；</w:t>
      </w:r>
      <w:r>
        <w:rPr>
          <w:rFonts w:eastAsia="Times New Roman" w:hAnsi="Times New Roman"/>
          <w:kern w:val="0"/>
          <w:szCs w:val="21"/>
        </w:rPr>
        <w:t>C.As a result</w:t>
      </w:r>
      <w:r>
        <w:rPr>
          <w:rFonts w:ascii="SimSun" w:eastAsia="SimSun" w:hAnsi="SimSun" w:cs="SimSun"/>
          <w:kern w:val="0"/>
          <w:szCs w:val="21"/>
        </w:rPr>
        <w:t>因此；</w:t>
      </w:r>
      <w:r>
        <w:rPr>
          <w:rFonts w:eastAsia="Times New Roman" w:hAnsi="Times New Roman"/>
          <w:kern w:val="0"/>
          <w:szCs w:val="21"/>
        </w:rPr>
        <w:t>D.Above all</w:t>
      </w:r>
      <w:r>
        <w:rPr>
          <w:rFonts w:ascii="SimSun" w:eastAsia="SimSun" w:hAnsi="SimSun" w:cs="SimSun"/>
          <w:kern w:val="0"/>
          <w:szCs w:val="21"/>
        </w:rPr>
        <w:t>最重要的是。句意：因此，患者期望他们的医生给出明确的诊断和直接的治疗方案。根据上文</w:t>
      </w:r>
      <w:r>
        <w:rPr>
          <w:rFonts w:eastAsia="Times New Roman" w:hAnsi="Times New Roman"/>
          <w:kern w:val="0"/>
          <w:szCs w:val="21"/>
        </w:rPr>
        <w:t>"Yet they've long been taught that when dealing with patients they should convey a reassuring level of confidence and certainty."</w:t>
      </w:r>
      <w:r>
        <w:rPr>
          <w:rFonts w:ascii="SimSun" w:eastAsia="SimSun" w:hAnsi="SimSun" w:cs="SimSun"/>
          <w:kern w:val="0"/>
          <w:szCs w:val="21"/>
        </w:rPr>
        <w:t>和下文</w:t>
      </w:r>
      <w:r>
        <w:rPr>
          <w:rFonts w:eastAsia="Times New Roman" w:hAnsi="Times New Roman"/>
          <w:kern w:val="0"/>
          <w:szCs w:val="21"/>
        </w:rPr>
        <w:t>"patients expect their doctors to give them a clear diagnosis and a straightforward course of treatment"</w:t>
      </w:r>
      <w:r>
        <w:rPr>
          <w:rFonts w:ascii="SimSun" w:eastAsia="SimSun" w:hAnsi="SimSun" w:cs="SimSun"/>
          <w:kern w:val="0"/>
          <w:szCs w:val="21"/>
        </w:rPr>
        <w:t>可知，长期以来，医生被教导在与患者打交道时要传达出令人安心的自信和确定性，因此患者期望医生给出明确的诊断和直接的治疗方案，上下文为因果关系，用</w:t>
      </w:r>
      <w:r>
        <w:rPr>
          <w:rFonts w:eastAsia="Times New Roman" w:hAnsi="Times New Roman"/>
          <w:kern w:val="0"/>
          <w:szCs w:val="21"/>
        </w:rPr>
        <w:t>As a result</w:t>
      </w:r>
      <w:r>
        <w:rPr>
          <w:rFonts w:ascii="SimSun" w:eastAsia="SimSun" w:hAnsi="SimSun" w:cs="SimSun"/>
          <w:kern w:val="0"/>
          <w:szCs w:val="21"/>
        </w:rPr>
        <w:t>符合题意。故选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）考查名词及语境理解。</w:t>
      </w:r>
      <w:r>
        <w:rPr>
          <w:rFonts w:eastAsia="Times New Roman" w:hAnsi="Times New Roman"/>
          <w:kern w:val="0"/>
          <w:szCs w:val="21"/>
        </w:rPr>
        <w:t>A.victim</w:t>
      </w:r>
      <w:r>
        <w:rPr>
          <w:rFonts w:ascii="SimSun" w:eastAsia="SimSun" w:hAnsi="SimSun" w:cs="SimSun"/>
          <w:kern w:val="0"/>
          <w:szCs w:val="21"/>
        </w:rPr>
        <w:t>受害者；</w:t>
      </w:r>
      <w:r>
        <w:rPr>
          <w:rFonts w:eastAsia="Times New Roman" w:hAnsi="Times New Roman"/>
          <w:kern w:val="0"/>
          <w:szCs w:val="21"/>
        </w:rPr>
        <w:t>B.instance</w:t>
      </w:r>
      <w:r>
        <w:rPr>
          <w:rFonts w:ascii="SimSun" w:eastAsia="SimSun" w:hAnsi="SimSun" w:cs="SimSun"/>
          <w:kern w:val="0"/>
          <w:szCs w:val="21"/>
        </w:rPr>
        <w:t>例子；</w:t>
      </w:r>
      <w:r>
        <w:rPr>
          <w:rFonts w:eastAsia="Times New Roman" w:hAnsi="Times New Roman"/>
          <w:kern w:val="0"/>
          <w:szCs w:val="21"/>
        </w:rPr>
        <w:t>C.transparency</w:t>
      </w:r>
      <w:r>
        <w:rPr>
          <w:rFonts w:ascii="SimSun" w:eastAsia="SimSun" w:hAnsi="SimSun" w:cs="SimSun"/>
          <w:kern w:val="0"/>
          <w:szCs w:val="21"/>
        </w:rPr>
        <w:t>透明度；</w:t>
      </w:r>
      <w:r>
        <w:rPr>
          <w:rFonts w:eastAsia="Times New Roman" w:hAnsi="Times New Roman"/>
          <w:kern w:val="0"/>
          <w:szCs w:val="21"/>
        </w:rPr>
        <w:t>D.certainty</w:t>
      </w:r>
      <w:r>
        <w:rPr>
          <w:rFonts w:ascii="SimSun" w:eastAsia="SimSun" w:hAnsi="SimSun" w:cs="SimSun"/>
          <w:kern w:val="0"/>
          <w:szCs w:val="21"/>
        </w:rPr>
        <w:t>确定性。句意：但现在，只需点击几下鼠标，就能获得关于各种疾病的信息，专家们开始质疑，医生在与患者沟通时表现出的明显确定性是否真的利大于弊。根据上文</w:t>
      </w:r>
      <w:r>
        <w:rPr>
          <w:rFonts w:eastAsia="Times New Roman" w:hAnsi="Times New Roman"/>
          <w:kern w:val="0"/>
          <w:szCs w:val="21"/>
        </w:rPr>
        <w:t>"they should convey a reassuring level of confidence and certainty"</w:t>
      </w:r>
      <w:r>
        <w:rPr>
          <w:rFonts w:ascii="SimSun" w:eastAsia="SimSun" w:hAnsi="SimSun" w:cs="SimSun"/>
          <w:kern w:val="0"/>
          <w:szCs w:val="21"/>
        </w:rPr>
        <w:t>和下文</w:t>
      </w:r>
      <w:r>
        <w:rPr>
          <w:rFonts w:eastAsia="Times New Roman" w:hAnsi="Times New Roman"/>
          <w:kern w:val="0"/>
          <w:szCs w:val="21"/>
        </w:rPr>
        <w:t>"when communicating with their patients actually does more harm than good"</w:t>
      </w:r>
      <w:r>
        <w:rPr>
          <w:rFonts w:ascii="SimSun" w:eastAsia="SimSun" w:hAnsi="SimSun" w:cs="SimSun"/>
          <w:kern w:val="0"/>
          <w:szCs w:val="21"/>
        </w:rPr>
        <w:t>可知，医生被教导在与患者打交道时要传达出令人安心的自信和确定性，所以此处指医生在与患者沟通时表现出的明显确定性。故选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）考查副词及语境理解。</w:t>
      </w:r>
      <w:r>
        <w:rPr>
          <w:rFonts w:eastAsia="Times New Roman" w:hAnsi="Times New Roman"/>
          <w:kern w:val="0"/>
          <w:szCs w:val="21"/>
        </w:rPr>
        <w:t>A.frequently</w:t>
      </w:r>
      <w:r>
        <w:rPr>
          <w:rFonts w:ascii="SimSun" w:eastAsia="SimSun" w:hAnsi="SimSun" w:cs="SimSun"/>
          <w:kern w:val="0"/>
          <w:szCs w:val="21"/>
        </w:rPr>
        <w:t>频繁地；</w:t>
      </w:r>
      <w:r>
        <w:rPr>
          <w:rFonts w:eastAsia="Times New Roman" w:hAnsi="Times New Roman"/>
          <w:kern w:val="0"/>
          <w:szCs w:val="21"/>
        </w:rPr>
        <w:t>B.generally</w:t>
      </w:r>
      <w:r>
        <w:rPr>
          <w:rFonts w:ascii="SimSun" w:eastAsia="SimSun" w:hAnsi="SimSun" w:cs="SimSun"/>
          <w:kern w:val="0"/>
          <w:szCs w:val="21"/>
        </w:rPr>
        <w:t>通常；</w:t>
      </w:r>
      <w:r>
        <w:rPr>
          <w:rFonts w:eastAsia="Times New Roman" w:hAnsi="Times New Roman"/>
          <w:kern w:val="0"/>
          <w:szCs w:val="21"/>
        </w:rPr>
        <w:t>C.rarely</w:t>
      </w:r>
      <w:r>
        <w:rPr>
          <w:rFonts w:ascii="SimSun" w:eastAsia="SimSun" w:hAnsi="SimSun" w:cs="SimSun"/>
          <w:kern w:val="0"/>
          <w:szCs w:val="21"/>
        </w:rPr>
        <w:t>很少；</w:t>
      </w:r>
      <w:r>
        <w:rPr>
          <w:rFonts w:eastAsia="Times New Roman" w:hAnsi="Times New Roman"/>
          <w:kern w:val="0"/>
          <w:szCs w:val="21"/>
        </w:rPr>
        <w:t>D.mainly</w:t>
      </w:r>
      <w:r>
        <w:rPr>
          <w:rFonts w:ascii="SimSun" w:eastAsia="SimSun" w:hAnsi="SimSun" w:cs="SimSun"/>
          <w:kern w:val="0"/>
          <w:szCs w:val="21"/>
        </w:rPr>
        <w:t>主要地。句意：随着医学和技术的进步带来的信息过载，答案很少是非黑即白的。根据上文</w:t>
      </w:r>
      <w:r>
        <w:rPr>
          <w:rFonts w:eastAsia="Times New Roman" w:hAnsi="Times New Roman"/>
          <w:kern w:val="0"/>
          <w:szCs w:val="21"/>
        </w:rPr>
        <w:t>"With the information overload brought by the progress of medicine and technology"</w:t>
      </w:r>
      <w:r>
        <w:rPr>
          <w:rFonts w:ascii="SimSun" w:eastAsia="SimSun" w:hAnsi="SimSun" w:cs="SimSun"/>
          <w:kern w:val="0"/>
          <w:szCs w:val="21"/>
        </w:rPr>
        <w:t>可知，医学和技术带来的信息复杂多样，所以答案很少是简单明确的，即答案很少是非黑即白的。故选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）考查动词及语境理解。</w:t>
      </w:r>
      <w:r>
        <w:rPr>
          <w:rFonts w:eastAsia="Times New Roman" w:hAnsi="Times New Roman"/>
          <w:kern w:val="0"/>
          <w:szCs w:val="21"/>
        </w:rPr>
        <w:t>A.adored</w:t>
      </w:r>
      <w:r>
        <w:rPr>
          <w:rFonts w:ascii="SimSun" w:eastAsia="SimSun" w:hAnsi="SimSun" w:cs="SimSun"/>
          <w:kern w:val="0"/>
          <w:szCs w:val="21"/>
        </w:rPr>
        <w:t>崇拜；</w:t>
      </w:r>
      <w:r>
        <w:rPr>
          <w:rFonts w:eastAsia="Times New Roman" w:hAnsi="Times New Roman"/>
          <w:kern w:val="0"/>
          <w:szCs w:val="21"/>
        </w:rPr>
        <w:t>B.transformed</w:t>
      </w:r>
      <w:r>
        <w:rPr>
          <w:rFonts w:ascii="SimSun" w:eastAsia="SimSun" w:hAnsi="SimSun" w:cs="SimSun"/>
          <w:kern w:val="0"/>
          <w:szCs w:val="21"/>
        </w:rPr>
        <w:t>转变；</w:t>
      </w:r>
      <w:r>
        <w:rPr>
          <w:rFonts w:eastAsia="Times New Roman" w:hAnsi="Times New Roman"/>
          <w:kern w:val="0"/>
          <w:szCs w:val="21"/>
        </w:rPr>
        <w:t>C.faded</w:t>
      </w:r>
      <w:r>
        <w:rPr>
          <w:rFonts w:ascii="SimSun" w:eastAsia="SimSun" w:hAnsi="SimSun" w:cs="SimSun"/>
          <w:kern w:val="0"/>
          <w:szCs w:val="21"/>
        </w:rPr>
        <w:t>褪色；</w:t>
      </w:r>
      <w:r>
        <w:rPr>
          <w:rFonts w:eastAsia="Times New Roman" w:hAnsi="Times New Roman"/>
          <w:kern w:val="0"/>
          <w:szCs w:val="21"/>
        </w:rPr>
        <w:t>D.adjusted</w:t>
      </w:r>
      <w:r>
        <w:rPr>
          <w:rFonts w:ascii="SimSun" w:eastAsia="SimSun" w:hAnsi="SimSun" w:cs="SimSun"/>
          <w:kern w:val="0"/>
          <w:szCs w:val="21"/>
        </w:rPr>
        <w:t>调整。句意：医学院刚刚开始教医生如何应对这种情况，而患者的期望也没有改变。根据上文</w:t>
      </w:r>
      <w:r>
        <w:rPr>
          <w:rFonts w:eastAsia="Times New Roman" w:hAnsi="Times New Roman"/>
          <w:kern w:val="0"/>
          <w:szCs w:val="21"/>
        </w:rPr>
        <w:t>"Medical schools are only just starting to teach doctors how to deal with this"</w:t>
      </w:r>
      <w:r>
        <w:rPr>
          <w:rFonts w:ascii="SimSun" w:eastAsia="SimSun" w:hAnsi="SimSun" w:cs="SimSun"/>
          <w:kern w:val="0"/>
          <w:szCs w:val="21"/>
        </w:rPr>
        <w:t>可知，上文说医学院刚开始教医生处理问题，这里表示病人的期望也没有跟着做出调整，即患者仍然期望医生给出明确的诊断和直接的治疗方案。故选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5</w:t>
      </w:r>
      <w:r>
        <w:rPr>
          <w:rFonts w:ascii="SimSun" w:eastAsia="SimSun" w:hAnsi="SimSun" w:cs="SimSun"/>
          <w:kern w:val="0"/>
          <w:szCs w:val="21"/>
        </w:rPr>
        <w:t>）考查动词及语境理解。</w:t>
      </w:r>
      <w:r>
        <w:rPr>
          <w:rFonts w:eastAsia="Times New Roman" w:hAnsi="Times New Roman"/>
          <w:kern w:val="0"/>
          <w:szCs w:val="21"/>
        </w:rPr>
        <w:t>A.limiting</w:t>
      </w:r>
      <w:r>
        <w:rPr>
          <w:rFonts w:ascii="SimSun" w:eastAsia="SimSun" w:hAnsi="SimSun" w:cs="SimSun"/>
          <w:kern w:val="0"/>
          <w:szCs w:val="21"/>
        </w:rPr>
        <w:t>限制；</w:t>
      </w:r>
      <w:r>
        <w:rPr>
          <w:rFonts w:eastAsia="Times New Roman" w:hAnsi="Times New Roman"/>
          <w:kern w:val="0"/>
          <w:szCs w:val="21"/>
        </w:rPr>
        <w:t>B.hitting</w:t>
      </w:r>
      <w:r>
        <w:rPr>
          <w:rFonts w:ascii="SimSun" w:eastAsia="SimSun" w:hAnsi="SimSun" w:cs="SimSun"/>
          <w:kern w:val="0"/>
          <w:szCs w:val="21"/>
        </w:rPr>
        <w:t>打击；</w:t>
      </w:r>
      <w:r>
        <w:rPr>
          <w:rFonts w:eastAsia="Times New Roman" w:hAnsi="Times New Roman"/>
          <w:kern w:val="0"/>
          <w:szCs w:val="21"/>
        </w:rPr>
        <w:t>C.threatening</w:t>
      </w:r>
      <w:r>
        <w:rPr>
          <w:rFonts w:ascii="SimSun" w:eastAsia="SimSun" w:hAnsi="SimSun" w:cs="SimSun"/>
          <w:kern w:val="0"/>
          <w:szCs w:val="21"/>
        </w:rPr>
        <w:t>威胁；</w:t>
      </w:r>
      <w:r>
        <w:rPr>
          <w:rFonts w:eastAsia="Times New Roman" w:hAnsi="Times New Roman"/>
          <w:kern w:val="0"/>
          <w:szCs w:val="21"/>
        </w:rPr>
        <w:t>D.assembling</w:t>
      </w:r>
      <w:r>
        <w:rPr>
          <w:rFonts w:ascii="SimSun" w:eastAsia="SimSun" w:hAnsi="SimSun" w:cs="SimSun"/>
          <w:kern w:val="0"/>
          <w:szCs w:val="21"/>
        </w:rPr>
        <w:t>组装。句意：如果你思考一下知识和它的作用，它是关于限制不确定性，而不是创造确定性。根据下文</w:t>
      </w:r>
      <w:r>
        <w:rPr>
          <w:rFonts w:eastAsia="Times New Roman" w:hAnsi="Times New Roman"/>
          <w:kern w:val="0"/>
          <w:szCs w:val="21"/>
        </w:rPr>
        <w:t>"not about creating certainty"</w:t>
      </w:r>
      <w:r>
        <w:rPr>
          <w:rFonts w:ascii="SimSun" w:eastAsia="SimSun" w:hAnsi="SimSun" w:cs="SimSun"/>
          <w:kern w:val="0"/>
          <w:szCs w:val="21"/>
        </w:rPr>
        <w:t>可知，知识的作用不是创造确定性，而是对不确定性进行限制。故选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6</w:t>
      </w:r>
      <w:r>
        <w:rPr>
          <w:rFonts w:ascii="SimSun" w:eastAsia="SimSun" w:hAnsi="SimSun" w:cs="SimSun"/>
          <w:kern w:val="0"/>
          <w:szCs w:val="21"/>
        </w:rPr>
        <w:t>）考查动词短语及语境理解。</w:t>
      </w:r>
      <w:r>
        <w:rPr>
          <w:rFonts w:eastAsia="Times New Roman" w:hAnsi="Times New Roman"/>
          <w:kern w:val="0"/>
          <w:szCs w:val="21"/>
        </w:rPr>
        <w:t>A.compared with</w:t>
      </w:r>
      <w:r>
        <w:rPr>
          <w:rFonts w:ascii="SimSun" w:eastAsia="SimSun" w:hAnsi="SimSun" w:cs="SimSun"/>
          <w:kern w:val="0"/>
          <w:szCs w:val="21"/>
        </w:rPr>
        <w:t>与……相比；</w:t>
      </w:r>
      <w:r>
        <w:rPr>
          <w:rFonts w:eastAsia="Times New Roman" w:hAnsi="Times New Roman"/>
          <w:kern w:val="0"/>
          <w:szCs w:val="21"/>
        </w:rPr>
        <w:t>B.accounted for</w:t>
      </w:r>
      <w:r>
        <w:rPr>
          <w:rFonts w:ascii="SimSun" w:eastAsia="SimSun" w:hAnsi="SimSun" w:cs="SimSun"/>
          <w:kern w:val="0"/>
          <w:szCs w:val="21"/>
        </w:rPr>
        <w:t>解释；</w:t>
      </w:r>
      <w:r>
        <w:rPr>
          <w:rFonts w:eastAsia="Times New Roman" w:hAnsi="Times New Roman"/>
          <w:kern w:val="0"/>
          <w:szCs w:val="21"/>
        </w:rPr>
        <w:t>C.accustomed to</w:t>
      </w:r>
      <w:r>
        <w:rPr>
          <w:rFonts w:ascii="SimSun" w:eastAsia="SimSun" w:hAnsi="SimSun" w:cs="SimSun"/>
          <w:kern w:val="0"/>
          <w:szCs w:val="21"/>
        </w:rPr>
        <w:t>习惯于；</w:t>
      </w:r>
      <w:r>
        <w:rPr>
          <w:rFonts w:eastAsia="Times New Roman" w:hAnsi="Times New Roman"/>
          <w:kern w:val="0"/>
          <w:szCs w:val="21"/>
        </w:rPr>
        <w:t>D.annoyed at</w:t>
      </w:r>
      <w:r>
        <w:rPr>
          <w:rFonts w:ascii="SimSun" w:eastAsia="SimSun" w:hAnsi="SimSun" w:cs="SimSun"/>
          <w:kern w:val="0"/>
          <w:szCs w:val="21"/>
        </w:rPr>
        <w:t>对……感到恼火。句意：正在接受培训的医生，就像赌徒一样，需要习惯于在一个他们必须不断根据各种因素权衡可能性的领域工作。根据下文</w:t>
      </w:r>
      <w:r>
        <w:rPr>
          <w:rFonts w:eastAsia="Times New Roman" w:hAnsi="Times New Roman"/>
          <w:kern w:val="0"/>
          <w:szCs w:val="21"/>
        </w:rPr>
        <w:t>"working in a field in which they're constantly weighing the odds based on a myriad of factors"</w:t>
      </w:r>
      <w:r>
        <w:rPr>
          <w:rFonts w:ascii="SimSun" w:eastAsia="SimSun" w:hAnsi="SimSun" w:cs="SimSun"/>
          <w:kern w:val="0"/>
          <w:szCs w:val="21"/>
        </w:rPr>
        <w:t>可知，医生要习惯在这样一个充满不确定性需要权衡的领域工作。故选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7</w:t>
      </w:r>
      <w:r>
        <w:rPr>
          <w:rFonts w:ascii="SimSun" w:eastAsia="SimSun" w:hAnsi="SimSun" w:cs="SimSun"/>
          <w:kern w:val="0"/>
          <w:szCs w:val="21"/>
        </w:rPr>
        <w:t>）考查动词及语境理解。</w:t>
      </w:r>
      <w:r>
        <w:rPr>
          <w:rFonts w:eastAsia="Times New Roman" w:hAnsi="Times New Roman"/>
          <w:kern w:val="0"/>
          <w:szCs w:val="21"/>
        </w:rPr>
        <w:t>A.cover</w:t>
      </w:r>
      <w:r>
        <w:rPr>
          <w:rFonts w:ascii="SimSun" w:eastAsia="SimSun" w:hAnsi="SimSun" w:cs="SimSun"/>
          <w:kern w:val="0"/>
          <w:szCs w:val="21"/>
        </w:rPr>
        <w:t>覆盖；</w:t>
      </w:r>
      <w:r>
        <w:rPr>
          <w:rFonts w:eastAsia="Times New Roman" w:hAnsi="Times New Roman"/>
          <w:kern w:val="0"/>
          <w:szCs w:val="21"/>
        </w:rPr>
        <w:t>B.train</w:t>
      </w:r>
      <w:r>
        <w:rPr>
          <w:rFonts w:ascii="SimSun" w:eastAsia="SimSun" w:hAnsi="SimSun" w:cs="SimSun"/>
          <w:kern w:val="0"/>
          <w:szCs w:val="21"/>
        </w:rPr>
        <w:t>训练；</w:t>
      </w:r>
      <w:r>
        <w:rPr>
          <w:rFonts w:eastAsia="Times New Roman" w:hAnsi="Times New Roman"/>
          <w:kern w:val="0"/>
          <w:szCs w:val="21"/>
        </w:rPr>
        <w:t>C.clarify</w:t>
      </w:r>
      <w:r>
        <w:rPr>
          <w:rFonts w:ascii="SimSun" w:eastAsia="SimSun" w:hAnsi="SimSun" w:cs="SimSun"/>
          <w:kern w:val="0"/>
          <w:szCs w:val="21"/>
        </w:rPr>
        <w:t>澄清；</w:t>
      </w:r>
      <w:r>
        <w:rPr>
          <w:rFonts w:eastAsia="Times New Roman" w:hAnsi="Times New Roman"/>
          <w:kern w:val="0"/>
          <w:szCs w:val="21"/>
        </w:rPr>
        <w:t>D.broaden</w:t>
      </w:r>
      <w:r>
        <w:rPr>
          <w:rFonts w:ascii="SimSun" w:eastAsia="SimSun" w:hAnsi="SimSun" w:cs="SimSun"/>
          <w:kern w:val="0"/>
          <w:szCs w:val="21"/>
        </w:rPr>
        <w:t>拓宽。句意：当</w:t>
      </w:r>
      <w:r>
        <w:rPr>
          <w:rFonts w:eastAsia="Times New Roman" w:hAnsi="Times New Roman"/>
          <w:kern w:val="0"/>
          <w:szCs w:val="21"/>
        </w:rPr>
        <w:t>Upshur</w:t>
      </w:r>
      <w:r>
        <w:rPr>
          <w:rFonts w:ascii="SimSun" w:eastAsia="SimSun" w:hAnsi="SimSun" w:cs="SimSun"/>
          <w:kern w:val="0"/>
          <w:szCs w:val="21"/>
        </w:rPr>
        <w:t>教医学生如何诊断疾病时，他告诉他们要拓宽他们的询问范围——列出一系列可能性，而不是迅速锁定一个解决方案。根据下文</w:t>
      </w:r>
      <w:r>
        <w:rPr>
          <w:rFonts w:eastAsia="Times New Roman" w:hAnsi="Times New Roman"/>
          <w:kern w:val="0"/>
          <w:szCs w:val="21"/>
        </w:rPr>
        <w:t>"come up with a list of possibilities</w:t>
      </w:r>
      <w:r>
        <w:rPr>
          <w:rFonts w:ascii="SimSun" w:eastAsia="SimSun" w:hAnsi="SimSun" w:cs="SimSun"/>
          <w:kern w:val="0"/>
          <w:szCs w:val="21"/>
        </w:rPr>
        <w:t>，</w:t>
      </w:r>
      <w:r>
        <w:rPr>
          <w:rFonts w:eastAsia="Times New Roman" w:hAnsi="Times New Roman"/>
          <w:kern w:val="0"/>
          <w:szCs w:val="21"/>
        </w:rPr>
        <w:t>rather than quickly home in on a single solution"</w:t>
      </w:r>
      <w:r>
        <w:rPr>
          <w:rFonts w:ascii="SimSun" w:eastAsia="SimSun" w:hAnsi="SimSun" w:cs="SimSun"/>
          <w:kern w:val="0"/>
          <w:szCs w:val="21"/>
        </w:rPr>
        <w:t>可知，此处指要拓宽询问范围，列出一系列可能性。故选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8</w:t>
      </w:r>
      <w:r>
        <w:rPr>
          <w:rFonts w:ascii="SimSun" w:eastAsia="SimSun" w:hAnsi="SimSun" w:cs="SimSun"/>
          <w:kern w:val="0"/>
          <w:szCs w:val="21"/>
        </w:rPr>
        <w:t>）考查动词及语境理解。</w:t>
      </w:r>
      <w:r>
        <w:rPr>
          <w:rFonts w:eastAsia="Times New Roman" w:hAnsi="Times New Roman"/>
          <w:kern w:val="0"/>
          <w:szCs w:val="21"/>
        </w:rPr>
        <w:t>A.identify</w:t>
      </w:r>
      <w:r>
        <w:rPr>
          <w:rFonts w:ascii="SimSun" w:eastAsia="SimSun" w:hAnsi="SimSun" w:cs="SimSun"/>
          <w:kern w:val="0"/>
          <w:szCs w:val="21"/>
        </w:rPr>
        <w:t>识别；</w:t>
      </w:r>
      <w:r>
        <w:rPr>
          <w:rFonts w:eastAsia="Times New Roman" w:hAnsi="Times New Roman"/>
          <w:kern w:val="0"/>
          <w:szCs w:val="21"/>
        </w:rPr>
        <w:t>B.cure</w:t>
      </w:r>
      <w:r>
        <w:rPr>
          <w:rFonts w:ascii="SimSun" w:eastAsia="SimSun" w:hAnsi="SimSun" w:cs="SimSun"/>
          <w:kern w:val="0"/>
          <w:szCs w:val="21"/>
        </w:rPr>
        <w:t>治愈；</w:t>
      </w:r>
      <w:r>
        <w:rPr>
          <w:rFonts w:eastAsia="Times New Roman" w:hAnsi="Times New Roman"/>
          <w:kern w:val="0"/>
          <w:szCs w:val="21"/>
        </w:rPr>
        <w:t>C.defend</w:t>
      </w:r>
      <w:r>
        <w:rPr>
          <w:rFonts w:ascii="SimSun" w:eastAsia="SimSun" w:hAnsi="SimSun" w:cs="SimSun"/>
          <w:kern w:val="0"/>
          <w:szCs w:val="21"/>
        </w:rPr>
        <w:t>保卫；</w:t>
      </w:r>
      <w:r>
        <w:rPr>
          <w:rFonts w:eastAsia="Times New Roman" w:hAnsi="Times New Roman"/>
          <w:kern w:val="0"/>
          <w:szCs w:val="21"/>
        </w:rPr>
        <w:t>D.cause</w:t>
      </w:r>
      <w:r>
        <w:rPr>
          <w:rFonts w:ascii="SimSun" w:eastAsia="SimSun" w:hAnsi="SimSun" w:cs="SimSun"/>
          <w:kern w:val="0"/>
          <w:szCs w:val="21"/>
        </w:rPr>
        <w:t>引起。句意：即使你做出了一个你认为很确定的诊断，你通常也不确定什么是最好的治疗方法，以及从长远来看会有什么结果。根据上文</w:t>
      </w:r>
      <w:r>
        <w:rPr>
          <w:rFonts w:eastAsia="Times New Roman" w:hAnsi="Times New Roman"/>
          <w:kern w:val="0"/>
          <w:szCs w:val="21"/>
        </w:rPr>
        <w:t>"Even when you make a diagnosis that you think is firm"</w:t>
      </w:r>
      <w:r>
        <w:rPr>
          <w:rFonts w:ascii="SimSun" w:eastAsia="SimSun" w:hAnsi="SimSun" w:cs="SimSun"/>
          <w:kern w:val="0"/>
          <w:szCs w:val="21"/>
        </w:rPr>
        <w:t>可知，此处指即使做出了确定的诊断，也不确定什么是最好的治疗方法。故选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9</w:t>
      </w:r>
      <w:r>
        <w:rPr>
          <w:rFonts w:ascii="SimSun" w:eastAsia="SimSun" w:hAnsi="SimSun" w:cs="SimSun"/>
          <w:kern w:val="0"/>
          <w:szCs w:val="21"/>
        </w:rPr>
        <w:t>）考查动词及语境理解。</w:t>
      </w:r>
      <w:r>
        <w:rPr>
          <w:rFonts w:eastAsia="Times New Roman" w:hAnsi="Times New Roman"/>
          <w:kern w:val="0"/>
          <w:szCs w:val="21"/>
        </w:rPr>
        <w:t>A.enlighten</w:t>
      </w:r>
      <w:r>
        <w:rPr>
          <w:rFonts w:ascii="SimSun" w:eastAsia="SimSun" w:hAnsi="SimSun" w:cs="SimSun"/>
          <w:kern w:val="0"/>
          <w:szCs w:val="21"/>
        </w:rPr>
        <w:t>启发；</w:t>
      </w:r>
      <w:r>
        <w:rPr>
          <w:rFonts w:eastAsia="Times New Roman" w:hAnsi="Times New Roman"/>
          <w:kern w:val="0"/>
          <w:szCs w:val="21"/>
        </w:rPr>
        <w:t>B.redefine</w:t>
      </w:r>
      <w:r>
        <w:rPr>
          <w:rFonts w:ascii="SimSun" w:eastAsia="SimSun" w:hAnsi="SimSun" w:cs="SimSun"/>
          <w:kern w:val="0"/>
          <w:szCs w:val="21"/>
        </w:rPr>
        <w:t>重新定义；</w:t>
      </w:r>
      <w:r>
        <w:rPr>
          <w:rFonts w:eastAsia="Times New Roman" w:hAnsi="Times New Roman"/>
          <w:kern w:val="0"/>
          <w:szCs w:val="21"/>
        </w:rPr>
        <w:t>C.commit</w:t>
      </w:r>
      <w:r>
        <w:rPr>
          <w:rFonts w:ascii="SimSun" w:eastAsia="SimSun" w:hAnsi="SimSun" w:cs="SimSun"/>
          <w:kern w:val="0"/>
          <w:szCs w:val="21"/>
        </w:rPr>
        <w:t>犯罪；</w:t>
      </w:r>
      <w:r>
        <w:rPr>
          <w:rFonts w:eastAsia="Times New Roman" w:hAnsi="Times New Roman"/>
          <w:kern w:val="0"/>
          <w:szCs w:val="21"/>
        </w:rPr>
        <w:t>D.guarantee</w:t>
      </w:r>
      <w:r>
        <w:rPr>
          <w:rFonts w:ascii="SimSun" w:eastAsia="SimSun" w:hAnsi="SimSun" w:cs="SimSun"/>
          <w:kern w:val="0"/>
          <w:szCs w:val="21"/>
        </w:rPr>
        <w:t>保证。句意：技术有助于重新定义对确定性的追求。根据下文</w:t>
      </w:r>
      <w:r>
        <w:rPr>
          <w:rFonts w:eastAsia="Times New Roman" w:hAnsi="Times New Roman"/>
          <w:kern w:val="0"/>
          <w:szCs w:val="21"/>
        </w:rPr>
        <w:t xml:space="preserve">"We are reaching a point where we can feed a list of symptoms into a computer and get a more </w:t>
      </w:r>
      <w:r>
        <w:rPr>
          <w:rFonts w:eastAsia="Times New Roman" w:hAnsi="Times New Roman"/>
          <w:kern w:val="0"/>
          <w:szCs w:val="21"/>
          <w:u w:val="single"/>
        </w:rPr>
        <w:t>    10</w:t>
      </w:r>
      <w:r>
        <w:rPr>
          <w:rFonts w:eastAsia="Times New Roman" w:hAnsi="Times New Roman"/>
          <w:kern w:val="0"/>
          <w:szCs w:val="21"/>
        </w:rPr>
        <w:t xml:space="preserve"> diagnosis than from a doctor."</w:t>
      </w:r>
      <w:r>
        <w:rPr>
          <w:rFonts w:ascii="SimSun" w:eastAsia="SimSun" w:hAnsi="SimSun" w:cs="SimSun"/>
          <w:kern w:val="0"/>
          <w:szCs w:val="21"/>
        </w:rPr>
        <w:t>可知，我们可以通过电脑得到诊断，技术对追求确定性的方式产生了影响，即重新定义了对确定性的追求。故选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10</w:t>
      </w:r>
      <w:r>
        <w:rPr>
          <w:rFonts w:ascii="SimSun" w:eastAsia="SimSun" w:hAnsi="SimSun" w:cs="SimSun"/>
          <w:kern w:val="0"/>
          <w:szCs w:val="21"/>
        </w:rPr>
        <w:t>）考查形容词及语境理解。</w:t>
      </w:r>
      <w:r>
        <w:rPr>
          <w:rFonts w:eastAsia="Times New Roman" w:hAnsi="Times New Roman"/>
          <w:kern w:val="0"/>
          <w:szCs w:val="21"/>
        </w:rPr>
        <w:t>A.accurate</w:t>
      </w:r>
      <w:r>
        <w:rPr>
          <w:rFonts w:ascii="SimSun" w:eastAsia="SimSun" w:hAnsi="SimSun" w:cs="SimSun"/>
          <w:kern w:val="0"/>
          <w:szCs w:val="21"/>
        </w:rPr>
        <w:t>准确的；</w:t>
      </w:r>
      <w:r>
        <w:rPr>
          <w:rFonts w:eastAsia="Times New Roman" w:hAnsi="Times New Roman"/>
          <w:kern w:val="0"/>
          <w:szCs w:val="21"/>
        </w:rPr>
        <w:t>B.plain</w:t>
      </w:r>
      <w:r>
        <w:rPr>
          <w:rFonts w:ascii="SimSun" w:eastAsia="SimSun" w:hAnsi="SimSun" w:cs="SimSun"/>
          <w:kern w:val="0"/>
          <w:szCs w:val="21"/>
        </w:rPr>
        <w:t>朴素的；</w:t>
      </w:r>
      <w:r>
        <w:rPr>
          <w:rFonts w:eastAsia="Times New Roman" w:hAnsi="Times New Roman"/>
          <w:kern w:val="0"/>
          <w:szCs w:val="21"/>
        </w:rPr>
        <w:t>C.serious</w:t>
      </w:r>
      <w:r>
        <w:rPr>
          <w:rFonts w:ascii="SimSun" w:eastAsia="SimSun" w:hAnsi="SimSun" w:cs="SimSun"/>
          <w:kern w:val="0"/>
          <w:szCs w:val="21"/>
        </w:rPr>
        <w:t>严重的；</w:t>
      </w:r>
      <w:r>
        <w:rPr>
          <w:rFonts w:eastAsia="Times New Roman" w:hAnsi="Times New Roman"/>
          <w:kern w:val="0"/>
          <w:szCs w:val="21"/>
        </w:rPr>
        <w:t>D.remedial</w:t>
      </w:r>
      <w:r>
        <w:rPr>
          <w:rFonts w:ascii="SimSun" w:eastAsia="SimSun" w:hAnsi="SimSun" w:cs="SimSun"/>
          <w:kern w:val="0"/>
          <w:szCs w:val="21"/>
        </w:rPr>
        <w:t>补救的。句意：我们正在达到这样一个阶段：我们可以将一系列症状输入计算机，并得到比医生更准确的诊断。根据上文</w:t>
      </w:r>
      <w:r>
        <w:rPr>
          <w:rFonts w:eastAsia="Times New Roman" w:hAnsi="Times New Roman"/>
          <w:kern w:val="0"/>
          <w:szCs w:val="21"/>
        </w:rPr>
        <w:t>"We are reaching a point where we can feed a list of symptoms into a computer"</w:t>
      </w:r>
      <w:r>
        <w:rPr>
          <w:rFonts w:ascii="SimSun" w:eastAsia="SimSun" w:hAnsi="SimSun" w:cs="SimSun"/>
          <w:kern w:val="0"/>
          <w:szCs w:val="21"/>
        </w:rPr>
        <w:t>和下文</w:t>
      </w:r>
      <w:r>
        <w:rPr>
          <w:rFonts w:eastAsia="Times New Roman" w:hAnsi="Times New Roman"/>
          <w:kern w:val="0"/>
          <w:szCs w:val="21"/>
        </w:rPr>
        <w:t>"diagnosis than from a doctor"</w:t>
      </w:r>
      <w:r>
        <w:rPr>
          <w:rFonts w:ascii="SimSun" w:eastAsia="SimSun" w:hAnsi="SimSun" w:cs="SimSun"/>
          <w:kern w:val="0"/>
          <w:szCs w:val="21"/>
        </w:rPr>
        <w:t>可知，将一系列症状输入计算机可以得到比医生更准确的诊断。故选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11</w:t>
      </w:r>
      <w:r>
        <w:rPr>
          <w:rFonts w:ascii="SimSun" w:eastAsia="SimSun" w:hAnsi="SimSun" w:cs="SimSun"/>
          <w:kern w:val="0"/>
          <w:szCs w:val="21"/>
        </w:rPr>
        <w:t>）考查名词及语境理解。</w:t>
      </w:r>
      <w:r>
        <w:rPr>
          <w:rFonts w:eastAsia="Times New Roman" w:hAnsi="Times New Roman"/>
          <w:kern w:val="0"/>
          <w:szCs w:val="21"/>
        </w:rPr>
        <w:t>A.challenge</w:t>
      </w:r>
      <w:r>
        <w:rPr>
          <w:rFonts w:ascii="SimSun" w:eastAsia="SimSun" w:hAnsi="SimSun" w:cs="SimSun"/>
          <w:kern w:val="0"/>
          <w:szCs w:val="21"/>
        </w:rPr>
        <w:t>挑战；</w:t>
      </w:r>
      <w:r>
        <w:rPr>
          <w:rFonts w:eastAsia="Times New Roman" w:hAnsi="Times New Roman"/>
          <w:kern w:val="0"/>
          <w:szCs w:val="21"/>
        </w:rPr>
        <w:t>B.encounter</w:t>
      </w:r>
      <w:r>
        <w:rPr>
          <w:rFonts w:ascii="SimSun" w:eastAsia="SimSun" w:hAnsi="SimSun" w:cs="SimSun"/>
          <w:kern w:val="0"/>
          <w:szCs w:val="21"/>
        </w:rPr>
        <w:t>遭遇；</w:t>
      </w:r>
      <w:r>
        <w:rPr>
          <w:rFonts w:eastAsia="Times New Roman" w:hAnsi="Times New Roman"/>
          <w:kern w:val="0"/>
          <w:szCs w:val="21"/>
        </w:rPr>
        <w:t>C.conversation</w:t>
      </w:r>
      <w:r>
        <w:rPr>
          <w:rFonts w:ascii="SimSun" w:eastAsia="SimSun" w:hAnsi="SimSun" w:cs="SimSun"/>
          <w:kern w:val="0"/>
          <w:szCs w:val="21"/>
        </w:rPr>
        <w:t>对话；</w:t>
      </w:r>
      <w:r>
        <w:rPr>
          <w:rFonts w:eastAsia="Times New Roman" w:hAnsi="Times New Roman"/>
          <w:kern w:val="0"/>
          <w:szCs w:val="21"/>
        </w:rPr>
        <w:t>D.dispute</w:t>
      </w:r>
      <w:r>
        <w:rPr>
          <w:rFonts w:ascii="SimSun" w:eastAsia="SimSun" w:hAnsi="SimSun" w:cs="SimSun"/>
          <w:kern w:val="0"/>
          <w:szCs w:val="21"/>
        </w:rPr>
        <w:t>争论。句意：哈佛医学院医学教授</w:t>
      </w:r>
      <w:r>
        <w:rPr>
          <w:rFonts w:eastAsia="Times New Roman" w:hAnsi="Times New Roman"/>
          <w:kern w:val="0"/>
          <w:szCs w:val="21"/>
        </w:rPr>
        <w:t>Richard Schwartzstein</w:t>
      </w:r>
      <w:r>
        <w:rPr>
          <w:rFonts w:ascii="SimSun" w:eastAsia="SimSun" w:hAnsi="SimSun" w:cs="SimSun"/>
          <w:kern w:val="0"/>
          <w:szCs w:val="21"/>
        </w:rPr>
        <w:t>认为，这样的发展既是一种挑战，也是一个机遇。根据下文</w:t>
      </w:r>
      <w:r>
        <w:rPr>
          <w:rFonts w:eastAsia="Times New Roman" w:hAnsi="Times New Roman"/>
          <w:kern w:val="0"/>
          <w:szCs w:val="21"/>
        </w:rPr>
        <w:t>"On one hand</w:t>
      </w:r>
      <w:r>
        <w:rPr>
          <w:rFonts w:ascii="SimSun" w:eastAsia="SimSun" w:hAnsi="SimSun" w:cs="SimSun"/>
          <w:kern w:val="0"/>
          <w:szCs w:val="21"/>
        </w:rPr>
        <w:t>，</w:t>
      </w:r>
      <w:r>
        <w:rPr>
          <w:rFonts w:eastAsia="Times New Roman" w:hAnsi="Times New Roman"/>
          <w:kern w:val="0"/>
          <w:szCs w:val="21"/>
        </w:rPr>
        <w:t>he says</w:t>
      </w:r>
      <w:r>
        <w:rPr>
          <w:rFonts w:ascii="SimSun" w:eastAsia="SimSun" w:hAnsi="SimSun" w:cs="SimSun"/>
          <w:kern w:val="0"/>
          <w:szCs w:val="21"/>
        </w:rPr>
        <w:t>，</w:t>
      </w:r>
      <w:r>
        <w:rPr>
          <w:rFonts w:eastAsia="Times New Roman" w:hAnsi="Times New Roman"/>
          <w:kern w:val="0"/>
          <w:szCs w:val="21"/>
        </w:rPr>
        <w:t xml:space="preserve"> "technology tries to push you to a/an </w:t>
      </w:r>
      <w:r>
        <w:rPr>
          <w:rFonts w:eastAsia="Times New Roman" w:hAnsi="Times New Roman"/>
          <w:kern w:val="0"/>
          <w:szCs w:val="21"/>
          <w:u w:val="single"/>
        </w:rPr>
        <w:t>  12</w:t>
      </w:r>
      <w:r>
        <w:rPr>
          <w:rFonts w:eastAsia="Times New Roman" w:hAnsi="Times New Roman"/>
          <w:kern w:val="0"/>
          <w:szCs w:val="21"/>
        </w:rPr>
        <w:t xml:space="preserve"> level of certainty.Do this test to get a 99 percent level of certainty that you have this disease.""</w:t>
      </w:r>
      <w:r>
        <w:rPr>
          <w:rFonts w:ascii="SimSun" w:eastAsia="SimSun" w:hAnsi="SimSun" w:cs="SimSun"/>
          <w:kern w:val="0"/>
          <w:szCs w:val="21"/>
        </w:rPr>
        <w:t>和</w:t>
      </w:r>
      <w:r>
        <w:rPr>
          <w:rFonts w:eastAsia="Times New Roman" w:hAnsi="Times New Roman"/>
          <w:kern w:val="0"/>
          <w:szCs w:val="21"/>
        </w:rPr>
        <w:t>"On the other hand</w:t>
      </w:r>
      <w:r>
        <w:rPr>
          <w:rFonts w:ascii="SimSun" w:eastAsia="SimSun" w:hAnsi="SimSun" w:cs="SimSun"/>
          <w:kern w:val="0"/>
          <w:szCs w:val="21"/>
        </w:rPr>
        <w:t>，</w:t>
      </w:r>
      <w:r>
        <w:rPr>
          <w:rFonts w:eastAsia="Times New Roman" w:hAnsi="Times New Roman"/>
          <w:kern w:val="0"/>
          <w:szCs w:val="21"/>
        </w:rPr>
        <w:t xml:space="preserve">computers can't </w:t>
      </w:r>
      <w:r>
        <w:rPr>
          <w:rFonts w:eastAsia="Times New Roman" w:hAnsi="Times New Roman"/>
          <w:kern w:val="0"/>
          <w:szCs w:val="21"/>
          <w:u w:val="single"/>
        </w:rPr>
        <w:t>  13</w:t>
      </w:r>
      <w:r>
        <w:rPr>
          <w:rFonts w:eastAsia="Times New Roman" w:hAnsi="Times New Roman"/>
          <w:kern w:val="0"/>
          <w:szCs w:val="21"/>
        </w:rPr>
        <w:t xml:space="preserve"> a diagnosis or a treatment to patients in a comforting way."</w:t>
      </w:r>
      <w:r>
        <w:rPr>
          <w:rFonts w:ascii="SimSun" w:eastAsia="SimSun" w:hAnsi="SimSun" w:cs="SimSun"/>
          <w:kern w:val="0"/>
          <w:szCs w:val="21"/>
        </w:rPr>
        <w:t>可知，技术带来的发展有好有坏，既是挑战也是机会。故选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12</w:t>
      </w:r>
      <w:r>
        <w:rPr>
          <w:rFonts w:ascii="SimSun" w:eastAsia="SimSun" w:hAnsi="SimSun" w:cs="SimSun"/>
          <w:kern w:val="0"/>
          <w:szCs w:val="21"/>
        </w:rPr>
        <w:t>）考查形容词及语境理解。</w:t>
      </w:r>
      <w:r>
        <w:rPr>
          <w:rFonts w:eastAsia="Times New Roman" w:hAnsi="Times New Roman"/>
          <w:kern w:val="0"/>
          <w:szCs w:val="21"/>
        </w:rPr>
        <w:t>A.dangerous</w:t>
      </w:r>
      <w:r>
        <w:rPr>
          <w:rFonts w:ascii="SimSun" w:eastAsia="SimSun" w:hAnsi="SimSun" w:cs="SimSun"/>
          <w:kern w:val="0"/>
          <w:szCs w:val="21"/>
        </w:rPr>
        <w:t>危险的；</w:t>
      </w:r>
      <w:r>
        <w:rPr>
          <w:rFonts w:eastAsia="Times New Roman" w:hAnsi="Times New Roman"/>
          <w:kern w:val="0"/>
          <w:szCs w:val="21"/>
        </w:rPr>
        <w:t>B.maximal</w:t>
      </w:r>
      <w:r>
        <w:rPr>
          <w:rFonts w:ascii="SimSun" w:eastAsia="SimSun" w:hAnsi="SimSun" w:cs="SimSun"/>
          <w:kern w:val="0"/>
          <w:szCs w:val="21"/>
        </w:rPr>
        <w:t>最大的；</w:t>
      </w:r>
      <w:r>
        <w:rPr>
          <w:rFonts w:eastAsia="Times New Roman" w:hAnsi="Times New Roman"/>
          <w:kern w:val="0"/>
          <w:szCs w:val="21"/>
        </w:rPr>
        <w:t>C.unfavorable</w:t>
      </w:r>
      <w:r>
        <w:rPr>
          <w:rFonts w:ascii="SimSun" w:eastAsia="SimSun" w:hAnsi="SimSun" w:cs="SimSun"/>
          <w:kern w:val="0"/>
          <w:szCs w:val="21"/>
        </w:rPr>
        <w:t>不利的；</w:t>
      </w:r>
      <w:r>
        <w:rPr>
          <w:rFonts w:eastAsia="Times New Roman" w:hAnsi="Times New Roman"/>
          <w:kern w:val="0"/>
          <w:szCs w:val="21"/>
        </w:rPr>
        <w:t>D.contrasting</w:t>
      </w:r>
      <w:r>
        <w:rPr>
          <w:rFonts w:ascii="SimSun" w:eastAsia="SimSun" w:hAnsi="SimSun" w:cs="SimSun"/>
          <w:kern w:val="0"/>
          <w:szCs w:val="21"/>
        </w:rPr>
        <w:t>对比的。句意：一方面，他说：</w:t>
      </w:r>
      <w:r>
        <w:rPr>
          <w:rFonts w:eastAsia="Times New Roman" w:hAnsi="Times New Roman"/>
          <w:kern w:val="0"/>
          <w:szCs w:val="21"/>
        </w:rPr>
        <w:t>"</w:t>
      </w:r>
      <w:r>
        <w:rPr>
          <w:rFonts w:ascii="SimSun" w:eastAsia="SimSun" w:hAnsi="SimSun" w:cs="SimSun"/>
          <w:kern w:val="0"/>
          <w:szCs w:val="21"/>
        </w:rPr>
        <w:t>技术试图把你推到一个最大确定性的水平。做这个测试，有</w:t>
      </w:r>
      <w:r>
        <w:rPr>
          <w:rFonts w:eastAsia="Times New Roman" w:hAnsi="Times New Roman"/>
          <w:kern w:val="0"/>
          <w:szCs w:val="21"/>
        </w:rPr>
        <w:t>99</w:t>
      </w:r>
      <w:r>
        <w:rPr>
          <w:rFonts w:ascii="SimSun" w:eastAsia="SimSun" w:hAnsi="SimSun" w:cs="SimSun"/>
          <w:kern w:val="0"/>
          <w:szCs w:val="21"/>
        </w:rPr>
        <w:t>%的确定性你患有这种疾病。</w:t>
      </w:r>
      <w:r>
        <w:rPr>
          <w:rFonts w:eastAsia="Times New Roman" w:hAnsi="Times New Roman"/>
          <w:kern w:val="0"/>
          <w:szCs w:val="21"/>
        </w:rPr>
        <w:t>"</w:t>
      </w:r>
      <w:r>
        <w:rPr>
          <w:rFonts w:ascii="SimSun" w:eastAsia="SimSun" w:hAnsi="SimSun" w:cs="SimSun"/>
          <w:kern w:val="0"/>
          <w:szCs w:val="21"/>
        </w:rPr>
        <w:t>根据下文</w:t>
      </w:r>
      <w:r>
        <w:rPr>
          <w:rFonts w:eastAsia="Times New Roman" w:hAnsi="Times New Roman"/>
          <w:kern w:val="0"/>
          <w:szCs w:val="21"/>
        </w:rPr>
        <w:t>"Do this test to get a 99 percent level of certainty that you have this disease."</w:t>
      </w:r>
      <w:r>
        <w:rPr>
          <w:rFonts w:ascii="SimSun" w:eastAsia="SimSun" w:hAnsi="SimSun" w:cs="SimSun"/>
          <w:kern w:val="0"/>
          <w:szCs w:val="21"/>
        </w:rPr>
        <w:t>可知，技术试图把你推到一个最大确定性的水平。故选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13</w:t>
      </w:r>
      <w:r>
        <w:rPr>
          <w:rFonts w:ascii="SimSun" w:eastAsia="SimSun" w:hAnsi="SimSun" w:cs="SimSun"/>
          <w:kern w:val="0"/>
          <w:szCs w:val="21"/>
        </w:rPr>
        <w:t>）考查动词及语境理解。</w:t>
      </w:r>
      <w:r>
        <w:rPr>
          <w:rFonts w:eastAsia="Times New Roman" w:hAnsi="Times New Roman"/>
          <w:kern w:val="0"/>
          <w:szCs w:val="21"/>
        </w:rPr>
        <w:t>A.stuff</w:t>
      </w:r>
      <w:r>
        <w:rPr>
          <w:rFonts w:ascii="SimSun" w:eastAsia="SimSun" w:hAnsi="SimSun" w:cs="SimSun"/>
          <w:kern w:val="0"/>
          <w:szCs w:val="21"/>
        </w:rPr>
        <w:t>填满；</w:t>
      </w:r>
      <w:r>
        <w:rPr>
          <w:rFonts w:eastAsia="Times New Roman" w:hAnsi="Times New Roman"/>
          <w:kern w:val="0"/>
          <w:szCs w:val="21"/>
        </w:rPr>
        <w:t>B.hint</w:t>
      </w:r>
      <w:r>
        <w:rPr>
          <w:rFonts w:ascii="SimSun" w:eastAsia="SimSun" w:hAnsi="SimSun" w:cs="SimSun"/>
          <w:kern w:val="0"/>
          <w:szCs w:val="21"/>
        </w:rPr>
        <w:t>暗示；</w:t>
      </w:r>
      <w:r>
        <w:rPr>
          <w:rFonts w:eastAsia="Times New Roman" w:hAnsi="Times New Roman"/>
          <w:kern w:val="0"/>
          <w:szCs w:val="21"/>
        </w:rPr>
        <w:t>C.communicate</w:t>
      </w:r>
      <w:r>
        <w:rPr>
          <w:rFonts w:ascii="SimSun" w:eastAsia="SimSun" w:hAnsi="SimSun" w:cs="SimSun"/>
          <w:kern w:val="0"/>
          <w:szCs w:val="21"/>
        </w:rPr>
        <w:t>传达；</w:t>
      </w:r>
      <w:r>
        <w:rPr>
          <w:rFonts w:eastAsia="Times New Roman" w:hAnsi="Times New Roman"/>
          <w:kern w:val="0"/>
          <w:szCs w:val="21"/>
        </w:rPr>
        <w:t>D.indicate</w:t>
      </w:r>
      <w:r>
        <w:rPr>
          <w:rFonts w:ascii="SimSun" w:eastAsia="SimSun" w:hAnsi="SimSun" w:cs="SimSun"/>
          <w:kern w:val="0"/>
          <w:szCs w:val="21"/>
        </w:rPr>
        <w:t>表明。句意：另一方面，计算机无法以一种令人安慰的方式向患者传达诊断或治疗方案。根据下文</w:t>
      </w:r>
      <w:r>
        <w:rPr>
          <w:rFonts w:eastAsia="Times New Roman" w:hAnsi="Times New Roman"/>
          <w:kern w:val="0"/>
          <w:szCs w:val="21"/>
        </w:rPr>
        <w:t>"a diagnosis or a treatment to patients in a comforting way"</w:t>
      </w:r>
      <w:r>
        <w:rPr>
          <w:rFonts w:ascii="SimSun" w:eastAsia="SimSun" w:hAnsi="SimSun" w:cs="SimSun"/>
          <w:kern w:val="0"/>
          <w:szCs w:val="21"/>
        </w:rPr>
        <w:t>可知，此处指计算机无法以一种令人安慰的方式向患者传达诊断或治疗方案。故选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14</w:t>
      </w:r>
      <w:r>
        <w:rPr>
          <w:rFonts w:ascii="SimSun" w:eastAsia="SimSun" w:hAnsi="SimSun" w:cs="SimSun"/>
          <w:kern w:val="0"/>
          <w:szCs w:val="21"/>
        </w:rPr>
        <w:t>）考查动词及语境理解。</w:t>
      </w:r>
      <w:r>
        <w:rPr>
          <w:rFonts w:eastAsia="Times New Roman" w:hAnsi="Times New Roman"/>
          <w:kern w:val="0"/>
          <w:szCs w:val="21"/>
        </w:rPr>
        <w:t>A.conclude</w:t>
      </w:r>
      <w:r>
        <w:rPr>
          <w:rFonts w:ascii="SimSun" w:eastAsia="SimSun" w:hAnsi="SimSun" w:cs="SimSun"/>
          <w:kern w:val="0"/>
          <w:szCs w:val="21"/>
        </w:rPr>
        <w:t>得出结论；</w:t>
      </w:r>
      <w:r>
        <w:rPr>
          <w:rFonts w:eastAsia="Times New Roman" w:hAnsi="Times New Roman"/>
          <w:kern w:val="0"/>
          <w:szCs w:val="21"/>
        </w:rPr>
        <w:t>B.understand</w:t>
      </w:r>
      <w:r>
        <w:rPr>
          <w:rFonts w:ascii="SimSun" w:eastAsia="SimSun" w:hAnsi="SimSun" w:cs="SimSun"/>
          <w:kern w:val="0"/>
          <w:szCs w:val="21"/>
        </w:rPr>
        <w:t>理解；</w:t>
      </w:r>
      <w:r>
        <w:rPr>
          <w:rFonts w:eastAsia="Times New Roman" w:hAnsi="Times New Roman"/>
          <w:kern w:val="0"/>
          <w:szCs w:val="21"/>
        </w:rPr>
        <w:t>C.assume</w:t>
      </w:r>
      <w:r>
        <w:rPr>
          <w:rFonts w:ascii="SimSun" w:eastAsia="SimSun" w:hAnsi="SimSun" w:cs="SimSun"/>
          <w:kern w:val="0"/>
          <w:szCs w:val="21"/>
        </w:rPr>
        <w:t>假设；</w:t>
      </w:r>
      <w:r>
        <w:rPr>
          <w:rFonts w:eastAsia="Times New Roman" w:hAnsi="Times New Roman"/>
          <w:kern w:val="0"/>
          <w:szCs w:val="21"/>
        </w:rPr>
        <w:t>D.calculate</w:t>
      </w:r>
      <w:r>
        <w:rPr>
          <w:rFonts w:ascii="SimSun" w:eastAsia="SimSun" w:hAnsi="SimSun" w:cs="SimSun"/>
          <w:kern w:val="0"/>
          <w:szCs w:val="21"/>
        </w:rPr>
        <w:t>计算。句意：它还可以根据结节的大小和形状相当精确地计算出患癌症的风险。根据下文</w:t>
      </w:r>
      <w:r>
        <w:rPr>
          <w:rFonts w:eastAsia="Times New Roman" w:hAnsi="Times New Roman"/>
          <w:kern w:val="0"/>
          <w:szCs w:val="21"/>
        </w:rPr>
        <w:t>"quite precisely the risk of developing an actual cancer based on the size and shape of a nodule"</w:t>
      </w:r>
      <w:r>
        <w:rPr>
          <w:rFonts w:ascii="SimSun" w:eastAsia="SimSun" w:hAnsi="SimSun" w:cs="SimSun"/>
          <w:kern w:val="0"/>
          <w:szCs w:val="21"/>
        </w:rPr>
        <w:t>可知，电脑能根据结节的情况计算出患癌风险。故选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15</w:t>
      </w:r>
      <w:r>
        <w:rPr>
          <w:rFonts w:ascii="SimSun" w:eastAsia="SimSun" w:hAnsi="SimSun" w:cs="SimSun"/>
          <w:kern w:val="0"/>
          <w:szCs w:val="21"/>
        </w:rPr>
        <w:t>）考查副词及语境理解。</w:t>
      </w:r>
      <w:r>
        <w:rPr>
          <w:rFonts w:eastAsia="Times New Roman" w:hAnsi="Times New Roman"/>
          <w:kern w:val="0"/>
          <w:szCs w:val="21"/>
        </w:rPr>
        <w:t>A.however</w:t>
      </w:r>
      <w:r>
        <w:rPr>
          <w:rFonts w:ascii="SimSun" w:eastAsia="SimSun" w:hAnsi="SimSun" w:cs="SimSun"/>
          <w:kern w:val="0"/>
          <w:szCs w:val="21"/>
        </w:rPr>
        <w:t>然而；</w:t>
      </w:r>
      <w:r>
        <w:rPr>
          <w:rFonts w:eastAsia="Times New Roman" w:hAnsi="Times New Roman"/>
          <w:kern w:val="0"/>
          <w:szCs w:val="21"/>
        </w:rPr>
        <w:t>B.therefore</w:t>
      </w:r>
      <w:r>
        <w:rPr>
          <w:rFonts w:ascii="SimSun" w:eastAsia="SimSun" w:hAnsi="SimSun" w:cs="SimSun"/>
          <w:kern w:val="0"/>
          <w:szCs w:val="21"/>
        </w:rPr>
        <w:t>因此；</w:t>
      </w:r>
      <w:r>
        <w:rPr>
          <w:rFonts w:eastAsia="Times New Roman" w:hAnsi="Times New Roman"/>
          <w:kern w:val="0"/>
          <w:szCs w:val="21"/>
        </w:rPr>
        <w:t>C.moreover</w:t>
      </w:r>
      <w:r>
        <w:rPr>
          <w:rFonts w:ascii="SimSun" w:eastAsia="SimSun" w:hAnsi="SimSun" w:cs="SimSun"/>
          <w:kern w:val="0"/>
          <w:szCs w:val="21"/>
        </w:rPr>
        <w:t>此外；</w:t>
      </w:r>
      <w:r>
        <w:rPr>
          <w:rFonts w:eastAsia="Times New Roman" w:hAnsi="Times New Roman"/>
          <w:kern w:val="0"/>
          <w:szCs w:val="21"/>
        </w:rPr>
        <w:t>D.hence</w:t>
      </w:r>
      <w:r>
        <w:rPr>
          <w:rFonts w:ascii="SimSun" w:eastAsia="SimSun" w:hAnsi="SimSun" w:cs="SimSun"/>
          <w:kern w:val="0"/>
          <w:szCs w:val="21"/>
        </w:rPr>
        <w:t>因此。句意：然而，它不能做的是决定如何告诉你，你的肺里有一个有</w:t>
      </w:r>
      <w:r>
        <w:rPr>
          <w:rFonts w:eastAsia="Times New Roman" w:hAnsi="Times New Roman"/>
          <w:kern w:val="0"/>
          <w:szCs w:val="21"/>
        </w:rPr>
        <w:t>1</w:t>
      </w:r>
      <w:r>
        <w:rPr>
          <w:rFonts w:ascii="SimSun" w:eastAsia="SimSun" w:hAnsi="SimSun" w:cs="SimSun"/>
          <w:kern w:val="0"/>
          <w:szCs w:val="21"/>
        </w:rPr>
        <w:t>%几率变成癌症的结节。根据上文</w:t>
      </w:r>
      <w:r>
        <w:rPr>
          <w:rFonts w:eastAsia="Times New Roman" w:hAnsi="Times New Roman"/>
          <w:kern w:val="0"/>
          <w:szCs w:val="21"/>
        </w:rPr>
        <w:t>"What it can do"</w:t>
      </w:r>
      <w:r>
        <w:rPr>
          <w:rFonts w:ascii="SimSun" w:eastAsia="SimSun" w:hAnsi="SimSun" w:cs="SimSun"/>
          <w:kern w:val="0"/>
          <w:szCs w:val="21"/>
        </w:rPr>
        <w:t>和下文</w:t>
      </w:r>
      <w:r>
        <w:rPr>
          <w:rFonts w:eastAsia="Times New Roman" w:hAnsi="Times New Roman"/>
          <w:kern w:val="0"/>
          <w:szCs w:val="21"/>
        </w:rPr>
        <w:t>"What it can't do"</w:t>
      </w:r>
      <w:r>
        <w:rPr>
          <w:rFonts w:ascii="SimSun" w:eastAsia="SimSun" w:hAnsi="SimSun" w:cs="SimSun"/>
          <w:kern w:val="0"/>
          <w:szCs w:val="21"/>
        </w:rPr>
        <w:t>可知，前文说电脑能做很多事，这里说它不能做决定如何告知消息，前后是转折关系，应用</w:t>
      </w:r>
      <w:r>
        <w:rPr>
          <w:rFonts w:eastAsia="Times New Roman" w:hAnsi="Times New Roman"/>
          <w:kern w:val="0"/>
          <w:szCs w:val="21"/>
        </w:rPr>
        <w:t>however</w:t>
      </w:r>
      <w:r>
        <w:rPr>
          <w:rFonts w:ascii="SimSun" w:eastAsia="SimSun" w:hAnsi="SimSun" w:cs="SimSun"/>
          <w:kern w:val="0"/>
          <w:szCs w:val="21"/>
        </w:rPr>
        <w:t>。故选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本文是一篇说明文。文章主要讲述了医生在处理不确定性时的挑战与应对策略。</w:t>
      </w:r>
      <w:r>
        <w:rPr>
          <w:rFonts w:ascii="SimSun" w:eastAsia="SimSun" w:hAnsi="SimSun" w:cs="SimSun"/>
          <w:kern w:val="0"/>
          <w:szCs w:val="21"/>
        </w:rPr>
        <w:br/>
      </w:r>
      <w:r>
        <w:rPr>
          <w:rFonts w:ascii="SimSun" w:eastAsia="SimSun" w:hAnsi="SimSun" w:cs="SimSun"/>
          <w:kern w:val="0"/>
          <w:szCs w:val="21"/>
        </w:rPr>
        <w:t>做完形填空题之前，必须先浏览全文，了解短文的大意，这是非常重要的一个步骤。通过短文所提供的信息，借助语感及相关知识的推断，可以从整体上把握短文的轮廓。在通读全文，了解大意的基础上，便可着手答题。根据习惯用法、固定搭配，并从上下文中找关键性暗示，注意前后对照，逐句精读，逐题分析选项。所有的答案选出之后，应再次通读全文，对所选的答案进行核实调整。</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19. </w:t>
      </w:r>
      <w:r>
        <w:rPr>
          <w:rFonts w:ascii="SimSun" w:eastAsia="SimSun" w:hAnsi="SimSun" w:cs="SimSun"/>
          <w:kern w:val="0"/>
          <w:szCs w:val="21"/>
        </w:rPr>
        <w:t>（</w:t>
      </w:r>
      <w:r>
        <w:rPr>
          <w:rFonts w:eastAsia="Times New Roman" w:hAnsi="Times New Roman"/>
          <w:kern w:val="0"/>
          <w:szCs w:val="21"/>
        </w:rPr>
        <w:t>1</w:t>
      </w:r>
      <w:r>
        <w:rPr>
          <w:rFonts w:ascii="SimSun" w:eastAsia="SimSun" w:hAnsi="SimSun" w:cs="SimSun"/>
          <w:kern w:val="0"/>
          <w:szCs w:val="21"/>
        </w:rPr>
        <w:t>）细节理解题。根据第一段</w:t>
      </w:r>
      <w:r>
        <w:rPr>
          <w:rFonts w:eastAsia="Times New Roman" w:hAnsi="Times New Roman"/>
          <w:kern w:val="0"/>
          <w:szCs w:val="21"/>
        </w:rPr>
        <w:t>The motivated sequence is both problem-driven and motivation-centered.</w:t>
      </w:r>
      <w:r>
        <w:rPr>
          <w:rFonts w:ascii="SimSun" w:eastAsia="SimSun" w:hAnsi="SimSun" w:cs="SimSun"/>
          <w:kern w:val="0"/>
          <w:szCs w:val="21"/>
        </w:rPr>
        <w:t>（动机序列既是问题驱动的，也是以动机为中心的。）可知，动机序列既是问题驱动的，也是以动机为中心的。选项</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2</w:t>
      </w:r>
      <w:r>
        <w:rPr>
          <w:rFonts w:ascii="SimSun" w:eastAsia="SimSun" w:hAnsi="SimSun" w:cs="SimSun"/>
          <w:kern w:val="0"/>
          <w:szCs w:val="21"/>
        </w:rPr>
        <w:t>）细节理解题。根据文章最后一段</w:t>
      </w:r>
      <w:r>
        <w:rPr>
          <w:rFonts w:eastAsia="Times New Roman" w:hAnsi="Times New Roman"/>
          <w:kern w:val="0"/>
          <w:szCs w:val="21"/>
        </w:rPr>
        <w:t>The motivated sequence can be used to structure many different sorts of speeches</w:t>
      </w:r>
      <w:r>
        <w:rPr>
          <w:rFonts w:ascii="SimSun" w:eastAsia="SimSun" w:hAnsi="SimSun" w:cs="SimSun"/>
          <w:kern w:val="0"/>
          <w:szCs w:val="21"/>
        </w:rPr>
        <w:t>，</w:t>
      </w:r>
      <w:r>
        <w:rPr>
          <w:rFonts w:eastAsia="Times New Roman" w:hAnsi="Times New Roman"/>
          <w:kern w:val="0"/>
          <w:szCs w:val="21"/>
        </w:rPr>
        <w:t>It could be used</w:t>
      </w:r>
      <w:r>
        <w:rPr>
          <w:rFonts w:ascii="SimSun" w:eastAsia="SimSun" w:hAnsi="SimSun" w:cs="SimSun"/>
          <w:kern w:val="0"/>
          <w:szCs w:val="21"/>
        </w:rPr>
        <w:t>，</w:t>
      </w:r>
      <w:r>
        <w:rPr>
          <w:rFonts w:eastAsia="Times New Roman" w:hAnsi="Times New Roman"/>
          <w:kern w:val="0"/>
          <w:szCs w:val="21"/>
        </w:rPr>
        <w:t>for example</w:t>
      </w:r>
      <w:r>
        <w:rPr>
          <w:rFonts w:ascii="SimSun" w:eastAsia="SimSun" w:hAnsi="SimSun" w:cs="SimSun"/>
          <w:kern w:val="0"/>
          <w:szCs w:val="21"/>
        </w:rPr>
        <w:t>，</w:t>
      </w:r>
      <w:r>
        <w:rPr>
          <w:rFonts w:eastAsia="Times New Roman" w:hAnsi="Times New Roman"/>
          <w:kern w:val="0"/>
          <w:szCs w:val="21"/>
        </w:rPr>
        <w:t>in a speech urging your classmates to join a blood donors' association.Or</w:t>
      </w:r>
      <w:r>
        <w:rPr>
          <w:rFonts w:ascii="SimSun" w:eastAsia="SimSun" w:hAnsi="SimSun" w:cs="SimSun"/>
          <w:kern w:val="0"/>
          <w:szCs w:val="21"/>
        </w:rPr>
        <w:t>，</w:t>
      </w:r>
      <w:r>
        <w:rPr>
          <w:rFonts w:eastAsia="Times New Roman" w:hAnsi="Times New Roman"/>
          <w:kern w:val="0"/>
          <w:szCs w:val="21"/>
        </w:rPr>
        <w:t>you could use it to sell a friend insurance.And you can also use it to talk about social problems</w:t>
      </w:r>
      <w:r>
        <w:rPr>
          <w:rFonts w:ascii="SimSun" w:eastAsia="SimSun" w:hAnsi="SimSun" w:cs="SimSun"/>
          <w:kern w:val="0"/>
          <w:szCs w:val="21"/>
        </w:rPr>
        <w:t>，</w:t>
      </w:r>
      <w:r>
        <w:rPr>
          <w:rFonts w:eastAsia="Times New Roman" w:hAnsi="Times New Roman"/>
          <w:kern w:val="0"/>
          <w:szCs w:val="21"/>
        </w:rPr>
        <w:t>such as the environment and the economic crisis.</w:t>
      </w:r>
      <w:r>
        <w:rPr>
          <w:rFonts w:ascii="SimSun" w:eastAsia="SimSun" w:hAnsi="SimSun" w:cs="SimSun"/>
          <w:kern w:val="0"/>
          <w:szCs w:val="21"/>
        </w:rPr>
        <w:t>（动机序列可以用来组织许多不同类型的演讲，例如，在演讲中可以使用它来敦促你的同学加入献血者协会。或者，你可以用它来卖给朋友保险。你也可以用它来谈论社会问题，比如环境和经济危机。）可知，动机序列可以用来关于环境和经济危机的演讲。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3</w:t>
      </w:r>
      <w:r>
        <w:rPr>
          <w:rFonts w:ascii="SimSun" w:eastAsia="SimSun" w:hAnsi="SimSun" w:cs="SimSun"/>
          <w:kern w:val="0"/>
          <w:szCs w:val="21"/>
        </w:rPr>
        <w:t>）细节理解题。根据动机序列的五个步骤：</w:t>
      </w:r>
      <w:r>
        <w:rPr>
          <w:rFonts w:eastAsia="Times New Roman" w:hAnsi="Times New Roman"/>
          <w:kern w:val="0"/>
          <w:szCs w:val="21"/>
        </w:rPr>
        <w:t>1.Attention</w:t>
      </w:r>
      <w:r>
        <w:rPr>
          <w:rFonts w:ascii="SimSun" w:eastAsia="SimSun" w:hAnsi="SimSun" w:cs="SimSun"/>
          <w:kern w:val="0"/>
          <w:szCs w:val="21"/>
        </w:rPr>
        <w:t>（吸引注意），</w:t>
      </w:r>
      <w:r>
        <w:rPr>
          <w:rFonts w:eastAsia="Times New Roman" w:hAnsi="Times New Roman"/>
          <w:kern w:val="0"/>
          <w:szCs w:val="21"/>
        </w:rPr>
        <w:t>2.Need</w:t>
      </w:r>
      <w:r>
        <w:rPr>
          <w:rFonts w:ascii="SimSun" w:eastAsia="SimSun" w:hAnsi="SimSun" w:cs="SimSun"/>
          <w:kern w:val="0"/>
          <w:szCs w:val="21"/>
        </w:rPr>
        <w:t>（展示需求），</w:t>
      </w:r>
      <w:r>
        <w:rPr>
          <w:rFonts w:eastAsia="Times New Roman" w:hAnsi="Times New Roman"/>
          <w:kern w:val="0"/>
          <w:szCs w:val="21"/>
        </w:rPr>
        <w:t>3.Satisfaction</w:t>
      </w:r>
      <w:r>
        <w:rPr>
          <w:rFonts w:ascii="SimSun" w:eastAsia="SimSun" w:hAnsi="SimSun" w:cs="SimSun"/>
          <w:kern w:val="0"/>
          <w:szCs w:val="21"/>
        </w:rPr>
        <w:t>（满足需求），</w:t>
      </w:r>
      <w:r>
        <w:rPr>
          <w:rFonts w:eastAsia="Times New Roman" w:hAnsi="Times New Roman"/>
          <w:kern w:val="0"/>
          <w:szCs w:val="21"/>
        </w:rPr>
        <w:t>4.Visualization</w:t>
      </w:r>
      <w:r>
        <w:rPr>
          <w:rFonts w:ascii="SimSun" w:eastAsia="SimSun" w:hAnsi="SimSun" w:cs="SimSun"/>
          <w:kern w:val="0"/>
          <w:szCs w:val="21"/>
        </w:rPr>
        <w:t>（可视化结果），</w:t>
      </w:r>
      <w:r>
        <w:rPr>
          <w:rFonts w:eastAsia="Times New Roman" w:hAnsi="Times New Roman"/>
          <w:kern w:val="0"/>
          <w:szCs w:val="21"/>
        </w:rPr>
        <w:t>5.Action</w:t>
      </w:r>
      <w:r>
        <w:rPr>
          <w:rFonts w:ascii="SimSun" w:eastAsia="SimSun" w:hAnsi="SimSun" w:cs="SimSun"/>
          <w:kern w:val="0"/>
          <w:szCs w:val="21"/>
        </w:rPr>
        <w:t>（请求行动）。小王说服他的同学加入献血者协会的演讲首先要让人们关注某个问题，吸引听众的注意力，想要听到更多。即第一步为④昨晚一名男子因失血过多而死于交通事故。接下来要创造更具体的需求或欲望，即第二步为③我们地区缺乏各种类型的血液以满足紧急需要。接着通过展示可以做些什么来解决问题或减轻不适感来满足它们，即第三步为⑤献血者协会保证向医学界提供可预测的、稳定的血液供应。然后描述如果行动被执行后会带来什么影响，即第四步为①有了稳定的血液供应，突发事件就能得到及时的处理。最后就是将解决问题的办法付诸实践，即第五步为②你可以帮忙填写我发的献血者登记卡。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br/>
      </w:r>
      <w:r>
        <w:rPr>
          <w:rFonts w:ascii="SimSun" w:eastAsia="SimSun" w:hAnsi="SimSun" w:cs="SimSun"/>
          <w:kern w:val="0"/>
          <w:szCs w:val="21"/>
        </w:rPr>
        <w:t>本文是一篇说明文，主要介绍了</w:t>
      </w:r>
      <w:r>
        <w:rPr>
          <w:rFonts w:eastAsia="Times New Roman" w:hAnsi="Times New Roman"/>
          <w:kern w:val="0"/>
          <w:szCs w:val="21"/>
        </w:rPr>
        <w:t>"</w:t>
      </w:r>
      <w:r>
        <w:rPr>
          <w:rFonts w:ascii="SimSun" w:eastAsia="SimSun" w:hAnsi="SimSun" w:cs="SimSun"/>
          <w:kern w:val="0"/>
          <w:szCs w:val="21"/>
        </w:rPr>
        <w:t>动机序列</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Motivated Sequence</w:t>
      </w:r>
      <w:r>
        <w:rPr>
          <w:rFonts w:ascii="SimSun" w:eastAsia="SimSun" w:hAnsi="SimSun" w:cs="SimSun"/>
          <w:kern w:val="0"/>
          <w:szCs w:val="21"/>
        </w:rPr>
        <w:t>）的概念、步骤及其在公共演讲中的应用。</w:t>
      </w:r>
      <w:r>
        <w:rPr>
          <w:rFonts w:ascii="SimSun" w:eastAsia="SimSun" w:hAnsi="SimSun" w:cs="SimSun"/>
          <w:kern w:val="0"/>
          <w:szCs w:val="21"/>
        </w:rPr>
        <w:br/>
      </w:r>
      <w:r>
        <w:rPr>
          <w:rFonts w:ascii="SimSun" w:eastAsia="SimSun" w:hAnsi="SimSun" w:cs="SimSun"/>
          <w:kern w:val="0"/>
          <w:szCs w:val="21"/>
        </w:rPr>
        <w:t>做这类题材阅读理解时要求考生对文章通读一遍，做题时结合原文和题目有针对性的找出相关语句进行仔细分析，结合选项选出正确答案。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20~23.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）细节理解题。根据第一段中的</w:t>
      </w:r>
      <w:r>
        <w:rPr>
          <w:rFonts w:eastAsia="Times New Roman" w:hAnsi="Times New Roman"/>
          <w:kern w:val="0"/>
          <w:szCs w:val="21"/>
        </w:rPr>
        <w:t>Their bond was not of mere circumstance</w:t>
      </w:r>
      <w:r>
        <w:rPr>
          <w:rFonts w:ascii="SimSun" w:eastAsia="SimSun" w:hAnsi="SimSun" w:cs="SimSun"/>
          <w:kern w:val="0"/>
          <w:szCs w:val="21"/>
        </w:rPr>
        <w:t>，</w:t>
      </w:r>
      <w:r>
        <w:rPr>
          <w:rFonts w:eastAsia="Times New Roman" w:hAnsi="Times New Roman"/>
          <w:kern w:val="0"/>
          <w:szCs w:val="21"/>
        </w:rPr>
        <w:t>but of shared dreams</w:t>
      </w:r>
      <w:r>
        <w:rPr>
          <w:rFonts w:ascii="SimSun" w:eastAsia="SimSun" w:hAnsi="SimSun" w:cs="SimSun"/>
          <w:kern w:val="0"/>
          <w:szCs w:val="21"/>
        </w:rPr>
        <w:t>，</w:t>
      </w:r>
      <w:r>
        <w:rPr>
          <w:rFonts w:eastAsia="Times New Roman" w:hAnsi="Times New Roman"/>
          <w:kern w:val="0"/>
          <w:szCs w:val="21"/>
        </w:rPr>
        <w:t>Isla sought quiet away from the urban noise</w:t>
      </w:r>
      <w:r>
        <w:rPr>
          <w:rFonts w:ascii="SimSun" w:eastAsia="SimSun" w:hAnsi="SimSun" w:cs="SimSun"/>
          <w:kern w:val="0"/>
          <w:szCs w:val="21"/>
        </w:rPr>
        <w:t>，</w:t>
      </w:r>
      <w:r>
        <w:rPr>
          <w:rFonts w:eastAsia="Times New Roman" w:hAnsi="Times New Roman"/>
          <w:kern w:val="0"/>
          <w:szCs w:val="21"/>
        </w:rPr>
        <w:t xml:space="preserve">while every rustle and murmur of the wild ignited Finn's spirit. </w:t>
      </w:r>
      <w:r>
        <w:rPr>
          <w:rFonts w:ascii="SimSun" w:eastAsia="SimSun" w:hAnsi="SimSun" w:cs="SimSun"/>
          <w:kern w:val="0"/>
          <w:szCs w:val="21"/>
        </w:rPr>
        <w:t>（他们的情谊并非偶然，而是源于共同的梦想——伊斯拉渴望远离城市的喧嚣，而荒野的每一丝沙沙声和低语声都能点燃芬恩的活力。）可知，</w:t>
      </w:r>
      <w:r>
        <w:rPr>
          <w:rFonts w:eastAsia="Times New Roman" w:hAnsi="Times New Roman"/>
          <w:kern w:val="0"/>
          <w:szCs w:val="21"/>
        </w:rPr>
        <w:t>Isis</w:t>
      </w:r>
      <w:r>
        <w:rPr>
          <w:rFonts w:ascii="SimSun" w:eastAsia="SimSun" w:hAnsi="SimSun" w:cs="SimSun"/>
          <w:kern w:val="0"/>
          <w:szCs w:val="21"/>
        </w:rPr>
        <w:t>和</w:t>
      </w:r>
      <w:r>
        <w:rPr>
          <w:rFonts w:eastAsia="Times New Roman" w:hAnsi="Times New Roman"/>
          <w:kern w:val="0"/>
          <w:szCs w:val="21"/>
        </w:rPr>
        <w:t>Finn</w:t>
      </w:r>
      <w:r>
        <w:rPr>
          <w:rFonts w:ascii="SimSun" w:eastAsia="SimSun" w:hAnsi="SimSun" w:cs="SimSun"/>
          <w:kern w:val="0"/>
          <w:szCs w:val="21"/>
        </w:rPr>
        <w:t>之间的联系不仅仅是环境，还有共同的梦想。故选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）细节理解题。根据第三段</w:t>
      </w:r>
      <w:r>
        <w:rPr>
          <w:rFonts w:eastAsia="Times New Roman" w:hAnsi="Times New Roman"/>
          <w:kern w:val="0"/>
          <w:szCs w:val="21"/>
        </w:rPr>
        <w:t>One dusky evening</w:t>
      </w:r>
      <w:r>
        <w:rPr>
          <w:rFonts w:ascii="SimSun" w:eastAsia="SimSun" w:hAnsi="SimSun" w:cs="SimSun"/>
          <w:kern w:val="0"/>
          <w:szCs w:val="21"/>
        </w:rPr>
        <w:t>，</w:t>
      </w:r>
      <w:r>
        <w:rPr>
          <w:rFonts w:eastAsia="Times New Roman" w:hAnsi="Times New Roman"/>
          <w:kern w:val="0"/>
          <w:szCs w:val="21"/>
        </w:rPr>
        <w:t>painted with deep red colors and ethereal purples</w:t>
      </w:r>
      <w:r>
        <w:rPr>
          <w:rFonts w:ascii="SimSun" w:eastAsia="SimSun" w:hAnsi="SimSun" w:cs="SimSun"/>
          <w:kern w:val="0"/>
          <w:szCs w:val="21"/>
        </w:rPr>
        <w:t>，</w:t>
      </w:r>
      <w:r>
        <w:rPr>
          <w:rFonts w:eastAsia="Times New Roman" w:hAnsi="Times New Roman"/>
          <w:kern w:val="0"/>
          <w:szCs w:val="21"/>
        </w:rPr>
        <w:t>an unexpected storm took them off guard</w:t>
      </w:r>
      <w:r>
        <w:rPr>
          <w:rFonts w:ascii="SimSun" w:eastAsia="SimSun" w:hAnsi="SimSun" w:cs="SimSun"/>
          <w:kern w:val="0"/>
          <w:szCs w:val="21"/>
        </w:rPr>
        <w:t>，</w:t>
      </w:r>
      <w:r>
        <w:rPr>
          <w:rFonts w:eastAsia="Times New Roman" w:hAnsi="Times New Roman"/>
          <w:kern w:val="0"/>
          <w:szCs w:val="21"/>
        </w:rPr>
        <w:t>Raindrops</w:t>
      </w:r>
      <w:r>
        <w:rPr>
          <w:rFonts w:ascii="SimSun" w:eastAsia="SimSun" w:hAnsi="SimSun" w:cs="SimSun"/>
          <w:kern w:val="0"/>
          <w:szCs w:val="21"/>
        </w:rPr>
        <w:t>，</w:t>
      </w:r>
      <w:r>
        <w:rPr>
          <w:rFonts w:eastAsia="Times New Roman" w:hAnsi="Times New Roman"/>
          <w:kern w:val="0"/>
          <w:szCs w:val="21"/>
        </w:rPr>
        <w:t>heavy with sorrow</w:t>
      </w:r>
      <w:r>
        <w:rPr>
          <w:rFonts w:ascii="SimSun" w:eastAsia="SimSun" w:hAnsi="SimSun" w:cs="SimSun"/>
          <w:kern w:val="0"/>
          <w:szCs w:val="21"/>
        </w:rPr>
        <w:t>，</w:t>
      </w:r>
      <w:r>
        <w:rPr>
          <w:rFonts w:eastAsia="Times New Roman" w:hAnsi="Times New Roman"/>
          <w:kern w:val="0"/>
          <w:szCs w:val="21"/>
        </w:rPr>
        <w:t>transformed familiar trails into flowing streams</w:t>
      </w:r>
      <w:r>
        <w:rPr>
          <w:rFonts w:ascii="SimSun" w:eastAsia="SimSun" w:hAnsi="SimSun" w:cs="SimSun"/>
          <w:kern w:val="0"/>
          <w:szCs w:val="21"/>
        </w:rPr>
        <w:t>，</w:t>
      </w:r>
      <w:r>
        <w:rPr>
          <w:rFonts w:eastAsia="Times New Roman" w:hAnsi="Times New Roman"/>
          <w:kern w:val="0"/>
          <w:szCs w:val="21"/>
        </w:rPr>
        <w:t>in a desperate bid for refuge</w:t>
      </w:r>
      <w:r>
        <w:rPr>
          <w:rFonts w:ascii="SimSun" w:eastAsia="SimSun" w:hAnsi="SimSun" w:cs="SimSun"/>
          <w:kern w:val="0"/>
          <w:szCs w:val="21"/>
        </w:rPr>
        <w:t>，</w:t>
      </w:r>
      <w:r>
        <w:rPr>
          <w:rFonts w:eastAsia="Times New Roman" w:hAnsi="Times New Roman"/>
          <w:kern w:val="0"/>
          <w:szCs w:val="21"/>
        </w:rPr>
        <w:t>Isla was trapped by the fierce embrace of the currents.</w:t>
      </w:r>
      <w:r>
        <w:rPr>
          <w:rFonts w:ascii="SimSun" w:eastAsia="SimSun" w:hAnsi="SimSun" w:cs="SimSun"/>
          <w:kern w:val="0"/>
          <w:szCs w:val="21"/>
        </w:rPr>
        <w:t>（一个暮色苍茫的傍晚，天空被深红与缥缈的紫色渲染，一场突如其来的暴风雨让他们措手不及。沉重的雨滴仿佛带着悲伤，将熟悉的小径变成了湍急的溪流。在拼命寻找避难所的过程中，</w:t>
      </w:r>
      <w:r>
        <w:rPr>
          <w:rFonts w:eastAsia="Times New Roman" w:hAnsi="Times New Roman"/>
          <w:kern w:val="0"/>
          <w:szCs w:val="21"/>
        </w:rPr>
        <w:t>Isla</w:t>
      </w:r>
      <w:r>
        <w:rPr>
          <w:rFonts w:ascii="SimSun" w:eastAsia="SimSun" w:hAnsi="SimSun" w:cs="SimSun"/>
          <w:kern w:val="0"/>
          <w:szCs w:val="21"/>
        </w:rPr>
        <w:t>被汹涌的水流困住了）可知，暴风雨让</w:t>
      </w:r>
      <w:r>
        <w:rPr>
          <w:rFonts w:eastAsia="Times New Roman" w:hAnsi="Times New Roman"/>
          <w:kern w:val="0"/>
          <w:szCs w:val="21"/>
        </w:rPr>
        <w:t xml:space="preserve">Isla </w:t>
      </w:r>
      <w:r>
        <w:rPr>
          <w:rFonts w:ascii="SimSun" w:eastAsia="SimSun" w:hAnsi="SimSun" w:cs="SimSun"/>
          <w:kern w:val="0"/>
          <w:szCs w:val="21"/>
        </w:rPr>
        <w:t>陷入了绝望。故选</w:t>
      </w:r>
      <w:r>
        <w:rPr>
          <w:rFonts w:eastAsia="Times New Roman" w:hAnsi="Times New Roman"/>
          <w:kern w:val="0"/>
          <w:szCs w:val="21"/>
        </w:rPr>
        <w:t>B</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）细节理解题。根据第六段中的</w:t>
      </w:r>
      <w:r>
        <w:rPr>
          <w:rFonts w:eastAsia="Times New Roman" w:hAnsi="Times New Roman"/>
          <w:kern w:val="0"/>
          <w:szCs w:val="21"/>
        </w:rPr>
        <w:t>Interested by the long exciting journey</w:t>
      </w:r>
      <w:r>
        <w:rPr>
          <w:rFonts w:ascii="SimSun" w:eastAsia="SimSun" w:hAnsi="SimSun" w:cs="SimSun"/>
          <w:kern w:val="0"/>
          <w:szCs w:val="21"/>
        </w:rPr>
        <w:t>，</w:t>
      </w:r>
      <w:r>
        <w:rPr>
          <w:rFonts w:eastAsia="Times New Roman" w:hAnsi="Times New Roman"/>
          <w:kern w:val="0"/>
          <w:szCs w:val="21"/>
        </w:rPr>
        <w:t>villagers welcomed them</w:t>
      </w:r>
      <w:r>
        <w:rPr>
          <w:rFonts w:ascii="SimSun" w:eastAsia="SimSun" w:hAnsi="SimSun" w:cs="SimSun"/>
          <w:kern w:val="0"/>
          <w:szCs w:val="21"/>
        </w:rPr>
        <w:t>，</w:t>
      </w:r>
      <w:r>
        <w:rPr>
          <w:rFonts w:eastAsia="Times New Roman" w:hAnsi="Times New Roman"/>
          <w:kern w:val="0"/>
          <w:szCs w:val="21"/>
        </w:rPr>
        <w:t>their journey becoming woven into the picture of local legend.</w:t>
      </w:r>
      <w:r>
        <w:rPr>
          <w:rFonts w:ascii="SimSun" w:eastAsia="SimSun" w:hAnsi="SimSun" w:cs="SimSun"/>
          <w:kern w:val="0"/>
          <w:szCs w:val="21"/>
        </w:rPr>
        <w:t>（村民们对这段漫长而激动人心的旅程充满了好奇，热情地欢迎了他们，他们的旅程也因此被编织进了当地传说的画卷之中。）可知，村民们对</w:t>
      </w:r>
      <w:r>
        <w:rPr>
          <w:rFonts w:eastAsia="Times New Roman" w:hAnsi="Times New Roman"/>
          <w:kern w:val="0"/>
          <w:szCs w:val="21"/>
        </w:rPr>
        <w:t>Isla</w:t>
      </w:r>
      <w:r>
        <w:rPr>
          <w:rFonts w:ascii="SimSun" w:eastAsia="SimSun" w:hAnsi="SimSun" w:cs="SimSun"/>
          <w:kern w:val="0"/>
          <w:szCs w:val="21"/>
        </w:rPr>
        <w:t>和</w:t>
      </w:r>
      <w:r>
        <w:rPr>
          <w:rFonts w:eastAsia="Times New Roman" w:hAnsi="Times New Roman"/>
          <w:kern w:val="0"/>
          <w:szCs w:val="21"/>
        </w:rPr>
        <w:t>Finn</w:t>
      </w:r>
      <w:r>
        <w:rPr>
          <w:rFonts w:ascii="SimSun" w:eastAsia="SimSun" w:hAnsi="SimSun" w:cs="SimSun"/>
          <w:kern w:val="0"/>
          <w:szCs w:val="21"/>
        </w:rPr>
        <w:t>的这些旅程感兴趣。故选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）推理判断题。根据第六段中的</w:t>
      </w:r>
      <w:r>
        <w:rPr>
          <w:rFonts w:eastAsia="Times New Roman" w:hAnsi="Times New Roman"/>
          <w:kern w:val="0"/>
          <w:szCs w:val="21"/>
        </w:rPr>
        <w:t>Interested by the long exciting journey</w:t>
      </w:r>
      <w:r>
        <w:rPr>
          <w:rFonts w:ascii="SimSun" w:eastAsia="SimSun" w:hAnsi="SimSun" w:cs="SimSun"/>
          <w:kern w:val="0"/>
          <w:szCs w:val="21"/>
        </w:rPr>
        <w:t>，</w:t>
      </w:r>
      <w:r>
        <w:rPr>
          <w:rFonts w:eastAsia="Times New Roman" w:hAnsi="Times New Roman"/>
          <w:kern w:val="0"/>
          <w:szCs w:val="21"/>
        </w:rPr>
        <w:t>villagers welcomed them</w:t>
      </w:r>
      <w:r>
        <w:rPr>
          <w:rFonts w:ascii="SimSun" w:eastAsia="SimSun" w:hAnsi="SimSun" w:cs="SimSun"/>
          <w:kern w:val="0"/>
          <w:szCs w:val="21"/>
        </w:rPr>
        <w:t>，</w:t>
      </w:r>
      <w:r>
        <w:rPr>
          <w:rFonts w:eastAsia="Times New Roman" w:hAnsi="Times New Roman"/>
          <w:kern w:val="0"/>
          <w:szCs w:val="21"/>
        </w:rPr>
        <w:t>their journey becoming woven into the picture of local legend.</w:t>
      </w:r>
      <w:r>
        <w:rPr>
          <w:rFonts w:ascii="SimSun" w:eastAsia="SimSun" w:hAnsi="SimSun" w:cs="SimSun"/>
          <w:kern w:val="0"/>
          <w:szCs w:val="21"/>
        </w:rPr>
        <w:t>（村民们对这段漫长而激动人心的旅程充满了好奇，热情地欢迎了他们，他们的旅程也因此被编织进了当地传说的画卷之中。）可知，村民们把</w:t>
      </w:r>
      <w:r>
        <w:rPr>
          <w:rFonts w:eastAsia="Times New Roman" w:hAnsi="Times New Roman"/>
          <w:kern w:val="0"/>
          <w:szCs w:val="21"/>
        </w:rPr>
        <w:t>Isla</w:t>
      </w:r>
      <w:r>
        <w:rPr>
          <w:rFonts w:ascii="SimSun" w:eastAsia="SimSun" w:hAnsi="SimSun" w:cs="SimSun"/>
          <w:kern w:val="0"/>
          <w:szCs w:val="21"/>
        </w:rPr>
        <w:t>和</w:t>
      </w:r>
      <w:r>
        <w:rPr>
          <w:rFonts w:eastAsia="Times New Roman" w:hAnsi="Times New Roman"/>
          <w:kern w:val="0"/>
          <w:szCs w:val="21"/>
        </w:rPr>
        <w:t>Finn</w:t>
      </w:r>
      <w:r>
        <w:rPr>
          <w:rFonts w:ascii="SimSun" w:eastAsia="SimSun" w:hAnsi="SimSun" w:cs="SimSun"/>
          <w:kern w:val="0"/>
          <w:szCs w:val="21"/>
        </w:rPr>
        <w:t>的旅程编织进了当地的传说。故选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br/>
      </w:r>
      <w:r>
        <w:rPr>
          <w:rFonts w:ascii="SimSun" w:eastAsia="SimSun" w:hAnsi="SimSun" w:cs="SimSun"/>
          <w:kern w:val="0"/>
          <w:szCs w:val="21"/>
        </w:rPr>
        <w:t>本文是一篇记叙文。文章主要讲述了</w:t>
      </w:r>
      <w:r>
        <w:rPr>
          <w:rFonts w:eastAsia="Times New Roman" w:hAnsi="Times New Roman"/>
          <w:kern w:val="0"/>
          <w:szCs w:val="21"/>
        </w:rPr>
        <w:t>Isla</w:t>
      </w:r>
      <w:r>
        <w:rPr>
          <w:rFonts w:ascii="SimSun" w:eastAsia="SimSun" w:hAnsi="SimSun" w:cs="SimSun"/>
          <w:kern w:val="0"/>
          <w:szCs w:val="21"/>
        </w:rPr>
        <w:t>和她的狗</w:t>
      </w:r>
      <w:r>
        <w:rPr>
          <w:rFonts w:eastAsia="Times New Roman" w:hAnsi="Times New Roman"/>
          <w:kern w:val="0"/>
          <w:szCs w:val="21"/>
        </w:rPr>
        <w:t>Finn</w:t>
      </w:r>
      <w:r>
        <w:rPr>
          <w:rFonts w:ascii="SimSun" w:eastAsia="SimSun" w:hAnsi="SimSun" w:cs="SimSun"/>
          <w:kern w:val="0"/>
          <w:szCs w:val="21"/>
        </w:rPr>
        <w:t>在荒野中的冒险和深厚友谊。</w:t>
      </w:r>
      <w:r>
        <w:rPr>
          <w:rFonts w:ascii="SimSun" w:eastAsia="SimSun" w:hAnsi="SimSun" w:cs="SimSun"/>
          <w:kern w:val="0"/>
          <w:szCs w:val="21"/>
        </w:rPr>
        <w:br/>
      </w:r>
      <w:r>
        <w:rPr>
          <w:rFonts w:ascii="SimSun" w:eastAsia="SimSun" w:hAnsi="SimSun" w:cs="SimSun"/>
          <w:kern w:val="0"/>
          <w:szCs w:val="21"/>
        </w:rPr>
        <w:t>考查记叙文。做题时要通读全文，把握大意，然后结合题干及选项做出正确的选择。</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24~27.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）推理判断题。根据第二段</w:t>
      </w:r>
      <w:r>
        <w:rPr>
          <w:rFonts w:eastAsia="Times New Roman" w:hAnsi="Times New Roman"/>
          <w:kern w:val="0"/>
          <w:szCs w:val="21"/>
        </w:rPr>
        <w:t>Hubble's measurements indicate a faster rate of expansion in the modern universe compared to what was expected based on observations of the universe more than 13 billion years ago by the European Space Agency's Planck satellite.</w:t>
      </w:r>
      <w:r>
        <w:rPr>
          <w:rFonts w:ascii="SimSun" w:eastAsia="SimSun" w:hAnsi="SimSun" w:cs="SimSun"/>
          <w:kern w:val="0"/>
          <w:szCs w:val="21"/>
        </w:rPr>
        <w:t>（哈勃望远镜的测量结果表明，现代宇宙的膨胀速度比根据欧洲航天局普朗克卫星对</w:t>
      </w:r>
      <w:r>
        <w:rPr>
          <w:rFonts w:eastAsia="Times New Roman" w:hAnsi="Times New Roman"/>
          <w:kern w:val="0"/>
          <w:szCs w:val="21"/>
        </w:rPr>
        <w:t>130</w:t>
      </w:r>
      <w:r>
        <w:rPr>
          <w:rFonts w:ascii="SimSun" w:eastAsia="SimSun" w:hAnsi="SimSun" w:cs="SimSun"/>
          <w:kern w:val="0"/>
          <w:szCs w:val="21"/>
        </w:rPr>
        <w:t>多亿年前宇宙的观测结果所预测的更快。）可推知，早期宇宙的测量数据来自欧洲航天局的普朗克卫星。故选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）推理判断题。根据第四段</w:t>
      </w:r>
      <w:r>
        <w:rPr>
          <w:rFonts w:eastAsia="Times New Roman" w:hAnsi="Times New Roman"/>
          <w:kern w:val="0"/>
          <w:szCs w:val="21"/>
        </w:rPr>
        <w:t>Lead researcher Adam Riess</w:t>
      </w:r>
      <w:r>
        <w:rPr>
          <w:rFonts w:ascii="SimSun" w:eastAsia="SimSun" w:hAnsi="SimSun" w:cs="SimSun"/>
          <w:kern w:val="0"/>
          <w:szCs w:val="21"/>
        </w:rPr>
        <w:t>，</w:t>
      </w:r>
      <w:r>
        <w:rPr>
          <w:rFonts w:eastAsia="Times New Roman" w:hAnsi="Times New Roman"/>
          <w:kern w:val="0"/>
          <w:szCs w:val="21"/>
        </w:rPr>
        <w:t>a Nobel laureate from the Space Telescope Science Institute and Johns Hopkins University</w:t>
      </w:r>
      <w:r>
        <w:rPr>
          <w:rFonts w:ascii="SimSun" w:eastAsia="SimSun" w:hAnsi="SimSun" w:cs="SimSun"/>
          <w:kern w:val="0"/>
          <w:szCs w:val="21"/>
        </w:rPr>
        <w:t>，</w:t>
      </w:r>
      <w:r>
        <w:rPr>
          <w:rFonts w:eastAsia="Times New Roman" w:hAnsi="Times New Roman"/>
          <w:kern w:val="0"/>
          <w:szCs w:val="21"/>
        </w:rPr>
        <w:t>describes the tension between the early and late universe as one of the most exciting developments in cosmology in decades.He emphasizes that the growing disparity cannot be dismissed as a random occurrence and suggests that it may signal the need for a deeper understanding of the cosmos.</w:t>
      </w:r>
      <w:r>
        <w:rPr>
          <w:rFonts w:ascii="SimSun" w:eastAsia="SimSun" w:hAnsi="SimSun" w:cs="SimSun"/>
          <w:kern w:val="0"/>
          <w:szCs w:val="21"/>
        </w:rPr>
        <w:t>（该研究的首席研究员、诺贝尔奖得主、来自太空望远镜科学研究所和约翰斯•霍普金斯大学的</w:t>
      </w:r>
      <w:r>
        <w:rPr>
          <w:rFonts w:eastAsia="Times New Roman" w:hAnsi="Times New Roman"/>
          <w:kern w:val="0"/>
          <w:szCs w:val="21"/>
        </w:rPr>
        <w:t>Adam Riess</w:t>
      </w:r>
      <w:r>
        <w:rPr>
          <w:rFonts w:ascii="SimSun" w:eastAsia="SimSun" w:hAnsi="SimSun" w:cs="SimSun"/>
          <w:kern w:val="0"/>
          <w:szCs w:val="21"/>
        </w:rPr>
        <w:t>表示，早期宇宙和晚期宇宙之间的这种张力是几十年来宇宙学中最激动人心的进展之一。他强调，这种日益扩大的差异不能被当作随机事件而忽视，这可能意味着我们需要对宇宙有更深入的理解。）可推知，</w:t>
      </w:r>
      <w:r>
        <w:rPr>
          <w:rFonts w:eastAsia="Times New Roman" w:hAnsi="Times New Roman"/>
          <w:kern w:val="0"/>
          <w:szCs w:val="21"/>
        </w:rPr>
        <w:t>Adam Riess</w:t>
      </w:r>
      <w:r>
        <w:rPr>
          <w:rFonts w:ascii="SimSun" w:eastAsia="SimSun" w:hAnsi="SimSun" w:cs="SimSun"/>
          <w:kern w:val="0"/>
          <w:szCs w:val="21"/>
        </w:rPr>
        <w:t>认为早期与晚期宇宙的膨胀差异</w:t>
      </w:r>
      <w:r>
        <w:rPr>
          <w:rFonts w:eastAsia="Times New Roman" w:hAnsi="Times New Roman"/>
          <w:kern w:val="0"/>
          <w:szCs w:val="21"/>
        </w:rPr>
        <w:t>"</w:t>
      </w:r>
      <w:r>
        <w:rPr>
          <w:rFonts w:ascii="SimSun" w:eastAsia="SimSun" w:hAnsi="SimSun" w:cs="SimSun"/>
          <w:kern w:val="0"/>
          <w:szCs w:val="21"/>
        </w:rPr>
        <w:t>不能归因于随机事件</w:t>
      </w:r>
      <w:r>
        <w:rPr>
          <w:rFonts w:eastAsia="Times New Roman" w:hAnsi="Times New Roman"/>
          <w:kern w:val="0"/>
          <w:szCs w:val="21"/>
        </w:rPr>
        <w:t>"</w:t>
      </w:r>
      <w:r>
        <w:rPr>
          <w:rFonts w:ascii="SimSun" w:eastAsia="SimSun" w:hAnsi="SimSun" w:cs="SimSun"/>
          <w:kern w:val="0"/>
          <w:szCs w:val="21"/>
        </w:rPr>
        <w:t>。故选</w:t>
      </w:r>
      <w:r>
        <w:rPr>
          <w:rFonts w:eastAsia="Times New Roman" w:hAnsi="Times New Roman"/>
          <w:kern w:val="0"/>
          <w:szCs w:val="21"/>
        </w:rPr>
        <w:t>C</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）细节理解题。根据第五段</w:t>
      </w:r>
      <w:r>
        <w:rPr>
          <w:rFonts w:eastAsia="Times New Roman" w:hAnsi="Times New Roman"/>
          <w:kern w:val="0"/>
          <w:szCs w:val="21"/>
        </w:rPr>
        <w:t>To determine distances in the universe</w:t>
      </w:r>
      <w:r>
        <w:rPr>
          <w:rFonts w:ascii="SimSun" w:eastAsia="SimSun" w:hAnsi="SimSun" w:cs="SimSun"/>
          <w:kern w:val="0"/>
          <w:szCs w:val="21"/>
        </w:rPr>
        <w:t>，</w:t>
      </w:r>
      <w:r>
        <w:rPr>
          <w:rFonts w:eastAsia="Times New Roman" w:hAnsi="Times New Roman"/>
          <w:kern w:val="0"/>
          <w:szCs w:val="21"/>
        </w:rPr>
        <w:t>scientists rely on a "cosmic distance ladder" method.This involves accurately measuring distances to nearby galaxies and then using progressively distant galaxies as reference points.</w:t>
      </w:r>
      <w:r>
        <w:rPr>
          <w:rFonts w:ascii="SimSun" w:eastAsia="SimSun" w:hAnsi="SimSun" w:cs="SimSun"/>
          <w:kern w:val="0"/>
          <w:szCs w:val="21"/>
        </w:rPr>
        <w:t>（为了确定宇宙中的距离，科学家们依赖于一种</w:t>
      </w:r>
      <w:r>
        <w:rPr>
          <w:rFonts w:eastAsia="Times New Roman" w:hAnsi="Times New Roman"/>
          <w:kern w:val="0"/>
          <w:szCs w:val="21"/>
        </w:rPr>
        <w:t>"</w:t>
      </w:r>
      <w:r>
        <w:rPr>
          <w:rFonts w:ascii="SimSun" w:eastAsia="SimSun" w:hAnsi="SimSun" w:cs="SimSun"/>
          <w:kern w:val="0"/>
          <w:szCs w:val="21"/>
        </w:rPr>
        <w:t>宇宙距离阶梯</w:t>
      </w:r>
      <w:r>
        <w:rPr>
          <w:rFonts w:eastAsia="Times New Roman" w:hAnsi="Times New Roman"/>
          <w:kern w:val="0"/>
          <w:szCs w:val="21"/>
        </w:rPr>
        <w:t>"</w:t>
      </w:r>
      <w:r>
        <w:rPr>
          <w:rFonts w:ascii="SimSun" w:eastAsia="SimSun" w:hAnsi="SimSun" w:cs="SimSun"/>
          <w:kern w:val="0"/>
          <w:szCs w:val="21"/>
        </w:rPr>
        <w:t>的方法。这包括精确测量附近星系的距离，然后使用更远的星系作为参考点。）可知，科学家使用</w:t>
      </w:r>
      <w:r>
        <w:rPr>
          <w:rFonts w:eastAsia="Times New Roman" w:hAnsi="Times New Roman"/>
          <w:kern w:val="0"/>
          <w:szCs w:val="21"/>
        </w:rPr>
        <w:t>"</w:t>
      </w:r>
      <w:r>
        <w:rPr>
          <w:rFonts w:ascii="SimSun" w:eastAsia="SimSun" w:hAnsi="SimSun" w:cs="SimSun"/>
          <w:kern w:val="0"/>
          <w:szCs w:val="21"/>
        </w:rPr>
        <w:t>宇宙距离阶梯</w:t>
      </w:r>
      <w:r>
        <w:rPr>
          <w:rFonts w:eastAsia="Times New Roman" w:hAnsi="Times New Roman"/>
          <w:kern w:val="0"/>
          <w:szCs w:val="21"/>
        </w:rPr>
        <w:t>"</w:t>
      </w:r>
      <w:r>
        <w:rPr>
          <w:rFonts w:ascii="SimSun" w:eastAsia="SimSun" w:hAnsi="SimSun" w:cs="SimSun"/>
          <w:kern w:val="0"/>
          <w:szCs w:val="21"/>
        </w:rPr>
        <w:t>方法测量天体距离。故选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）细节理解题。根据倒数第二段</w:t>
      </w:r>
      <w:r>
        <w:rPr>
          <w:rFonts w:eastAsia="Times New Roman" w:hAnsi="Times New Roman"/>
          <w:kern w:val="0"/>
          <w:szCs w:val="21"/>
        </w:rPr>
        <w:t>In their latest study</w:t>
      </w:r>
      <w:r>
        <w:rPr>
          <w:rFonts w:ascii="SimSun" w:eastAsia="SimSun" w:hAnsi="SimSun" w:cs="SimSun"/>
          <w:kern w:val="0"/>
          <w:szCs w:val="21"/>
        </w:rPr>
        <w:t>，</w:t>
      </w:r>
      <w:r>
        <w:rPr>
          <w:rFonts w:eastAsia="Times New Roman" w:hAnsi="Times New Roman"/>
          <w:kern w:val="0"/>
          <w:szCs w:val="21"/>
        </w:rPr>
        <w:t>astronomers used Hubble to observe 70 Cepheid variables in the Large Magellanic Cloud.By comparing these stars with their more distant counterparts in galaxies hosting supernovae</w:t>
      </w:r>
      <w:r>
        <w:rPr>
          <w:rFonts w:ascii="SimSun" w:eastAsia="SimSun" w:hAnsi="SimSun" w:cs="SimSun"/>
          <w:kern w:val="0"/>
          <w:szCs w:val="21"/>
        </w:rPr>
        <w:t>，</w:t>
      </w:r>
      <w:r>
        <w:rPr>
          <w:rFonts w:eastAsia="Times New Roman" w:hAnsi="Times New Roman"/>
          <w:kern w:val="0"/>
          <w:szCs w:val="21"/>
        </w:rPr>
        <w:t>they refined their measurement of the Hubble constant</w:t>
      </w:r>
      <w:r>
        <w:rPr>
          <w:rFonts w:ascii="SimSun" w:eastAsia="SimSun" w:hAnsi="SimSun" w:cs="SimSun"/>
          <w:kern w:val="0"/>
          <w:szCs w:val="21"/>
        </w:rPr>
        <w:t>，</w:t>
      </w:r>
      <w:r>
        <w:rPr>
          <w:rFonts w:eastAsia="Times New Roman" w:hAnsi="Times New Roman"/>
          <w:kern w:val="0"/>
          <w:szCs w:val="21"/>
        </w:rPr>
        <w:t>reducing its uncertainty from 2.2</w:t>
      </w:r>
      <w:r>
        <w:rPr>
          <w:rFonts w:ascii="SimSun" w:eastAsia="SimSun" w:hAnsi="SimSun" w:cs="SimSun"/>
          <w:kern w:val="0"/>
          <w:szCs w:val="21"/>
        </w:rPr>
        <w:t>%</w:t>
      </w:r>
      <w:r>
        <w:rPr>
          <w:rFonts w:eastAsia="Times New Roman" w:hAnsi="Times New Roman"/>
          <w:kern w:val="0"/>
          <w:szCs w:val="21"/>
        </w:rPr>
        <w:t xml:space="preserve"> to 1.9</w:t>
      </w:r>
      <w:r>
        <w:rPr>
          <w:rFonts w:ascii="SimSun" w:eastAsia="SimSun" w:hAnsi="SimSun" w:cs="SimSun"/>
          <w:kern w:val="0"/>
          <w:szCs w:val="21"/>
        </w:rPr>
        <w:t>%</w:t>
      </w:r>
      <w:r>
        <w:rPr>
          <w:rFonts w:eastAsia="Times New Roman" w:hAnsi="Times New Roman"/>
          <w:kern w:val="0"/>
          <w:szCs w:val="21"/>
        </w:rPr>
        <w:t>.</w:t>
      </w:r>
      <w:r>
        <w:rPr>
          <w:rFonts w:ascii="SimSun" w:eastAsia="SimSun" w:hAnsi="SimSun" w:cs="SimSun"/>
          <w:kern w:val="0"/>
          <w:szCs w:val="21"/>
        </w:rPr>
        <w:t>（在最新研究中，天文学家利用哈勃望远镜观测了大麦哲伦星云中的</w:t>
      </w:r>
      <w:r>
        <w:rPr>
          <w:rFonts w:eastAsia="Times New Roman" w:hAnsi="Times New Roman"/>
          <w:kern w:val="0"/>
          <w:szCs w:val="21"/>
        </w:rPr>
        <w:t>70</w:t>
      </w:r>
      <w:r>
        <w:rPr>
          <w:rFonts w:ascii="SimSun" w:eastAsia="SimSun" w:hAnsi="SimSun" w:cs="SimSun"/>
          <w:kern w:val="0"/>
          <w:szCs w:val="21"/>
        </w:rPr>
        <w:t>颗造父变星。通过将这些恒星与宿主超新星的更遥远星系中的对应恒星进行比较，他们改进了对哈勃常数的测量，将其不确定性从</w:t>
      </w:r>
      <w:r>
        <w:rPr>
          <w:rFonts w:eastAsia="Times New Roman" w:hAnsi="Times New Roman"/>
          <w:kern w:val="0"/>
          <w:szCs w:val="21"/>
        </w:rPr>
        <w:t>2.2</w:t>
      </w:r>
      <w:r>
        <w:rPr>
          <w:rFonts w:ascii="SimSun" w:eastAsia="SimSun" w:hAnsi="SimSun" w:cs="SimSun"/>
          <w:kern w:val="0"/>
          <w:szCs w:val="21"/>
        </w:rPr>
        <w:t>%降低到</w:t>
      </w:r>
      <w:r>
        <w:rPr>
          <w:rFonts w:eastAsia="Times New Roman" w:hAnsi="Times New Roman"/>
          <w:kern w:val="0"/>
          <w:szCs w:val="21"/>
        </w:rPr>
        <w:t>1.9</w:t>
      </w:r>
      <w:r>
        <w:rPr>
          <w:rFonts w:ascii="SimSun" w:eastAsia="SimSun" w:hAnsi="SimSun" w:cs="SimSun"/>
          <w:kern w:val="0"/>
          <w:szCs w:val="21"/>
        </w:rPr>
        <w:t>%。）可知，</w:t>
      </w:r>
      <w:r>
        <w:rPr>
          <w:rFonts w:eastAsia="Times New Roman" w:hAnsi="Times New Roman"/>
          <w:kern w:val="0"/>
          <w:szCs w:val="21"/>
        </w:rPr>
        <w:t>Riess</w:t>
      </w:r>
      <w:r>
        <w:rPr>
          <w:rFonts w:ascii="SimSun" w:eastAsia="SimSun" w:hAnsi="SimSun" w:cs="SimSun"/>
          <w:kern w:val="0"/>
          <w:szCs w:val="21"/>
        </w:rPr>
        <w:t>团队通过观测造父变星，将哈勃常数的误差从</w:t>
      </w:r>
      <w:r>
        <w:rPr>
          <w:rFonts w:eastAsia="Times New Roman" w:hAnsi="Times New Roman"/>
          <w:kern w:val="0"/>
          <w:szCs w:val="21"/>
        </w:rPr>
        <w:t>2.2</w:t>
      </w:r>
      <w:r>
        <w:rPr>
          <w:rFonts w:ascii="SimSun" w:eastAsia="SimSun" w:hAnsi="SimSun" w:cs="SimSun"/>
          <w:kern w:val="0"/>
          <w:szCs w:val="21"/>
        </w:rPr>
        <w:t>%降至</w:t>
      </w:r>
      <w:r>
        <w:rPr>
          <w:rFonts w:eastAsia="Times New Roman" w:hAnsi="Times New Roman"/>
          <w:kern w:val="0"/>
          <w:szCs w:val="21"/>
        </w:rPr>
        <w:t>1.9</w:t>
      </w:r>
      <w:r>
        <w:rPr>
          <w:rFonts w:ascii="SimSun" w:eastAsia="SimSun" w:hAnsi="SimSun" w:cs="SimSun"/>
          <w:kern w:val="0"/>
          <w:szCs w:val="21"/>
        </w:rPr>
        <w:t>%。故选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本文是一篇说明文。文章探讨了宇宙膨胀的速度以及科学家在测量中遇到的矛盾。</w:t>
      </w:r>
      <w:r>
        <w:rPr>
          <w:rFonts w:ascii="SimSun" w:eastAsia="SimSun" w:hAnsi="SimSun" w:cs="SimSun"/>
          <w:kern w:val="0"/>
          <w:szCs w:val="21"/>
        </w:rPr>
        <w:br/>
      </w:r>
      <w:r>
        <w:rPr>
          <w:rFonts w:ascii="SimSun" w:eastAsia="SimSun" w:hAnsi="SimSun" w:cs="SimSun"/>
          <w:kern w:val="0"/>
          <w:szCs w:val="21"/>
        </w:rPr>
        <w:t>做这类题材阅读理解时要求考生对文章通读一遍，做题时结合原文和题目有针对性的找出相关语句进行仔细分析，结合选项选出正确答案。</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28~31. </w:t>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1</w:t>
      </w:r>
      <w:r>
        <w:rPr>
          <w:rFonts w:ascii="SimSun" w:eastAsia="SimSun" w:hAnsi="SimSun" w:cs="SimSun"/>
          <w:kern w:val="0"/>
          <w:szCs w:val="21"/>
        </w:rPr>
        <w:t>）语境衔接题。根据上文</w:t>
      </w:r>
      <w:r>
        <w:rPr>
          <w:rFonts w:eastAsia="Times New Roman" w:hAnsi="Times New Roman"/>
          <w:kern w:val="0"/>
          <w:szCs w:val="21"/>
        </w:rPr>
        <w:t>Homeschooling is not a new concept</w:t>
      </w:r>
      <w:r>
        <w:rPr>
          <w:rFonts w:ascii="SimSun" w:eastAsia="SimSun" w:hAnsi="SimSun" w:cs="SimSun"/>
          <w:kern w:val="0"/>
          <w:szCs w:val="21"/>
        </w:rPr>
        <w:t>，</w:t>
      </w:r>
      <w:r>
        <w:rPr>
          <w:rFonts w:eastAsia="Times New Roman" w:hAnsi="Times New Roman"/>
          <w:kern w:val="0"/>
          <w:szCs w:val="21"/>
        </w:rPr>
        <w:t>Families have chosen this as a primary source of education for decades.Whether they live in a remote urea</w:t>
      </w:r>
      <w:r>
        <w:rPr>
          <w:rFonts w:ascii="SimSun" w:eastAsia="SimSun" w:hAnsi="SimSun" w:cs="SimSun"/>
          <w:kern w:val="0"/>
          <w:szCs w:val="21"/>
        </w:rPr>
        <w:t>，</w:t>
      </w:r>
      <w:r>
        <w:rPr>
          <w:rFonts w:eastAsia="Times New Roman" w:hAnsi="Times New Roman"/>
          <w:kern w:val="0"/>
          <w:szCs w:val="21"/>
        </w:rPr>
        <w:t>travel often</w:t>
      </w:r>
      <w:r>
        <w:rPr>
          <w:rFonts w:ascii="SimSun" w:eastAsia="SimSun" w:hAnsi="SimSun" w:cs="SimSun"/>
          <w:kern w:val="0"/>
          <w:szCs w:val="21"/>
        </w:rPr>
        <w:t>，</w:t>
      </w:r>
      <w:r>
        <w:rPr>
          <w:rFonts w:eastAsia="Times New Roman" w:hAnsi="Times New Roman"/>
          <w:kern w:val="0"/>
          <w:szCs w:val="21"/>
        </w:rPr>
        <w:t>or believe they can provide a more stable education for their children</w:t>
      </w:r>
      <w:r>
        <w:rPr>
          <w:rFonts w:ascii="SimSun" w:eastAsia="SimSun" w:hAnsi="SimSun" w:cs="SimSun"/>
          <w:kern w:val="0"/>
          <w:szCs w:val="21"/>
        </w:rPr>
        <w:t>，</w:t>
      </w:r>
      <w:r>
        <w:rPr>
          <w:rFonts w:eastAsia="Times New Roman" w:hAnsi="Times New Roman"/>
          <w:kern w:val="0"/>
          <w:szCs w:val="21"/>
        </w:rPr>
        <w:t xml:space="preserve">parents chose to take control of their child's education by providing it at home. </w:t>
      </w:r>
      <w:r>
        <w:rPr>
          <w:rFonts w:ascii="SimSun" w:eastAsia="SimSun" w:hAnsi="SimSun" w:cs="SimSun"/>
          <w:kern w:val="0"/>
          <w:szCs w:val="21"/>
        </w:rPr>
        <w:t>（家庭学校并不是一个新概念，几十年来，家庭一直选择将其作为主要教育来源。无论他们是住在偏远地区，经常旅行，还是相信他们可以为孩子提供更稳定的教育，父母都选择通过在家教育来控制孩子的教育。）以及下文</w:t>
      </w:r>
      <w:r>
        <w:rPr>
          <w:rFonts w:eastAsia="Times New Roman" w:hAnsi="Times New Roman"/>
          <w:kern w:val="0"/>
          <w:szCs w:val="21"/>
        </w:rPr>
        <w:t>Parents relied on workbooks and other printed materials to supplement their lessons.Today</w:t>
      </w:r>
      <w:r>
        <w:rPr>
          <w:rFonts w:ascii="SimSun" w:eastAsia="SimSun" w:hAnsi="SimSun" w:cs="SimSun"/>
          <w:kern w:val="0"/>
          <w:szCs w:val="21"/>
        </w:rPr>
        <w:t>，</w:t>
      </w:r>
      <w:r>
        <w:rPr>
          <w:rFonts w:eastAsia="Times New Roman" w:hAnsi="Times New Roman"/>
          <w:kern w:val="0"/>
          <w:szCs w:val="21"/>
        </w:rPr>
        <w:t>there aren't only more tangible resources</w:t>
      </w:r>
      <w:r>
        <w:rPr>
          <w:rFonts w:ascii="SimSun" w:eastAsia="SimSun" w:hAnsi="SimSun" w:cs="SimSun"/>
          <w:kern w:val="0"/>
          <w:szCs w:val="21"/>
        </w:rPr>
        <w:t>，</w:t>
      </w:r>
      <w:r>
        <w:rPr>
          <w:rFonts w:eastAsia="Times New Roman" w:hAnsi="Times New Roman"/>
          <w:kern w:val="0"/>
          <w:szCs w:val="21"/>
        </w:rPr>
        <w:t xml:space="preserve">but there's also help in the form of tutoring centers and homeschooling pods </w:t>
      </w:r>
      <w:r>
        <w:rPr>
          <w:rFonts w:ascii="SimSun" w:eastAsia="SimSun" w:hAnsi="SimSun" w:cs="SimSun"/>
          <w:kern w:val="0"/>
          <w:szCs w:val="21"/>
        </w:rPr>
        <w:t>—</w:t>
      </w:r>
      <w:r>
        <w:rPr>
          <w:rFonts w:eastAsia="Times New Roman" w:hAnsi="Times New Roman"/>
          <w:kern w:val="0"/>
          <w:szCs w:val="21"/>
        </w:rPr>
        <w:t xml:space="preserve"> where a group of homeschooled children get together to learn as a class. </w:t>
      </w:r>
      <w:r>
        <w:rPr>
          <w:rFonts w:ascii="SimSun" w:eastAsia="SimSun" w:hAnsi="SimSun" w:cs="SimSun"/>
          <w:kern w:val="0"/>
          <w:szCs w:val="21"/>
        </w:rPr>
        <w:t>（家长们依靠练习册和其他印刷材料来补充他们的课程。如今，不仅有更多的有形资源，而且还有辅导中心和家庭学校小组形式的帮助——在那里，一群在家上学的孩子聚在一起以班级的形式学习。）</w:t>
      </w:r>
      <w:r>
        <w:rPr>
          <w:rFonts w:ascii="SimSun" w:eastAsia="SimSun" w:hAnsi="SimSun" w:cs="SimSun"/>
          <w:kern w:val="0"/>
          <w:szCs w:val="21"/>
        </w:rPr>
        <w:t>可知，本空应描述家庭学校运动刚开始时资源的情况，与下文现在资源丰富的情况形成对比。</w:t>
      </w:r>
      <w:r>
        <w:rPr>
          <w:rFonts w:eastAsia="Times New Roman" w:hAnsi="Times New Roman"/>
          <w:kern w:val="0"/>
          <w:szCs w:val="21"/>
        </w:rPr>
        <w:t xml:space="preserve"> D</w:t>
      </w:r>
      <w:r>
        <w:rPr>
          <w:rFonts w:ascii="SimSun" w:eastAsia="SimSun" w:hAnsi="SimSun" w:cs="SimSun"/>
          <w:kern w:val="0"/>
          <w:szCs w:val="21"/>
        </w:rPr>
        <w:t>选项</w:t>
      </w:r>
      <w:r>
        <w:rPr>
          <w:rFonts w:eastAsia="Times New Roman" w:hAnsi="Times New Roman"/>
          <w:kern w:val="0"/>
          <w:szCs w:val="21"/>
        </w:rPr>
        <w:t>"</w:t>
      </w:r>
      <w:r>
        <w:rPr>
          <w:rFonts w:ascii="SimSun" w:eastAsia="SimSun" w:hAnsi="SimSun" w:cs="SimSun"/>
          <w:kern w:val="0"/>
          <w:szCs w:val="21"/>
        </w:rPr>
        <w:t>在家庭学校运动刚开始时，可能资源有限</w:t>
      </w:r>
      <w:r>
        <w:rPr>
          <w:rFonts w:eastAsia="Times New Roman" w:hAnsi="Times New Roman"/>
          <w:kern w:val="0"/>
          <w:szCs w:val="21"/>
        </w:rPr>
        <w:t>"</w:t>
      </w:r>
      <w:r>
        <w:rPr>
          <w:rFonts w:ascii="SimSun" w:eastAsia="SimSun" w:hAnsi="SimSun" w:cs="SimSun"/>
          <w:kern w:val="0"/>
          <w:szCs w:val="21"/>
        </w:rPr>
        <w:t>符合题意，故选</w:t>
      </w:r>
      <w:r>
        <w:rPr>
          <w:rFonts w:eastAsia="Times New Roman" w:hAnsi="Times New Roman"/>
          <w:kern w:val="0"/>
          <w:szCs w:val="21"/>
        </w:rPr>
        <w:t>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2</w:t>
      </w:r>
      <w:r>
        <w:rPr>
          <w:rFonts w:ascii="SimSun" w:eastAsia="SimSun" w:hAnsi="SimSun" w:cs="SimSun"/>
          <w:kern w:val="0"/>
          <w:szCs w:val="21"/>
        </w:rPr>
        <w:t>）联系下文题。根据下文</w:t>
      </w:r>
      <w:r>
        <w:rPr>
          <w:rFonts w:eastAsia="Times New Roman" w:hAnsi="Times New Roman"/>
          <w:kern w:val="0"/>
          <w:szCs w:val="21"/>
        </w:rPr>
        <w:t>When many districts were forced to conduct school online</w:t>
      </w:r>
      <w:r>
        <w:rPr>
          <w:rFonts w:ascii="SimSun" w:eastAsia="SimSun" w:hAnsi="SimSun" w:cs="SimSun"/>
          <w:kern w:val="0"/>
          <w:szCs w:val="21"/>
        </w:rPr>
        <w:t>，</w:t>
      </w:r>
      <w:r>
        <w:rPr>
          <w:rFonts w:eastAsia="Times New Roman" w:hAnsi="Times New Roman"/>
          <w:kern w:val="0"/>
          <w:szCs w:val="21"/>
        </w:rPr>
        <w:t xml:space="preserve">teachers dove in to learn how to navigate various learning management systems.There are a number of online charter schools who are already familiar with these platforms and use them to assign and track student work and progress. </w:t>
      </w:r>
      <w:r>
        <w:rPr>
          <w:rFonts w:ascii="SimSun" w:eastAsia="SimSun" w:hAnsi="SimSun" w:cs="SimSun"/>
          <w:kern w:val="0"/>
          <w:szCs w:val="21"/>
        </w:rPr>
        <w:t>（当许多学区被迫进行在线教学时，教师们纷纷学习如何驾驭各种学习管理系统。有许多在线特许学校已经熟悉这些平台，并使用它们来布置和跟踪学生的作业和进度。）</w:t>
      </w:r>
      <w:r>
        <w:rPr>
          <w:rFonts w:ascii="SimSun" w:eastAsia="SimSun" w:hAnsi="SimSun" w:cs="SimSun"/>
          <w:kern w:val="0"/>
          <w:szCs w:val="21"/>
        </w:rPr>
        <w:t>可知，本空应强调在线学校和家庭学校在教师使用上的区别。</w:t>
      </w:r>
      <w:r>
        <w:rPr>
          <w:rFonts w:eastAsia="Times New Roman" w:hAnsi="Times New Roman"/>
          <w:kern w:val="0"/>
          <w:szCs w:val="21"/>
        </w:rPr>
        <w:t xml:space="preserve"> E</w:t>
      </w:r>
      <w:r>
        <w:rPr>
          <w:rFonts w:ascii="SimSun" w:eastAsia="SimSun" w:hAnsi="SimSun" w:cs="SimSun"/>
          <w:kern w:val="0"/>
          <w:szCs w:val="21"/>
        </w:rPr>
        <w:t>选项</w:t>
      </w:r>
      <w:r>
        <w:rPr>
          <w:rFonts w:eastAsia="Times New Roman" w:hAnsi="Times New Roman"/>
          <w:kern w:val="0"/>
          <w:szCs w:val="21"/>
        </w:rPr>
        <w:t xml:space="preserve"> " </w:t>
      </w:r>
      <w:r>
        <w:rPr>
          <w:rFonts w:ascii="SimSun" w:eastAsia="SimSun" w:hAnsi="SimSun" w:cs="SimSun"/>
          <w:kern w:val="0"/>
          <w:szCs w:val="21"/>
        </w:rPr>
        <w:t>在线学校和家庭学校的主要区别之一是，在线学校仍然雇佣教师</w:t>
      </w:r>
      <w:r>
        <w:rPr>
          <w:rFonts w:eastAsia="Times New Roman" w:hAnsi="Times New Roman"/>
          <w:kern w:val="0"/>
          <w:szCs w:val="21"/>
        </w:rPr>
        <w:t>"</w:t>
      </w:r>
      <w:r>
        <w:rPr>
          <w:rFonts w:ascii="SimSun" w:eastAsia="SimSun" w:hAnsi="SimSun" w:cs="SimSun"/>
          <w:kern w:val="0"/>
          <w:szCs w:val="21"/>
        </w:rPr>
        <w:t>能引出下文，符合题意，故选</w:t>
      </w:r>
      <w:r>
        <w:rPr>
          <w:rFonts w:eastAsia="Times New Roman" w:hAnsi="Times New Roman"/>
          <w:kern w:val="0"/>
          <w:szCs w:val="21"/>
        </w:rPr>
        <w:t>E</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3</w:t>
      </w:r>
      <w:r>
        <w:rPr>
          <w:rFonts w:ascii="SimSun" w:eastAsia="SimSun" w:hAnsi="SimSun" w:cs="SimSun"/>
          <w:kern w:val="0"/>
          <w:szCs w:val="21"/>
        </w:rPr>
        <w:t>）联系上文题。根据上文</w:t>
      </w:r>
      <w:r>
        <w:rPr>
          <w:rFonts w:eastAsia="Times New Roman" w:hAnsi="Times New Roman"/>
          <w:kern w:val="0"/>
          <w:szCs w:val="21"/>
        </w:rPr>
        <w:t>Similar to homeschooling</w:t>
      </w:r>
      <w:r>
        <w:rPr>
          <w:rFonts w:ascii="SimSun" w:eastAsia="SimSun" w:hAnsi="SimSun" w:cs="SimSun"/>
          <w:kern w:val="0"/>
          <w:szCs w:val="21"/>
        </w:rPr>
        <w:t>，</w:t>
      </w:r>
      <w:r>
        <w:rPr>
          <w:rFonts w:eastAsia="Times New Roman" w:hAnsi="Times New Roman"/>
          <w:kern w:val="0"/>
          <w:szCs w:val="21"/>
        </w:rPr>
        <w:t xml:space="preserve">online school is based around a student's individualized learning journey. </w:t>
      </w:r>
      <w:r>
        <w:rPr>
          <w:rFonts w:ascii="SimSun" w:eastAsia="SimSun" w:hAnsi="SimSun" w:cs="SimSun"/>
          <w:kern w:val="0"/>
          <w:szCs w:val="21"/>
        </w:rPr>
        <w:t>（与家庭学校类似，在线学校也是基于学生的个性化学习旅程。）可知，本空应描述在线学校如何支持学生的个性化学习旅程。</w:t>
      </w:r>
      <w:r>
        <w:rPr>
          <w:rFonts w:eastAsia="Times New Roman" w:hAnsi="Times New Roman"/>
          <w:kern w:val="0"/>
          <w:szCs w:val="21"/>
        </w:rPr>
        <w:t>A</w:t>
      </w:r>
      <w:r>
        <w:rPr>
          <w:rFonts w:ascii="SimSun" w:eastAsia="SimSun" w:hAnsi="SimSun" w:cs="SimSun"/>
          <w:kern w:val="0"/>
          <w:szCs w:val="21"/>
        </w:rPr>
        <w:t>选项</w:t>
      </w:r>
      <w:r>
        <w:rPr>
          <w:rFonts w:eastAsia="Times New Roman" w:hAnsi="Times New Roman"/>
          <w:kern w:val="0"/>
          <w:szCs w:val="21"/>
        </w:rPr>
        <w:t xml:space="preserve"> "</w:t>
      </w:r>
      <w:r>
        <w:rPr>
          <w:rFonts w:ascii="SimSun" w:eastAsia="SimSun" w:hAnsi="SimSun" w:cs="SimSun"/>
          <w:kern w:val="0"/>
          <w:szCs w:val="21"/>
        </w:rPr>
        <w:t>灵活的时间表允许学生在任何时间、任何地点学习</w:t>
      </w:r>
      <w:r>
        <w:rPr>
          <w:rFonts w:eastAsia="Times New Roman" w:hAnsi="Times New Roman"/>
          <w:kern w:val="0"/>
          <w:szCs w:val="21"/>
        </w:rPr>
        <w:t>"</w:t>
      </w:r>
      <w:r>
        <w:rPr>
          <w:rFonts w:ascii="SimSun" w:eastAsia="SimSun" w:hAnsi="SimSun" w:cs="SimSun"/>
          <w:kern w:val="0"/>
          <w:szCs w:val="21"/>
        </w:rPr>
        <w:t>能承接上文，符合题意，故选</w:t>
      </w:r>
      <w:r>
        <w:rPr>
          <w:rFonts w:eastAsia="Times New Roman" w:hAnsi="Times New Roman"/>
          <w:kern w:val="0"/>
          <w:szCs w:val="21"/>
        </w:rPr>
        <w:t>A</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w:t>
      </w:r>
      <w:r>
        <w:rPr>
          <w:rFonts w:eastAsia="Times New Roman" w:hAnsi="Times New Roman"/>
          <w:kern w:val="0"/>
          <w:szCs w:val="21"/>
        </w:rPr>
        <w:t xml:space="preserve"> </w:t>
      </w:r>
      <w:r>
        <w:rPr>
          <w:rStyle w:val="methodsubseq"/>
          <w:rFonts w:eastAsia="Times New Roman" w:hAnsi="Times New Roman"/>
          <w:kern w:val="0"/>
          <w:szCs w:val="21"/>
        </w:rPr>
        <w:t>4</w:t>
      </w:r>
      <w:r>
        <w:rPr>
          <w:rFonts w:ascii="SimSun" w:eastAsia="SimSun" w:hAnsi="SimSun" w:cs="SimSun"/>
          <w:kern w:val="0"/>
          <w:szCs w:val="21"/>
        </w:rPr>
        <w:t>）联系上文题。根据上文</w:t>
      </w:r>
      <w:r>
        <w:rPr>
          <w:rFonts w:eastAsia="Times New Roman" w:hAnsi="Times New Roman"/>
          <w:kern w:val="0"/>
          <w:szCs w:val="21"/>
        </w:rPr>
        <w:t>To take it a few steps further</w:t>
      </w:r>
      <w:r>
        <w:rPr>
          <w:rFonts w:ascii="SimSun" w:eastAsia="SimSun" w:hAnsi="SimSun" w:cs="SimSun"/>
          <w:kern w:val="0"/>
          <w:szCs w:val="21"/>
        </w:rPr>
        <w:t>，</w:t>
      </w:r>
      <w:r>
        <w:rPr>
          <w:rFonts w:eastAsia="Times New Roman" w:hAnsi="Times New Roman"/>
          <w:kern w:val="0"/>
          <w:szCs w:val="21"/>
        </w:rPr>
        <w:t>accredited online schools</w:t>
      </w:r>
      <w:r>
        <w:rPr>
          <w:rFonts w:ascii="SimSun" w:eastAsia="SimSun" w:hAnsi="SimSun" w:cs="SimSun"/>
          <w:kern w:val="0"/>
          <w:szCs w:val="21"/>
        </w:rPr>
        <w:t>，</w:t>
      </w:r>
      <w:r>
        <w:rPr>
          <w:rFonts w:eastAsia="Times New Roman" w:hAnsi="Times New Roman"/>
          <w:kern w:val="0"/>
          <w:szCs w:val="21"/>
        </w:rPr>
        <w:t>like Laurel Springs</w:t>
      </w:r>
      <w:r>
        <w:rPr>
          <w:rFonts w:ascii="SimSun" w:eastAsia="SimSun" w:hAnsi="SimSun" w:cs="SimSun"/>
          <w:kern w:val="0"/>
          <w:szCs w:val="21"/>
        </w:rPr>
        <w:t>，</w:t>
      </w:r>
      <w:r>
        <w:rPr>
          <w:rFonts w:eastAsia="Times New Roman" w:hAnsi="Times New Roman"/>
          <w:kern w:val="0"/>
          <w:szCs w:val="21"/>
        </w:rPr>
        <w:t>support this leaning journey with a diverse K-l2 curriculum and instructional support.There are options for</w:t>
      </w:r>
      <w:r>
        <w:rPr>
          <w:rFonts w:ascii="SimSun" w:eastAsia="SimSun" w:hAnsi="SimSun" w:cs="SimSun"/>
          <w:kern w:val="0"/>
          <w:szCs w:val="21"/>
        </w:rPr>
        <w:t>，</w:t>
      </w:r>
      <w:r>
        <w:rPr>
          <w:rFonts w:eastAsia="Times New Roman" w:hAnsi="Times New Roman"/>
          <w:kern w:val="0"/>
          <w:szCs w:val="21"/>
        </w:rPr>
        <w:t xml:space="preserve">more rigorous instruction through Honors and Ap courses.The Academy at Laurel Springs Laurel delivers an exceptional education for intellectually curious scholars. </w:t>
      </w:r>
      <w:r>
        <w:rPr>
          <w:rFonts w:ascii="SimSun" w:eastAsia="SimSun" w:hAnsi="SimSun" w:cs="SimSun"/>
          <w:kern w:val="0"/>
          <w:szCs w:val="21"/>
        </w:rPr>
        <w:t>（更进一步地说，像</w:t>
      </w:r>
      <w:r>
        <w:rPr>
          <w:rFonts w:eastAsia="Times New Roman" w:hAnsi="Times New Roman"/>
          <w:kern w:val="0"/>
          <w:szCs w:val="21"/>
        </w:rPr>
        <w:t>Laurel Springs</w:t>
      </w:r>
      <w:r>
        <w:rPr>
          <w:rFonts w:ascii="SimSun" w:eastAsia="SimSun" w:hAnsi="SimSun" w:cs="SimSun"/>
          <w:kern w:val="0"/>
          <w:szCs w:val="21"/>
        </w:rPr>
        <w:t>这样经过认证的在线学校，通过多样化的</w:t>
      </w:r>
      <w:r>
        <w:rPr>
          <w:rFonts w:eastAsia="Times New Roman" w:hAnsi="Times New Roman"/>
          <w:kern w:val="0"/>
          <w:szCs w:val="21"/>
        </w:rPr>
        <w:t>K-12</w:t>
      </w:r>
      <w:r>
        <w:rPr>
          <w:rFonts w:ascii="SimSun" w:eastAsia="SimSun" w:hAnsi="SimSun" w:cs="SimSun"/>
          <w:kern w:val="0"/>
          <w:szCs w:val="21"/>
        </w:rPr>
        <w:t>课程和教学支持来支持这一学习旅程。还有通过荣誉课程和</w:t>
      </w:r>
      <w:r>
        <w:rPr>
          <w:rFonts w:eastAsia="Times New Roman" w:hAnsi="Times New Roman"/>
          <w:kern w:val="0"/>
          <w:szCs w:val="21"/>
        </w:rPr>
        <w:t>AP</w:t>
      </w:r>
      <w:r>
        <w:rPr>
          <w:rFonts w:ascii="SimSun" w:eastAsia="SimSun" w:hAnsi="SimSun" w:cs="SimSun"/>
          <w:kern w:val="0"/>
          <w:szCs w:val="21"/>
        </w:rPr>
        <w:t>课程进行更严格教学的选择。</w:t>
      </w:r>
      <w:r>
        <w:rPr>
          <w:rFonts w:eastAsia="Times New Roman" w:hAnsi="Times New Roman"/>
          <w:kern w:val="0"/>
          <w:szCs w:val="21"/>
        </w:rPr>
        <w:t>Laurel Springs</w:t>
      </w:r>
      <w:r>
        <w:rPr>
          <w:rFonts w:ascii="SimSun" w:eastAsia="SimSun" w:hAnsi="SimSun" w:cs="SimSun"/>
          <w:kern w:val="0"/>
          <w:szCs w:val="21"/>
        </w:rPr>
        <w:t>学院为求知欲旺盛的学者提供卓越的教育。）可知，本空应继续描述</w:t>
      </w:r>
      <w:r>
        <w:rPr>
          <w:rFonts w:eastAsia="Times New Roman" w:hAnsi="Times New Roman"/>
          <w:kern w:val="0"/>
          <w:szCs w:val="21"/>
        </w:rPr>
        <w:t>Laurel Springs</w:t>
      </w:r>
      <w:r>
        <w:rPr>
          <w:rFonts w:ascii="SimSun" w:eastAsia="SimSun" w:hAnsi="SimSun" w:cs="SimSun"/>
          <w:kern w:val="0"/>
          <w:szCs w:val="21"/>
        </w:rPr>
        <w:t>学院提供的教育机会。</w:t>
      </w:r>
      <w:r>
        <w:rPr>
          <w:rFonts w:eastAsia="Times New Roman" w:hAnsi="Times New Roman"/>
          <w:kern w:val="0"/>
          <w:szCs w:val="21"/>
        </w:rPr>
        <w:t>B</w:t>
      </w:r>
      <w:r>
        <w:rPr>
          <w:rFonts w:ascii="SimSun" w:eastAsia="SimSun" w:hAnsi="SimSun" w:cs="SimSun"/>
          <w:kern w:val="0"/>
          <w:szCs w:val="21"/>
        </w:rPr>
        <w:t>选项</w:t>
      </w:r>
      <w:r>
        <w:rPr>
          <w:rFonts w:eastAsia="Times New Roman" w:hAnsi="Times New Roman"/>
          <w:kern w:val="0"/>
          <w:szCs w:val="21"/>
        </w:rPr>
        <w:t xml:space="preserve"> " </w:t>
      </w:r>
      <w:r>
        <w:rPr>
          <w:rFonts w:ascii="SimSun" w:eastAsia="SimSun" w:hAnsi="SimSun" w:cs="SimSun"/>
          <w:kern w:val="0"/>
          <w:szCs w:val="21"/>
        </w:rPr>
        <w:t>甚至研究生也有机会利用一个有竞争力的项目</w:t>
      </w:r>
      <w:r>
        <w:rPr>
          <w:rFonts w:eastAsia="Times New Roman" w:hAnsi="Times New Roman"/>
          <w:kern w:val="0"/>
          <w:szCs w:val="21"/>
        </w:rPr>
        <w:t xml:space="preserve">" </w:t>
      </w:r>
      <w:r>
        <w:rPr>
          <w:rFonts w:ascii="SimSun" w:eastAsia="SimSun" w:hAnsi="SimSun" w:cs="SimSun"/>
          <w:kern w:val="0"/>
          <w:szCs w:val="21"/>
        </w:rPr>
        <w:t>进一步说明了该学院提供的教育层次和机会，能承接上文，符合题意。故选</w:t>
      </w:r>
      <w:r>
        <w:rPr>
          <w:rFonts w:eastAsia="Times New Roman" w:hAnsi="Times New Roman"/>
          <w:kern w:val="0"/>
          <w:szCs w:val="21"/>
        </w:rPr>
        <w:t>B</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本文是一篇说明文。文章主要比较了家庭教育和在线教育的不同，强调了在线学校的教师支持和个性化学习优势。</w:t>
      </w:r>
      <w:r>
        <w:rPr>
          <w:rFonts w:ascii="SimSun" w:eastAsia="SimSun" w:hAnsi="SimSun" w:cs="SimSun"/>
          <w:kern w:val="0"/>
          <w:szCs w:val="21"/>
        </w:rPr>
        <w:br/>
      </w:r>
      <w:r>
        <w:rPr>
          <w:rFonts w:ascii="SimSun" w:eastAsia="SimSun" w:hAnsi="SimSun" w:cs="SimSun"/>
          <w:kern w:val="0"/>
          <w:szCs w:val="21"/>
        </w:rPr>
        <w:t>六选四阅读是完成性阅读，和完形填空很类似，不同的是一个选词，一个选句子。解题时，要注意上下文语境，充分考虑信息词（选项中和空格前后句子中相同或相近的词），选出最符合语境的句子。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32. </w:t>
      </w:r>
      <w:r>
        <w:rPr>
          <w:rFonts w:eastAsia="Times New Roman" w:hAnsi="Times New Roman"/>
          <w:kern w:val="0"/>
          <w:szCs w:val="21"/>
        </w:rPr>
        <w:t>     The passage discusses how teenage brain development is not yet complete</w:t>
      </w:r>
      <w:r>
        <w:rPr>
          <w:rFonts w:ascii="SimSun" w:eastAsia="SimSun" w:hAnsi="SimSun" w:cs="SimSun"/>
          <w:kern w:val="0"/>
          <w:szCs w:val="21"/>
        </w:rPr>
        <w:t>，</w:t>
      </w:r>
      <w:r>
        <w:rPr>
          <w:rFonts w:eastAsia="Times New Roman" w:hAnsi="Times New Roman"/>
          <w:kern w:val="0"/>
          <w:szCs w:val="21"/>
        </w:rPr>
        <w:t>contrary to previous beliefs.</w:t>
      </w:r>
      <w:r>
        <w:rPr>
          <w:rFonts w:ascii="SimSun" w:eastAsia="SimSun" w:hAnsi="SimSun" w:cs="SimSun"/>
          <w:kern w:val="0"/>
          <w:szCs w:val="21"/>
        </w:rPr>
        <w:t>【高分句型一】（要点</w:t>
      </w: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It emphasizes that teenagers can influence their brain development through their choices and behaviors.</w:t>
      </w:r>
      <w:r>
        <w:rPr>
          <w:rFonts w:ascii="SimSun" w:eastAsia="SimSun" w:hAnsi="SimSun" w:cs="SimSun"/>
          <w:kern w:val="0"/>
          <w:szCs w:val="21"/>
        </w:rPr>
        <w:t>【高分句型二】（要点</w:t>
      </w: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Activities like music</w:t>
      </w:r>
      <w:r>
        <w:rPr>
          <w:rFonts w:ascii="SimSun" w:eastAsia="SimSun" w:hAnsi="SimSun" w:cs="SimSun"/>
          <w:kern w:val="0"/>
          <w:szCs w:val="21"/>
        </w:rPr>
        <w:t>，</w:t>
      </w:r>
      <w:r>
        <w:rPr>
          <w:rFonts w:eastAsia="Times New Roman" w:hAnsi="Times New Roman"/>
          <w:kern w:val="0"/>
          <w:szCs w:val="21"/>
        </w:rPr>
        <w:t>sports</w:t>
      </w:r>
      <w:r>
        <w:rPr>
          <w:rFonts w:ascii="SimSun" w:eastAsia="SimSun" w:hAnsi="SimSun" w:cs="SimSun"/>
          <w:kern w:val="0"/>
          <w:szCs w:val="21"/>
        </w:rPr>
        <w:t>，</w:t>
      </w:r>
      <w:r>
        <w:rPr>
          <w:rFonts w:eastAsia="Times New Roman" w:hAnsi="Times New Roman"/>
          <w:kern w:val="0"/>
          <w:szCs w:val="21"/>
        </w:rPr>
        <w:t>and academic studies strengthen brain connections</w:t>
      </w:r>
      <w:r>
        <w:rPr>
          <w:rFonts w:ascii="SimSun" w:eastAsia="SimSun" w:hAnsi="SimSun" w:cs="SimSun"/>
          <w:kern w:val="0"/>
          <w:szCs w:val="21"/>
        </w:rPr>
        <w:t>，</w:t>
      </w:r>
      <w:r>
        <w:rPr>
          <w:rFonts w:eastAsia="Times New Roman" w:hAnsi="Times New Roman"/>
          <w:kern w:val="0"/>
          <w:szCs w:val="21"/>
        </w:rPr>
        <w:t>while sedentary activities like watching TV weaken them.Understanding this can encourage teenagers to make smarter choices for their future.</w:t>
      </w:r>
      <w:r>
        <w:rPr>
          <w:rFonts w:ascii="SimSun" w:eastAsia="SimSun" w:hAnsi="SimSun" w:cs="SimSun"/>
          <w:kern w:val="0"/>
          <w:szCs w:val="21"/>
        </w:rPr>
        <w:t>（要点</w:t>
      </w:r>
      <w:r>
        <w:rPr>
          <w:rFonts w:eastAsia="Times New Roman" w:hAnsi="Times New Roman"/>
          <w:kern w:val="0"/>
          <w:szCs w:val="21"/>
        </w:rPr>
        <w:t>3</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本文是一篇说明文。文章讨论了青少年的大脑发育尚未完成，这与之前的观点相反。它强调青少年可以通过他们的选择和行为影响他们的大脑发育。音乐、体育和学术研究等活动可以加强大脑联系，而看电视等久坐不动的活动则会削弱大脑联系，了解这一点可以鼓励青少年为他们的未来做出更明智的选择。</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高分句型一：</w:t>
      </w:r>
      <w:r>
        <w:rPr>
          <w:rFonts w:eastAsia="Times New Roman" w:hAnsi="Times New Roman"/>
          <w:kern w:val="0"/>
          <w:szCs w:val="21"/>
        </w:rPr>
        <w:t xml:space="preserve">It emphasizes that teenagers can influence their brain development through their choices and behaviors. </w:t>
      </w:r>
      <w:r>
        <w:rPr>
          <w:rFonts w:eastAsia="Times New Roman" w:hAnsi="Times New Roman"/>
          <w:kern w:val="0"/>
          <w:szCs w:val="21"/>
        </w:rPr>
        <w:br/>
      </w:r>
      <w:r>
        <w:rPr>
          <w:rFonts w:ascii="SimSun" w:eastAsia="SimSun" w:hAnsi="SimSun" w:cs="SimSun"/>
          <w:kern w:val="0"/>
          <w:szCs w:val="21"/>
        </w:rPr>
        <w:t>分析：本句话使用了</w:t>
      </w:r>
      <w:r>
        <w:rPr>
          <w:rFonts w:eastAsia="Times New Roman" w:hAnsi="Times New Roman"/>
          <w:kern w:val="0"/>
          <w:szCs w:val="21"/>
        </w:rPr>
        <w:t>that</w:t>
      </w:r>
      <w:r>
        <w:rPr>
          <w:rFonts w:ascii="SimSun" w:eastAsia="SimSun" w:hAnsi="SimSun" w:cs="SimSun"/>
          <w:kern w:val="0"/>
          <w:szCs w:val="21"/>
        </w:rPr>
        <w:t>引导的宾语从句。</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翻译：它强调青少年可以通过他们的选择和行为影响他们的大脑发育。</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高分句型二：</w:t>
      </w:r>
      <w:r>
        <w:rPr>
          <w:rFonts w:eastAsia="Times New Roman" w:hAnsi="Times New Roman"/>
          <w:kern w:val="0"/>
          <w:szCs w:val="21"/>
        </w:rPr>
        <w:t>The passage discusses how teenage brain development is not yet complete</w:t>
      </w:r>
      <w:r>
        <w:rPr>
          <w:rFonts w:ascii="SimSun" w:eastAsia="SimSun" w:hAnsi="SimSun" w:cs="SimSun"/>
          <w:kern w:val="0"/>
          <w:szCs w:val="21"/>
        </w:rPr>
        <w:t>，</w:t>
      </w:r>
      <w:r>
        <w:rPr>
          <w:rFonts w:eastAsia="Times New Roman" w:hAnsi="Times New Roman"/>
          <w:kern w:val="0"/>
          <w:szCs w:val="21"/>
        </w:rPr>
        <w:t xml:space="preserve">contrary to previous beliefs. </w:t>
      </w:r>
      <w:r>
        <w:rPr>
          <w:rFonts w:eastAsia="Times New Roman" w:hAnsi="Times New Roman"/>
          <w:kern w:val="0"/>
          <w:szCs w:val="21"/>
        </w:rPr>
        <w:br/>
      </w:r>
      <w:r>
        <w:rPr>
          <w:rFonts w:ascii="SimSun" w:eastAsia="SimSun" w:hAnsi="SimSun" w:cs="SimSun"/>
          <w:kern w:val="0"/>
          <w:szCs w:val="21"/>
        </w:rPr>
        <w:t>分析：本句话使用了</w:t>
      </w:r>
      <w:r>
        <w:rPr>
          <w:rFonts w:eastAsia="Times New Roman" w:hAnsi="Times New Roman"/>
          <w:kern w:val="0"/>
          <w:szCs w:val="21"/>
        </w:rPr>
        <w:t>how</w:t>
      </w:r>
      <w:r>
        <w:rPr>
          <w:rFonts w:ascii="SimSun" w:eastAsia="SimSun" w:hAnsi="SimSun" w:cs="SimSun"/>
          <w:kern w:val="0"/>
          <w:szCs w:val="21"/>
        </w:rPr>
        <w:t>引导的宾语从句。</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翻译：这篇文章讨论了青少年的大脑发育尚未完成，这与之前的观点相反。</w:t>
      </w:r>
      <w:r>
        <w:rPr>
          <w:rFonts w:ascii="SimSun" w:eastAsia="SimSun" w:hAnsi="SimSun" w:cs="SimSun"/>
          <w:kern w:val="0"/>
          <w:szCs w:val="21"/>
        </w:rPr>
        <w:br/>
      </w:r>
      <w:r>
        <w:rPr>
          <w:rFonts w:ascii="SimSun" w:eastAsia="SimSun" w:hAnsi="SimSun" w:cs="SimSun"/>
          <w:kern w:val="0"/>
          <w:szCs w:val="21"/>
        </w:rPr>
        <w:t>概要写作，简言之就是对所读过的文章简要概括，写出文章的中心大意，也可称之为摘要。写概要时，读者要把文章的具体信息用一些具有概括功能的词和句表述出来，而不是抄袭文章的原句，更不是把细节性信息作为中心，而是要通过对文章中的单词、词组和句子进行合理转换，对文章的具体信息进行概括，再用合适的语言表述出来。这一题型主要考查学生对文章主旨大意的概括和准确获取关键词的能力，同时考查学生用简洁的语言概括文章重要信息的能力以及对文章整体结构的把握能力。因此，概要写作是基于阅读理解和书面表达，是二者的有机结合体，是阅读理解和书面表达的沟通桥梁。</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33. </w:t>
      </w:r>
      <w:r>
        <w:rPr>
          <w:rFonts w:eastAsia="Times New Roman" w:hAnsi="Times New Roman"/>
          <w:kern w:val="0"/>
          <w:szCs w:val="21"/>
        </w:rPr>
        <w:t>    I'm glad to know that our school is organizing an English festival with the theme "Happy Childhood"</w:t>
      </w:r>
      <w:r>
        <w:rPr>
          <w:rFonts w:ascii="SimSun" w:eastAsia="SimSun" w:hAnsi="SimSun" w:cs="SimSun"/>
          <w:kern w:val="0"/>
          <w:szCs w:val="21"/>
        </w:rPr>
        <w:t>，</w:t>
      </w:r>
      <w:r>
        <w:rPr>
          <w:rFonts w:eastAsia="Times New Roman" w:hAnsi="Times New Roman"/>
          <w:kern w:val="0"/>
          <w:szCs w:val="21"/>
        </w:rPr>
        <w:t>where each student is invited to provide an item from their life to be exhibited.</w:t>
      </w:r>
      <w:r>
        <w:rPr>
          <w:rFonts w:ascii="SimSun" w:eastAsia="SimSun" w:hAnsi="SimSun" w:cs="SimSun"/>
          <w:kern w:val="0"/>
          <w:szCs w:val="21"/>
        </w:rPr>
        <w:t>【高分句型一】</w:t>
      </w:r>
      <w:r>
        <w:rPr>
          <w:rFonts w:eastAsia="Times New Roman" w:hAnsi="Times New Roman"/>
          <w:kern w:val="0"/>
          <w:szCs w:val="21"/>
        </w:rPr>
        <w:t>After much consideration</w:t>
      </w:r>
      <w:r>
        <w:rPr>
          <w:rFonts w:ascii="SimSun" w:eastAsia="SimSun" w:hAnsi="SimSun" w:cs="SimSun"/>
          <w:kern w:val="0"/>
          <w:szCs w:val="21"/>
        </w:rPr>
        <w:t>，</w:t>
      </w:r>
      <w:r>
        <w:rPr>
          <w:rFonts w:eastAsia="Times New Roman" w:hAnsi="Times New Roman"/>
          <w:kern w:val="0"/>
          <w:szCs w:val="21"/>
        </w:rPr>
        <w:t>I have decided to exhibit my favorite childhood book</w:t>
      </w:r>
      <w:r>
        <w:rPr>
          <w:rFonts w:ascii="SimSun" w:eastAsia="SimSun" w:hAnsi="SimSun" w:cs="SimSun"/>
          <w:kern w:val="0"/>
          <w:szCs w:val="21"/>
        </w:rPr>
        <w:t>，</w:t>
      </w:r>
      <w:r>
        <w:rPr>
          <w:rFonts w:eastAsia="Times New Roman" w:hAnsi="Times New Roman"/>
          <w:kern w:val="0"/>
          <w:szCs w:val="21"/>
        </w:rPr>
        <w:t xml:space="preserve"> "The Adventures of Peter Rabbit " </w:t>
      </w:r>
      <w:r>
        <w:rPr>
          <w:rFonts w:eastAsia="Times New Roman" w:hAnsi="Times New Roman"/>
          <w:kern w:val="0"/>
          <w:szCs w:val="21"/>
        </w:rPr>
        <w:br/>
      </w:r>
      <w:r>
        <w:rPr>
          <w:rFonts w:eastAsia="Times New Roman" w:hAnsi="Times New Roman"/>
          <w:kern w:val="0"/>
          <w:szCs w:val="21"/>
        </w:rPr>
        <w:t>    The Adventures of Peter Rabbit is a classic children's book.It tells the story of a rabbit named Peter and his exciting adventures in McGregor's Garden.</w:t>
      </w:r>
      <w:r>
        <w:rPr>
          <w:rFonts w:ascii="SimSun" w:eastAsia="SimSun" w:hAnsi="SimSun" w:cs="SimSun"/>
          <w:kern w:val="0"/>
          <w:szCs w:val="21"/>
        </w:rPr>
        <w:t>【高分句型二】（对该物品的简要描述）</w:t>
      </w:r>
      <w:r>
        <w:rPr>
          <w:rFonts w:eastAsia="Times New Roman" w:hAnsi="Times New Roman"/>
          <w:kern w:val="0"/>
          <w:szCs w:val="21"/>
        </w:rPr>
        <w:t xml:space="preserve">I chose this book for the exhibition because it represents the joy and innocence of my early years.It reminds me of the carefree days of my childhood where I could immerse myself in the enchanting word of stories. </w:t>
      </w:r>
      <w:r>
        <w:rPr>
          <w:rFonts w:eastAsia="Times New Roman" w:hAnsi="Times New Roman"/>
          <w:kern w:val="0"/>
          <w:szCs w:val="21"/>
        </w:rPr>
        <w:br/>
      </w:r>
      <w:r>
        <w:rPr>
          <w:rFonts w:eastAsia="Times New Roman" w:hAnsi="Times New Roman"/>
          <w:kern w:val="0"/>
          <w:szCs w:val="21"/>
        </w:rPr>
        <w:t>    By exhibiting this book</w:t>
      </w:r>
      <w:r>
        <w:rPr>
          <w:rFonts w:ascii="SimSun" w:eastAsia="SimSun" w:hAnsi="SimSun" w:cs="SimSun"/>
          <w:kern w:val="0"/>
          <w:szCs w:val="21"/>
        </w:rPr>
        <w:t>，</w:t>
      </w:r>
      <w:r>
        <w:rPr>
          <w:rFonts w:eastAsia="Times New Roman" w:hAnsi="Times New Roman"/>
          <w:kern w:val="0"/>
          <w:szCs w:val="21"/>
        </w:rPr>
        <w:t>I hope to share the happiness and wonder of my childhood with others.I believe that everyone deserves to experience the joy of a carefree and imaginative childhood.</w:t>
      </w:r>
      <w:r>
        <w:rPr>
          <w:rFonts w:ascii="SimSun" w:eastAsia="SimSun" w:hAnsi="SimSun" w:cs="SimSun"/>
          <w:kern w:val="0"/>
          <w:szCs w:val="21"/>
        </w:rPr>
        <w:t>（你选择该物品参展的原因）</w:t>
      </w:r>
      <w:r>
        <w:rPr>
          <w:rFonts w:ascii="SimSun" w:eastAsia="SimSun" w:hAnsi="SimSun" w:cs="SimSun"/>
          <w:kern w:val="0"/>
          <w:szCs w:val="21"/>
        </w:rPr>
        <w:br/>
      </w:r>
      <w:r>
        <w:rPr>
          <w:rFonts w:ascii="SimSun" w:eastAsia="SimSun" w:hAnsi="SimSun" w:cs="SimSun"/>
          <w:kern w:val="0"/>
          <w:szCs w:val="21"/>
        </w:rPr>
        <w:t>高分句型一：</w:t>
      </w:r>
      <w:r>
        <w:rPr>
          <w:rFonts w:eastAsia="Times New Roman" w:hAnsi="Times New Roman"/>
          <w:kern w:val="0"/>
          <w:szCs w:val="21"/>
        </w:rPr>
        <w:t>I'm glad to know that our school is organizing an English festival with the theme "Happy Childhood"</w:t>
      </w:r>
      <w:r>
        <w:rPr>
          <w:rFonts w:ascii="SimSun" w:eastAsia="SimSun" w:hAnsi="SimSun" w:cs="SimSun"/>
          <w:kern w:val="0"/>
          <w:szCs w:val="21"/>
        </w:rPr>
        <w:t>，</w:t>
      </w:r>
      <w:r>
        <w:rPr>
          <w:rFonts w:eastAsia="Times New Roman" w:hAnsi="Times New Roman"/>
          <w:kern w:val="0"/>
          <w:szCs w:val="21"/>
        </w:rPr>
        <w:t xml:space="preserve">where each student is invited to provide an item from their life to be exhibited. </w:t>
      </w:r>
      <w:r>
        <w:rPr>
          <w:rFonts w:eastAsia="Times New Roman" w:hAnsi="Times New Roman"/>
          <w:kern w:val="0"/>
          <w:szCs w:val="21"/>
        </w:rPr>
        <w:br/>
      </w:r>
      <w:r>
        <w:rPr>
          <w:rFonts w:ascii="SimSun" w:eastAsia="SimSun" w:hAnsi="SimSun" w:cs="SimSun"/>
          <w:kern w:val="0"/>
          <w:szCs w:val="21"/>
        </w:rPr>
        <w:t>翻译：我很高兴得知我们学校正在组织一个以</w:t>
      </w:r>
      <w:r>
        <w:rPr>
          <w:rFonts w:eastAsia="Times New Roman" w:hAnsi="Times New Roman"/>
          <w:kern w:val="0"/>
          <w:szCs w:val="21"/>
        </w:rPr>
        <w:t>"</w:t>
      </w:r>
      <w:r>
        <w:rPr>
          <w:rFonts w:ascii="SimSun" w:eastAsia="SimSun" w:hAnsi="SimSun" w:cs="SimSun"/>
          <w:kern w:val="0"/>
          <w:szCs w:val="21"/>
        </w:rPr>
        <w:t>快乐童年</w:t>
      </w:r>
      <w:r>
        <w:rPr>
          <w:rFonts w:eastAsia="Times New Roman" w:hAnsi="Times New Roman"/>
          <w:kern w:val="0"/>
          <w:szCs w:val="21"/>
        </w:rPr>
        <w:t>"</w:t>
      </w:r>
      <w:r>
        <w:rPr>
          <w:rFonts w:ascii="SimSun" w:eastAsia="SimSun" w:hAnsi="SimSun" w:cs="SimSun"/>
          <w:kern w:val="0"/>
          <w:szCs w:val="21"/>
        </w:rPr>
        <w:t>为主题的英语节，每个学生都被邀请提供他们生活中的一件物品来展出。</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分析：运用了</w:t>
      </w:r>
      <w:r>
        <w:rPr>
          <w:rFonts w:eastAsia="Times New Roman" w:hAnsi="Times New Roman"/>
          <w:kern w:val="0"/>
          <w:szCs w:val="21"/>
        </w:rPr>
        <w:t>that</w:t>
      </w:r>
      <w:r>
        <w:rPr>
          <w:rFonts w:ascii="SimSun" w:eastAsia="SimSun" w:hAnsi="SimSun" w:cs="SimSun"/>
          <w:kern w:val="0"/>
          <w:szCs w:val="21"/>
        </w:rPr>
        <w:t>引导的宾语从句，</w:t>
      </w:r>
      <w:r>
        <w:rPr>
          <w:rFonts w:eastAsia="Times New Roman" w:hAnsi="Times New Roman"/>
          <w:kern w:val="0"/>
          <w:szCs w:val="21"/>
        </w:rPr>
        <w:t>where</w:t>
      </w:r>
      <w:r>
        <w:rPr>
          <w:rFonts w:ascii="SimSun" w:eastAsia="SimSun" w:hAnsi="SimSun" w:cs="SimSun"/>
          <w:kern w:val="0"/>
          <w:szCs w:val="21"/>
        </w:rPr>
        <w:t>引导的非限制性定语从句。</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高分句型二：</w:t>
      </w:r>
      <w:r>
        <w:rPr>
          <w:rFonts w:eastAsia="Times New Roman" w:hAnsi="Times New Roman"/>
          <w:kern w:val="0"/>
          <w:szCs w:val="21"/>
        </w:rPr>
        <w:t xml:space="preserve">It tells the story of a rabbit named Peter and his exciting adventures in McGregor's Garden. </w:t>
      </w:r>
      <w:r>
        <w:rPr>
          <w:rFonts w:eastAsia="Times New Roman" w:hAnsi="Times New Roman"/>
          <w:kern w:val="0"/>
          <w:szCs w:val="21"/>
        </w:rPr>
        <w:br/>
      </w:r>
      <w:r>
        <w:rPr>
          <w:rFonts w:ascii="SimSun" w:eastAsia="SimSun" w:hAnsi="SimSun" w:cs="SimSun"/>
          <w:kern w:val="0"/>
          <w:szCs w:val="21"/>
        </w:rPr>
        <w:t>翻译：它讲述了一只名叫彼得的兔子和他在麦格雷戈花园的激动人心的冒险故事。</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分析：运用了过去分词作后置定语。</w:t>
      </w:r>
      <w:r>
        <w:rPr>
          <w:rFonts w:ascii="SimSun" w:eastAsia="SimSun" w:hAnsi="SimSun" w:cs="SimSun"/>
          <w:kern w:val="0"/>
          <w:szCs w:val="21"/>
        </w:rPr>
        <w:br/>
      </w:r>
      <w:r>
        <w:rPr>
          <w:rFonts w:ascii="SimSun" w:eastAsia="SimSun" w:hAnsi="SimSun" w:cs="SimSun"/>
          <w:kern w:val="0"/>
          <w:szCs w:val="21"/>
        </w:rPr>
        <w:t>提纲作文在写作时要注意内容是否包含了所有要点。写作时注意准确运用时态，上下文意思连贯，符合逻辑关系，尽量使用自己熟悉的单词句式，同时也要注意使用高级词汇和高级句型使文章显得更有档次，平时需注意积累短语和重要句型。</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34. </w:t>
      </w:r>
      <w:r>
        <w:rPr>
          <w:rFonts w:ascii="SimSun" w:eastAsia="SimSun" w:hAnsi="SimSun" w:cs="SimSun"/>
          <w:kern w:val="0"/>
          <w:szCs w:val="21"/>
        </w:rPr>
        <w:t>根据句意，整个句子可用一般过去时，也可用一般现在时，整个句子可以处理成主从复合句。主句部分为简单的主谓宾结构，</w:t>
      </w:r>
      <w:r>
        <w:rPr>
          <w:rFonts w:eastAsia="Times New Roman" w:hAnsi="Times New Roman"/>
          <w:kern w:val="0"/>
          <w:szCs w:val="21"/>
        </w:rPr>
        <w:t>generate"</w:t>
      </w:r>
      <w:r>
        <w:rPr>
          <w:rFonts w:ascii="SimSun" w:eastAsia="SimSun" w:hAnsi="SimSun" w:cs="SimSun"/>
          <w:kern w:val="0"/>
          <w:szCs w:val="21"/>
        </w:rPr>
        <w:t>产生；引起</w:t>
      </w:r>
      <w:r>
        <w:rPr>
          <w:rFonts w:eastAsia="Times New Roman" w:hAnsi="Times New Roman"/>
          <w:kern w:val="0"/>
          <w:szCs w:val="21"/>
        </w:rPr>
        <w:t>"</w:t>
      </w:r>
      <w:r>
        <w:rPr>
          <w:rFonts w:ascii="SimSun" w:eastAsia="SimSun" w:hAnsi="SimSun" w:cs="SimSun"/>
          <w:kern w:val="0"/>
          <w:szCs w:val="21"/>
        </w:rPr>
        <w:t>是动词，主语</w:t>
      </w:r>
      <w:r>
        <w:rPr>
          <w:rFonts w:eastAsia="Times New Roman" w:hAnsi="Times New Roman"/>
          <w:kern w:val="0"/>
          <w:szCs w:val="21"/>
        </w:rPr>
        <w:t>the art festival"</w:t>
      </w:r>
      <w:r>
        <w:rPr>
          <w:rFonts w:ascii="SimSun" w:eastAsia="SimSun" w:hAnsi="SimSun" w:cs="SimSun"/>
          <w:kern w:val="0"/>
          <w:szCs w:val="21"/>
        </w:rPr>
        <w:t>艺术节</w:t>
      </w:r>
      <w:r>
        <w:rPr>
          <w:rFonts w:eastAsia="Times New Roman" w:hAnsi="Times New Roman"/>
          <w:kern w:val="0"/>
          <w:szCs w:val="21"/>
        </w:rPr>
        <w:t>"</w:t>
      </w:r>
      <w:r>
        <w:rPr>
          <w:rFonts w:ascii="SimSun" w:eastAsia="SimSun" w:hAnsi="SimSun" w:cs="SimSun"/>
          <w:kern w:val="0"/>
          <w:szCs w:val="21"/>
        </w:rPr>
        <w:t>，主句用现在完成时表影响，谓语</w:t>
      </w:r>
      <w:r>
        <w:rPr>
          <w:rFonts w:eastAsia="Times New Roman" w:hAnsi="Times New Roman"/>
          <w:kern w:val="0"/>
          <w:szCs w:val="21"/>
        </w:rPr>
        <w:t>has generated</w:t>
      </w:r>
      <w:r>
        <w:rPr>
          <w:rFonts w:ascii="SimSun" w:eastAsia="SimSun" w:hAnsi="SimSun" w:cs="SimSun"/>
          <w:kern w:val="0"/>
          <w:szCs w:val="21"/>
        </w:rPr>
        <w:t>，宾语</w:t>
      </w:r>
      <w:r>
        <w:rPr>
          <w:rFonts w:eastAsia="Times New Roman" w:hAnsi="Times New Roman"/>
          <w:kern w:val="0"/>
          <w:szCs w:val="21"/>
        </w:rPr>
        <w:t>students' interest"</w:t>
      </w:r>
      <w:r>
        <w:rPr>
          <w:rFonts w:ascii="SimSun" w:eastAsia="SimSun" w:hAnsi="SimSun" w:cs="SimSun"/>
          <w:kern w:val="0"/>
          <w:szCs w:val="21"/>
        </w:rPr>
        <w:t>学生们的兴趣</w:t>
      </w:r>
      <w:r>
        <w:rPr>
          <w:rFonts w:eastAsia="Times New Roman" w:hAnsi="Times New Roman"/>
          <w:kern w:val="0"/>
          <w:szCs w:val="21"/>
        </w:rPr>
        <w:t>"</w:t>
      </w:r>
      <w:r>
        <w:rPr>
          <w:rFonts w:ascii="SimSun" w:eastAsia="SimSun" w:hAnsi="SimSun" w:cs="SimSun"/>
          <w:kern w:val="0"/>
          <w:szCs w:val="21"/>
        </w:rPr>
        <w:t>介词短语</w:t>
      </w:r>
      <w:r>
        <w:rPr>
          <w:rFonts w:eastAsia="Times New Roman" w:hAnsi="Times New Roman"/>
          <w:kern w:val="0"/>
          <w:szCs w:val="21"/>
        </w:rPr>
        <w:t>in folk culture"</w:t>
      </w:r>
      <w:r>
        <w:rPr>
          <w:rFonts w:ascii="SimSun" w:eastAsia="SimSun" w:hAnsi="SimSun" w:cs="SimSun"/>
          <w:kern w:val="0"/>
          <w:szCs w:val="21"/>
        </w:rPr>
        <w:t>对民俗文化</w:t>
      </w:r>
      <w:r>
        <w:rPr>
          <w:rFonts w:eastAsia="Times New Roman" w:hAnsi="Times New Roman"/>
          <w:kern w:val="0"/>
          <w:szCs w:val="21"/>
        </w:rPr>
        <w:t>"</w:t>
      </w:r>
      <w:r>
        <w:rPr>
          <w:rFonts w:ascii="SimSun" w:eastAsia="SimSun" w:hAnsi="SimSun" w:cs="SimSun"/>
          <w:kern w:val="0"/>
          <w:szCs w:val="21"/>
        </w:rPr>
        <w:t>作后置定语修饰</w:t>
      </w:r>
      <w:r>
        <w:rPr>
          <w:rFonts w:eastAsia="Times New Roman" w:hAnsi="Times New Roman"/>
          <w:kern w:val="0"/>
          <w:szCs w:val="21"/>
        </w:rPr>
        <w:t>interest</w:t>
      </w:r>
      <w:r>
        <w:rPr>
          <w:rFonts w:ascii="SimSun" w:eastAsia="SimSun" w:hAnsi="SimSun" w:cs="SimSun"/>
          <w:kern w:val="0"/>
          <w:szCs w:val="21"/>
        </w:rPr>
        <w:t>；应用关系代词</w:t>
      </w:r>
      <w:r>
        <w:rPr>
          <w:rFonts w:eastAsia="Times New Roman" w:hAnsi="Times New Roman"/>
          <w:kern w:val="0"/>
          <w:szCs w:val="21"/>
        </w:rPr>
        <w:t>as</w:t>
      </w:r>
      <w:r>
        <w:rPr>
          <w:rFonts w:ascii="SimSun" w:eastAsia="SimSun" w:hAnsi="SimSun" w:cs="SimSun"/>
          <w:kern w:val="0"/>
          <w:szCs w:val="21"/>
        </w:rPr>
        <w:t>引导的非限制定语从句，在从句中作主语</w:t>
      </w:r>
      <w:r>
        <w:rPr>
          <w:rFonts w:eastAsia="Times New Roman" w:hAnsi="Times New Roman"/>
          <w:kern w:val="0"/>
          <w:szCs w:val="21"/>
        </w:rPr>
        <w:t xml:space="preserve">"As </w:t>
      </w:r>
      <w:r>
        <w:rPr>
          <w:rFonts w:ascii="SimSun" w:eastAsia="SimSun" w:hAnsi="SimSun" w:cs="SimSun"/>
          <w:kern w:val="0"/>
          <w:szCs w:val="21"/>
        </w:rPr>
        <w:t>（</w:t>
      </w:r>
      <w:r>
        <w:rPr>
          <w:rFonts w:eastAsia="Times New Roman" w:hAnsi="Times New Roman"/>
          <w:kern w:val="0"/>
          <w:szCs w:val="21"/>
        </w:rPr>
        <w:t>is</w:t>
      </w:r>
      <w:r>
        <w:rPr>
          <w:rFonts w:ascii="SimSun" w:eastAsia="SimSun" w:hAnsi="SimSun" w:cs="SimSun"/>
          <w:kern w:val="0"/>
          <w:szCs w:val="21"/>
        </w:rPr>
        <w:t>）</w:t>
      </w:r>
      <w:r>
        <w:rPr>
          <w:rFonts w:eastAsia="Times New Roman" w:hAnsi="Times New Roman"/>
          <w:kern w:val="0"/>
          <w:szCs w:val="21"/>
        </w:rPr>
        <w:t xml:space="preserve"> expected"</w:t>
      </w:r>
      <w:r>
        <w:rPr>
          <w:rFonts w:ascii="SimSun" w:eastAsia="SimSun" w:hAnsi="SimSun" w:cs="SimSun"/>
          <w:kern w:val="0"/>
          <w:szCs w:val="21"/>
        </w:rPr>
        <w:t>，或</w:t>
      </w:r>
      <w:r>
        <w:rPr>
          <w:rFonts w:eastAsia="Times New Roman" w:hAnsi="Times New Roman"/>
          <w:kern w:val="0"/>
          <w:szCs w:val="21"/>
        </w:rPr>
        <w:t>"As was expected"</w:t>
      </w:r>
      <w:r>
        <w:rPr>
          <w:rFonts w:ascii="SimSun" w:eastAsia="SimSun" w:hAnsi="SimSun" w:cs="SimSun"/>
          <w:kern w:val="0"/>
          <w:szCs w:val="21"/>
        </w:rPr>
        <w:t>，其中</w:t>
      </w:r>
      <w:r>
        <w:rPr>
          <w:rFonts w:eastAsia="Times New Roman" w:hAnsi="Times New Roman"/>
          <w:kern w:val="0"/>
          <w:szCs w:val="21"/>
        </w:rPr>
        <w:t>was</w:t>
      </w:r>
      <w:r>
        <w:rPr>
          <w:rFonts w:ascii="SimSun" w:eastAsia="SimSun" w:hAnsi="SimSun" w:cs="SimSun"/>
          <w:kern w:val="0"/>
          <w:szCs w:val="21"/>
        </w:rPr>
        <w:t>可以省略，主句谓语部分用过去时态</w:t>
      </w:r>
      <w:r>
        <w:rPr>
          <w:rFonts w:eastAsia="Times New Roman" w:hAnsi="Times New Roman"/>
          <w:kern w:val="0"/>
          <w:szCs w:val="21"/>
        </w:rPr>
        <w:t>generated</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故填：</w:t>
      </w:r>
      <w:r>
        <w:rPr>
          <w:rFonts w:eastAsia="Times New Roman" w:hAnsi="Times New Roman"/>
          <w:kern w:val="0"/>
          <w:szCs w:val="21"/>
        </w:rPr>
        <w:t xml:space="preserve">As </w:t>
      </w:r>
      <w:r>
        <w:rPr>
          <w:rFonts w:ascii="SimSun" w:eastAsia="SimSun" w:hAnsi="SimSun" w:cs="SimSun"/>
          <w:kern w:val="0"/>
          <w:szCs w:val="21"/>
        </w:rPr>
        <w:t>（</w:t>
      </w:r>
      <w:r>
        <w:rPr>
          <w:rFonts w:eastAsia="Times New Roman" w:hAnsi="Times New Roman"/>
          <w:kern w:val="0"/>
          <w:szCs w:val="21"/>
        </w:rPr>
        <w:t>is</w:t>
      </w:r>
      <w:r>
        <w:rPr>
          <w:rFonts w:ascii="SimSun" w:eastAsia="SimSun" w:hAnsi="SimSun" w:cs="SimSun"/>
          <w:kern w:val="0"/>
          <w:szCs w:val="21"/>
        </w:rPr>
        <w:t>）</w:t>
      </w:r>
      <w:r>
        <w:rPr>
          <w:rFonts w:eastAsia="Times New Roman" w:hAnsi="Times New Roman"/>
          <w:kern w:val="0"/>
          <w:szCs w:val="21"/>
        </w:rPr>
        <w:t xml:space="preserve"> expected</w:t>
      </w:r>
      <w:r>
        <w:rPr>
          <w:rFonts w:ascii="SimSun" w:eastAsia="SimSun" w:hAnsi="SimSun" w:cs="SimSun"/>
          <w:kern w:val="0"/>
          <w:szCs w:val="21"/>
        </w:rPr>
        <w:t>，</w:t>
      </w:r>
      <w:r>
        <w:rPr>
          <w:rFonts w:eastAsia="Times New Roman" w:hAnsi="Times New Roman"/>
          <w:kern w:val="0"/>
          <w:szCs w:val="21"/>
        </w:rPr>
        <w:t xml:space="preserve">the art festival has generated students' interest in folk culture./As </w:t>
      </w:r>
      <w:r>
        <w:rPr>
          <w:rFonts w:ascii="SimSun" w:eastAsia="SimSun" w:hAnsi="SimSun" w:cs="SimSun"/>
          <w:kern w:val="0"/>
          <w:szCs w:val="21"/>
        </w:rPr>
        <w:t>（</w:t>
      </w:r>
      <w:r>
        <w:rPr>
          <w:rFonts w:eastAsia="Times New Roman" w:hAnsi="Times New Roman"/>
          <w:kern w:val="0"/>
          <w:szCs w:val="21"/>
        </w:rPr>
        <w:t>was</w:t>
      </w:r>
      <w:r>
        <w:rPr>
          <w:rFonts w:ascii="SimSun" w:eastAsia="SimSun" w:hAnsi="SimSun" w:cs="SimSun"/>
          <w:kern w:val="0"/>
          <w:szCs w:val="21"/>
        </w:rPr>
        <w:t>）</w:t>
      </w:r>
      <w:r>
        <w:rPr>
          <w:rFonts w:eastAsia="Times New Roman" w:hAnsi="Times New Roman"/>
          <w:kern w:val="0"/>
          <w:szCs w:val="21"/>
        </w:rPr>
        <w:t xml:space="preserve"> expected</w:t>
      </w:r>
      <w:r>
        <w:rPr>
          <w:rFonts w:ascii="SimSun" w:eastAsia="SimSun" w:hAnsi="SimSun" w:cs="SimSun"/>
          <w:kern w:val="0"/>
          <w:szCs w:val="21"/>
        </w:rPr>
        <w:t>，</w:t>
      </w:r>
      <w:r>
        <w:rPr>
          <w:rFonts w:eastAsia="Times New Roman" w:hAnsi="Times New Roman"/>
          <w:kern w:val="0"/>
          <w:szCs w:val="21"/>
        </w:rPr>
        <w:t>the art festival generated the tourists' interest in folk culture.</w:t>
      </w:r>
      <w:r>
        <w:rPr>
          <w:rFonts w:eastAsia="Times New Roman" w:hAnsi="Times New Roman"/>
          <w:kern w:val="0"/>
          <w:szCs w:val="21"/>
        </w:rPr>
        <w:br/>
      </w:r>
      <w:r>
        <w:rPr>
          <w:rFonts w:ascii="SimSun" w:eastAsia="SimSun" w:hAnsi="SimSun" w:cs="SimSun"/>
          <w:kern w:val="0"/>
          <w:szCs w:val="21"/>
        </w:rPr>
        <w:t>正如预期的那样，艺术节引起了学生对于民俗文化的兴趣。</w:t>
      </w:r>
      <w:r>
        <w:rPr>
          <w:rFonts w:ascii="SimSun" w:eastAsia="SimSun" w:hAnsi="SimSun" w:cs="SimSun"/>
          <w:kern w:val="0"/>
          <w:szCs w:val="21"/>
        </w:rPr>
        <w:br/>
      </w:r>
      <w:r>
        <w:rPr>
          <w:rFonts w:ascii="SimSun" w:eastAsia="SimSun" w:hAnsi="SimSun" w:cs="SimSun"/>
          <w:kern w:val="0"/>
          <w:szCs w:val="21"/>
        </w:rPr>
        <w:t>汉译英是基础题，需要学生根据句意、词汇和语法知识，来选择合适的单词或者短语，组合成正确的句子。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35. </w:t>
      </w:r>
      <w:r>
        <w:rPr>
          <w:rFonts w:ascii="SimSun" w:eastAsia="SimSun" w:hAnsi="SimSun" w:cs="SimSun"/>
          <w:kern w:val="0"/>
          <w:szCs w:val="21"/>
        </w:rPr>
        <w:t>本句描述客观事实，强调对现在的影响，应用现在完成时。</w:t>
      </w:r>
      <w:r>
        <w:rPr>
          <w:rFonts w:eastAsia="Times New Roman" w:hAnsi="Times New Roman"/>
          <w:kern w:val="0"/>
          <w:szCs w:val="21"/>
        </w:rPr>
        <w:t>be aware that"</w:t>
      </w:r>
      <w:r>
        <w:rPr>
          <w:rFonts w:ascii="SimSun" w:eastAsia="SimSun" w:hAnsi="SimSun" w:cs="SimSun"/>
          <w:kern w:val="0"/>
          <w:szCs w:val="21"/>
        </w:rPr>
        <w:t>意识到</w:t>
      </w:r>
      <w:r>
        <w:rPr>
          <w:rFonts w:eastAsia="Times New Roman" w:hAnsi="Times New Roman"/>
          <w:kern w:val="0"/>
          <w:szCs w:val="21"/>
        </w:rPr>
        <w:t>"</w:t>
      </w:r>
      <w:r>
        <w:rPr>
          <w:rFonts w:ascii="SimSun" w:eastAsia="SimSun" w:hAnsi="SimSun" w:cs="SimSun"/>
          <w:kern w:val="0"/>
          <w:szCs w:val="21"/>
        </w:rPr>
        <w:t>，后接宾语从句。</w:t>
      </w:r>
      <w:r>
        <w:rPr>
          <w:rFonts w:eastAsia="Times New Roman" w:hAnsi="Times New Roman"/>
          <w:kern w:val="0"/>
          <w:szCs w:val="21"/>
        </w:rPr>
        <w:t xml:space="preserve"> </w:t>
      </w:r>
      <w:r>
        <w:rPr>
          <w:rFonts w:eastAsia="Times New Roman" w:hAnsi="Times New Roman"/>
          <w:kern w:val="0"/>
          <w:szCs w:val="21"/>
        </w:rPr>
        <w:br/>
      </w:r>
      <w:r>
        <w:rPr>
          <w:rFonts w:eastAsia="Times New Roman" w:hAnsi="Times New Roman"/>
          <w:kern w:val="0"/>
          <w:szCs w:val="21"/>
        </w:rPr>
        <w:t>you</w:t>
      </w:r>
      <w:r>
        <w:rPr>
          <w:rFonts w:ascii="SimSun" w:eastAsia="SimSun" w:hAnsi="SimSun" w:cs="SimSun"/>
          <w:kern w:val="0"/>
          <w:szCs w:val="21"/>
        </w:rPr>
        <w:t>作主语。助动词用</w:t>
      </w:r>
      <w:r>
        <w:rPr>
          <w:rFonts w:eastAsia="Times New Roman" w:hAnsi="Times New Roman"/>
          <w:kern w:val="0"/>
          <w:szCs w:val="21"/>
        </w:rPr>
        <w:t>have</w:t>
      </w:r>
      <w:r>
        <w:rPr>
          <w:rFonts w:ascii="SimSun" w:eastAsia="SimSun" w:hAnsi="SimSun" w:cs="SimSun"/>
          <w:kern w:val="0"/>
          <w:szCs w:val="21"/>
        </w:rPr>
        <w:t>。应用疑问语序</w:t>
      </w:r>
      <w:r>
        <w:rPr>
          <w:rFonts w:eastAsia="Times New Roman" w:hAnsi="Times New Roman"/>
          <w:kern w:val="0"/>
          <w:szCs w:val="21"/>
        </w:rPr>
        <w:t>Have you been aware that</w:t>
      </w:r>
      <w:r>
        <w:rPr>
          <w:rFonts w:ascii="SimSun" w:eastAsia="SimSun" w:hAnsi="SimSun" w:cs="SimSun"/>
          <w:kern w:val="0"/>
          <w:szCs w:val="21"/>
        </w:rPr>
        <w:t>，宾语从句中描述客观事实，故时态用一般现在时，</w:t>
      </w:r>
      <w:r>
        <w:rPr>
          <w:rFonts w:eastAsia="Times New Roman" w:hAnsi="Times New Roman"/>
          <w:kern w:val="0"/>
          <w:szCs w:val="21"/>
        </w:rPr>
        <w:t>every tribe in this area"</w:t>
      </w:r>
      <w:r>
        <w:rPr>
          <w:rFonts w:ascii="SimSun" w:eastAsia="SimSun" w:hAnsi="SimSun" w:cs="SimSun"/>
          <w:kern w:val="0"/>
          <w:szCs w:val="21"/>
        </w:rPr>
        <w:t>这个地区的每一个部落</w:t>
      </w:r>
      <w:r>
        <w:rPr>
          <w:rFonts w:eastAsia="Times New Roman" w:hAnsi="Times New Roman"/>
          <w:kern w:val="0"/>
          <w:szCs w:val="21"/>
        </w:rPr>
        <w:t>"</w:t>
      </w:r>
      <w:r>
        <w:rPr>
          <w:rFonts w:ascii="SimSun" w:eastAsia="SimSun" w:hAnsi="SimSun" w:cs="SimSun"/>
          <w:kern w:val="0"/>
          <w:szCs w:val="21"/>
        </w:rPr>
        <w:t>作主语，为第三人称单数，谓语也用第三人称单数</w:t>
      </w:r>
      <w:r>
        <w:rPr>
          <w:rFonts w:eastAsia="Times New Roman" w:hAnsi="Times New Roman"/>
          <w:kern w:val="0"/>
          <w:szCs w:val="21"/>
        </w:rPr>
        <w:t>has</w:t>
      </w:r>
      <w:r>
        <w:rPr>
          <w:rFonts w:ascii="SimSun" w:eastAsia="SimSun" w:hAnsi="SimSun" w:cs="SimSun"/>
          <w:kern w:val="0"/>
          <w:szCs w:val="21"/>
        </w:rPr>
        <w:t>，</w:t>
      </w:r>
      <w:r>
        <w:rPr>
          <w:rFonts w:eastAsia="Times New Roman" w:hAnsi="Times New Roman"/>
          <w:kern w:val="0"/>
          <w:szCs w:val="21"/>
        </w:rPr>
        <w:t>its own unwritten rules"</w:t>
      </w:r>
      <w:r>
        <w:rPr>
          <w:rFonts w:ascii="SimSun" w:eastAsia="SimSun" w:hAnsi="SimSun" w:cs="SimSun"/>
          <w:kern w:val="0"/>
          <w:szCs w:val="21"/>
        </w:rPr>
        <w:t>自己的不成文的规则</w:t>
      </w:r>
      <w:r>
        <w:rPr>
          <w:rFonts w:eastAsia="Times New Roman" w:hAnsi="Times New Roman"/>
          <w:kern w:val="0"/>
          <w:szCs w:val="21"/>
        </w:rPr>
        <w:t>"</w:t>
      </w:r>
      <w:r>
        <w:rPr>
          <w:rFonts w:ascii="SimSun" w:eastAsia="SimSun" w:hAnsi="SimSun" w:cs="SimSun"/>
          <w:kern w:val="0"/>
          <w:szCs w:val="21"/>
        </w:rPr>
        <w:t>，作宾语。</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故填：</w:t>
      </w:r>
      <w:r>
        <w:rPr>
          <w:rFonts w:eastAsia="Times New Roman" w:hAnsi="Times New Roman"/>
          <w:kern w:val="0"/>
          <w:szCs w:val="21"/>
        </w:rPr>
        <w:t>Have you been aware that every tribe in this area has its own unwritten rules</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你是否意识到这个地区的每一个部落有自己的不成文的规则？</w:t>
      </w:r>
      <w:r>
        <w:rPr>
          <w:rFonts w:ascii="SimSun" w:eastAsia="SimSun" w:hAnsi="SimSun" w:cs="SimSun"/>
          <w:kern w:val="0"/>
          <w:szCs w:val="21"/>
        </w:rPr>
        <w:br/>
      </w:r>
      <w:r>
        <w:rPr>
          <w:rFonts w:ascii="SimSun" w:eastAsia="SimSun" w:hAnsi="SimSun" w:cs="SimSun"/>
          <w:kern w:val="0"/>
          <w:szCs w:val="21"/>
        </w:rPr>
        <w:t>汉译英是基础题，需要学生根据句意、词汇和语法知识，来选择合适的单词或者短语，组合成正确的句子。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36. </w:t>
      </w:r>
      <w:r>
        <w:rPr>
          <w:rFonts w:ascii="SimSun" w:eastAsia="SimSun" w:hAnsi="SimSun" w:cs="SimSun"/>
          <w:kern w:val="0"/>
          <w:szCs w:val="21"/>
        </w:rPr>
        <w:t>根据汉语意思可知，此处应用一般将来时表示将来的事情，主语</w:t>
      </w:r>
      <w:r>
        <w:rPr>
          <w:rFonts w:eastAsia="Times New Roman" w:hAnsi="Times New Roman"/>
          <w:kern w:val="0"/>
          <w:szCs w:val="21"/>
        </w:rPr>
        <w:t>The key laboratory"</w:t>
      </w:r>
      <w:r>
        <w:rPr>
          <w:rFonts w:ascii="SimSun" w:eastAsia="SimSun" w:hAnsi="SimSun" w:cs="SimSun"/>
          <w:kern w:val="0"/>
          <w:szCs w:val="21"/>
        </w:rPr>
        <w:t>重点实验室</w:t>
      </w:r>
      <w:r>
        <w:rPr>
          <w:rFonts w:eastAsia="Times New Roman" w:hAnsi="Times New Roman"/>
          <w:kern w:val="0"/>
          <w:szCs w:val="21"/>
        </w:rPr>
        <w:t>"</w:t>
      </w:r>
      <w:r>
        <w:rPr>
          <w:rFonts w:ascii="SimSun" w:eastAsia="SimSun" w:hAnsi="SimSun" w:cs="SimSun"/>
          <w:kern w:val="0"/>
          <w:szCs w:val="21"/>
        </w:rPr>
        <w:t>，谓语</w:t>
      </w:r>
      <w:r>
        <w:rPr>
          <w:rFonts w:eastAsia="Times New Roman" w:hAnsi="Times New Roman"/>
          <w:kern w:val="0"/>
          <w:szCs w:val="21"/>
        </w:rPr>
        <w:t>will sign"</w:t>
      </w:r>
      <w:r>
        <w:rPr>
          <w:rFonts w:ascii="SimSun" w:eastAsia="SimSun" w:hAnsi="SimSun" w:cs="SimSun"/>
          <w:kern w:val="0"/>
          <w:szCs w:val="21"/>
        </w:rPr>
        <w:t>签订，签署</w:t>
      </w:r>
      <w:r>
        <w:rPr>
          <w:rFonts w:eastAsia="Times New Roman" w:hAnsi="Times New Roman"/>
          <w:kern w:val="0"/>
          <w:szCs w:val="21"/>
        </w:rPr>
        <w:t xml:space="preserve">" </w:t>
      </w:r>
      <w:r>
        <w:rPr>
          <w:rFonts w:ascii="SimSun" w:eastAsia="SimSun" w:hAnsi="SimSun" w:cs="SimSun"/>
          <w:kern w:val="0"/>
          <w:szCs w:val="21"/>
        </w:rPr>
        <w:t>，宾语</w:t>
      </w:r>
      <w:r>
        <w:rPr>
          <w:rFonts w:eastAsia="Times New Roman" w:hAnsi="Times New Roman"/>
          <w:kern w:val="0"/>
          <w:szCs w:val="21"/>
        </w:rPr>
        <w:t>a cooperation agreement "</w:t>
      </w:r>
      <w:r>
        <w:rPr>
          <w:rFonts w:ascii="SimSun" w:eastAsia="SimSun" w:hAnsi="SimSun" w:cs="SimSun"/>
          <w:kern w:val="0"/>
          <w:szCs w:val="21"/>
        </w:rPr>
        <w:t>合作协议</w:t>
      </w:r>
      <w:r>
        <w:rPr>
          <w:rFonts w:eastAsia="Times New Roman" w:hAnsi="Times New Roman"/>
          <w:kern w:val="0"/>
          <w:szCs w:val="21"/>
        </w:rPr>
        <w:t>"</w:t>
      </w:r>
      <w:r>
        <w:rPr>
          <w:rFonts w:ascii="SimSun" w:eastAsia="SimSun" w:hAnsi="SimSun" w:cs="SimSun"/>
          <w:kern w:val="0"/>
          <w:szCs w:val="21"/>
        </w:rPr>
        <w:t>，介词短语</w:t>
      </w:r>
      <w:r>
        <w:rPr>
          <w:rFonts w:eastAsia="Times New Roman" w:hAnsi="Times New Roman"/>
          <w:kern w:val="0"/>
          <w:szCs w:val="21"/>
        </w:rPr>
        <w:t>with local vocational schools"</w:t>
      </w:r>
      <w:r>
        <w:rPr>
          <w:rFonts w:ascii="SimSun" w:eastAsia="SimSun" w:hAnsi="SimSun" w:cs="SimSun"/>
          <w:kern w:val="0"/>
          <w:szCs w:val="21"/>
        </w:rPr>
        <w:t>跟当地职业学校</w:t>
      </w:r>
      <w:r>
        <w:rPr>
          <w:rFonts w:eastAsia="Times New Roman" w:hAnsi="Times New Roman"/>
          <w:kern w:val="0"/>
          <w:szCs w:val="21"/>
        </w:rPr>
        <w:t>"</w:t>
      </w:r>
      <w:r>
        <w:rPr>
          <w:rFonts w:ascii="SimSun" w:eastAsia="SimSun" w:hAnsi="SimSun" w:cs="SimSun"/>
          <w:kern w:val="0"/>
          <w:szCs w:val="21"/>
        </w:rPr>
        <w:t>作定语，用动词</w:t>
      </w:r>
      <w:r>
        <w:rPr>
          <w:rFonts w:eastAsia="Times New Roman" w:hAnsi="Times New Roman"/>
          <w:kern w:val="0"/>
          <w:szCs w:val="21"/>
        </w:rPr>
        <w:t>provide"</w:t>
      </w:r>
      <w:r>
        <w:rPr>
          <w:rFonts w:ascii="SimSun" w:eastAsia="SimSun" w:hAnsi="SimSun" w:cs="SimSun"/>
          <w:kern w:val="0"/>
          <w:szCs w:val="21"/>
        </w:rPr>
        <w:t>提供</w:t>
      </w:r>
      <w:r>
        <w:rPr>
          <w:rFonts w:eastAsia="Times New Roman" w:hAnsi="Times New Roman"/>
          <w:kern w:val="0"/>
          <w:szCs w:val="21"/>
        </w:rPr>
        <w:t>"</w:t>
      </w:r>
      <w:r>
        <w:rPr>
          <w:rFonts w:ascii="SimSun" w:eastAsia="SimSun" w:hAnsi="SimSun" w:cs="SimSun"/>
          <w:kern w:val="0"/>
          <w:szCs w:val="21"/>
        </w:rPr>
        <w:t>不定式短语作目的状语，</w:t>
      </w:r>
      <w:r>
        <w:rPr>
          <w:rFonts w:eastAsia="Times New Roman" w:hAnsi="Times New Roman"/>
          <w:kern w:val="0"/>
          <w:szCs w:val="21"/>
        </w:rPr>
        <w:t>provide sb.with "</w:t>
      </w:r>
      <w:r>
        <w:rPr>
          <w:rFonts w:ascii="SimSun" w:eastAsia="SimSun" w:hAnsi="SimSun" w:cs="SimSun"/>
          <w:kern w:val="0"/>
          <w:szCs w:val="21"/>
        </w:rPr>
        <w:t>向某人提供某物</w:t>
      </w:r>
      <w:r>
        <w:rPr>
          <w:rFonts w:eastAsia="Times New Roman" w:hAnsi="Times New Roman"/>
          <w:kern w:val="0"/>
          <w:szCs w:val="21"/>
        </w:rPr>
        <w:t>"</w:t>
      </w:r>
      <w:r>
        <w:rPr>
          <w:rFonts w:ascii="SimSun" w:eastAsia="SimSun" w:hAnsi="SimSun" w:cs="SimSun"/>
          <w:kern w:val="0"/>
          <w:szCs w:val="21"/>
        </w:rPr>
        <w:t>；形容词</w:t>
      </w:r>
      <w:r>
        <w:rPr>
          <w:rFonts w:eastAsia="Times New Roman" w:hAnsi="Times New Roman"/>
          <w:kern w:val="0"/>
          <w:szCs w:val="21"/>
        </w:rPr>
        <w:t>unusual"</w:t>
      </w:r>
      <w:r>
        <w:rPr>
          <w:rFonts w:ascii="SimSun" w:eastAsia="SimSun" w:hAnsi="SimSun" w:cs="SimSun"/>
          <w:kern w:val="0"/>
          <w:szCs w:val="21"/>
        </w:rPr>
        <w:t>不一般的</w:t>
      </w:r>
      <w:r>
        <w:rPr>
          <w:rFonts w:eastAsia="Times New Roman" w:hAnsi="Times New Roman"/>
          <w:kern w:val="0"/>
          <w:szCs w:val="21"/>
        </w:rPr>
        <w:t>"interactive experiences"</w:t>
      </w:r>
      <w:r>
        <w:rPr>
          <w:rFonts w:ascii="SimSun" w:eastAsia="SimSun" w:hAnsi="SimSun" w:cs="SimSun"/>
          <w:kern w:val="0"/>
          <w:szCs w:val="21"/>
        </w:rPr>
        <w:t>互动的体验</w:t>
      </w:r>
      <w:r>
        <w:rPr>
          <w:rFonts w:eastAsia="Times New Roman" w:hAnsi="Times New Roman"/>
          <w:kern w:val="0"/>
          <w:szCs w:val="21"/>
        </w:rPr>
        <w:t>"</w:t>
      </w:r>
      <w:r>
        <w:rPr>
          <w:rFonts w:ascii="SimSun" w:eastAsia="SimSun" w:hAnsi="SimSun" w:cs="SimSun"/>
          <w:kern w:val="0"/>
          <w:szCs w:val="21"/>
        </w:rPr>
        <w:t>，目的状语部分为不定式短语</w:t>
      </w:r>
      <w:r>
        <w:rPr>
          <w:rFonts w:eastAsia="Times New Roman" w:hAnsi="Times New Roman"/>
          <w:kern w:val="0"/>
          <w:szCs w:val="21"/>
        </w:rPr>
        <w:t>to provide students with unusual interactive experiences</w:t>
      </w:r>
      <w:r>
        <w:rPr>
          <w:rFonts w:ascii="SimSun" w:eastAsia="SimSun" w:hAnsi="SimSun" w:cs="SimSun"/>
          <w:kern w:val="0"/>
          <w:szCs w:val="21"/>
        </w:rPr>
        <w:t>；所以主句部分为</w:t>
      </w:r>
      <w:r>
        <w:rPr>
          <w:rFonts w:eastAsia="Times New Roman" w:hAnsi="Times New Roman"/>
          <w:kern w:val="0"/>
          <w:szCs w:val="21"/>
        </w:rPr>
        <w:t>The key laboratory will sign a cooperation agreement with local vocational schools</w:t>
      </w:r>
      <w:r>
        <w:rPr>
          <w:rFonts w:ascii="SimSun" w:eastAsia="SimSun" w:hAnsi="SimSun" w:cs="SimSun"/>
          <w:kern w:val="0"/>
          <w:szCs w:val="21"/>
        </w:rPr>
        <w:t>，此处也可用非限制定语从句形式，前句提到的事做先行词，关系代词</w:t>
      </w:r>
      <w:r>
        <w:rPr>
          <w:rFonts w:eastAsia="Times New Roman" w:hAnsi="Times New Roman"/>
          <w:kern w:val="0"/>
          <w:szCs w:val="21"/>
        </w:rPr>
        <w:t>which</w:t>
      </w:r>
      <w:r>
        <w:rPr>
          <w:rFonts w:ascii="SimSun" w:eastAsia="SimSun" w:hAnsi="SimSun" w:cs="SimSun"/>
          <w:kern w:val="0"/>
          <w:szCs w:val="21"/>
        </w:rPr>
        <w:t>在从句中作主语，应用一般将来时，</w:t>
      </w:r>
      <w:r>
        <w:rPr>
          <w:rFonts w:eastAsia="Times New Roman" w:hAnsi="Times New Roman"/>
          <w:kern w:val="0"/>
          <w:szCs w:val="21"/>
        </w:rPr>
        <w:t>which will provide students with unusual interactive experiences"</w:t>
      </w:r>
      <w:r>
        <w:rPr>
          <w:rFonts w:ascii="SimSun" w:eastAsia="SimSun" w:hAnsi="SimSun" w:cs="SimSun"/>
          <w:kern w:val="0"/>
          <w:szCs w:val="21"/>
        </w:rPr>
        <w:t>为学生提供不一般的互动体验</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故填：</w:t>
      </w:r>
      <w:r>
        <w:rPr>
          <w:rFonts w:eastAsia="Times New Roman" w:hAnsi="Times New Roman"/>
          <w:kern w:val="0"/>
          <w:szCs w:val="21"/>
        </w:rPr>
        <w:t>The key laboratory will sign cooperation agreements with local vocational schools</w:t>
      </w:r>
      <w:r>
        <w:rPr>
          <w:rFonts w:ascii="SimSun" w:eastAsia="SimSun" w:hAnsi="SimSun" w:cs="SimSun"/>
          <w:kern w:val="0"/>
          <w:szCs w:val="21"/>
        </w:rPr>
        <w:t>，</w:t>
      </w:r>
      <w:r>
        <w:rPr>
          <w:rFonts w:eastAsia="Times New Roman" w:hAnsi="Times New Roman"/>
          <w:kern w:val="0"/>
          <w:szCs w:val="21"/>
        </w:rPr>
        <w:t>which will provide students with unusual interactive experiences./The key laboratory will sign a cooperation agreement with local vocational schools to provide students with unusual interactive experiences.</w:t>
      </w:r>
      <w:r>
        <w:rPr>
          <w:rFonts w:eastAsia="Times New Roman" w:hAnsi="Times New Roman"/>
          <w:kern w:val="0"/>
          <w:szCs w:val="21"/>
        </w:rPr>
        <w:br/>
      </w:r>
      <w:r>
        <w:rPr>
          <w:rFonts w:ascii="SimSun" w:eastAsia="SimSun" w:hAnsi="SimSun" w:cs="SimSun"/>
          <w:kern w:val="0"/>
          <w:szCs w:val="21"/>
        </w:rPr>
        <w:t>这家重点实验室将和当地职业学校签订合作协议，为学生提供不一般的互动体验。</w:t>
      </w:r>
      <w:r>
        <w:rPr>
          <w:rFonts w:ascii="SimSun" w:eastAsia="SimSun" w:hAnsi="SimSun" w:cs="SimSun"/>
          <w:kern w:val="0"/>
          <w:szCs w:val="21"/>
        </w:rPr>
        <w:br/>
      </w:r>
      <w:r>
        <w:rPr>
          <w:rFonts w:ascii="SimSun" w:eastAsia="SimSun" w:hAnsi="SimSun" w:cs="SimSun"/>
          <w:kern w:val="0"/>
          <w:szCs w:val="21"/>
        </w:rPr>
        <w:t>汉译英是基础题，需要学生根据句意、词汇和语法知识，来选择合适的单词或者短语，组合成正确的句子。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37. </w:t>
      </w:r>
      <w:r>
        <w:rPr>
          <w:rFonts w:ascii="SimSun" w:eastAsia="SimSun" w:hAnsi="SimSun" w:cs="SimSun"/>
          <w:kern w:val="0"/>
          <w:szCs w:val="21"/>
        </w:rPr>
        <w:t>考查</w:t>
      </w:r>
      <w:r>
        <w:rPr>
          <w:rFonts w:eastAsia="Times New Roman" w:hAnsi="Times New Roman"/>
          <w:kern w:val="0"/>
          <w:szCs w:val="21"/>
        </w:rPr>
        <w:t>where</w:t>
      </w:r>
      <w:r>
        <w:rPr>
          <w:rFonts w:ascii="SimSun" w:eastAsia="SimSun" w:hAnsi="SimSun" w:cs="SimSun"/>
          <w:kern w:val="0"/>
          <w:szCs w:val="21"/>
        </w:rPr>
        <w:t>引导的非限制性定语从句，先行词是</w:t>
      </w:r>
      <w:r>
        <w:rPr>
          <w:rFonts w:eastAsia="Times New Roman" w:hAnsi="Times New Roman"/>
          <w:kern w:val="0"/>
          <w:szCs w:val="21"/>
        </w:rPr>
        <w:t>southern China"</w:t>
      </w:r>
      <w:r>
        <w:rPr>
          <w:rFonts w:ascii="SimSun" w:eastAsia="SimSun" w:hAnsi="SimSun" w:cs="SimSun"/>
          <w:kern w:val="0"/>
          <w:szCs w:val="21"/>
        </w:rPr>
        <w:t>华南城市</w:t>
      </w:r>
      <w:r>
        <w:rPr>
          <w:rFonts w:eastAsia="Times New Roman" w:hAnsi="Times New Roman"/>
          <w:kern w:val="0"/>
          <w:szCs w:val="21"/>
        </w:rPr>
        <w:t>"</w:t>
      </w:r>
      <w:r>
        <w:rPr>
          <w:rFonts w:ascii="SimSun" w:eastAsia="SimSun" w:hAnsi="SimSun" w:cs="SimSun"/>
          <w:kern w:val="0"/>
          <w:szCs w:val="21"/>
        </w:rPr>
        <w:t>，关系副词</w:t>
      </w:r>
      <w:r>
        <w:rPr>
          <w:rFonts w:eastAsia="Times New Roman" w:hAnsi="Times New Roman"/>
          <w:kern w:val="0"/>
          <w:szCs w:val="21"/>
        </w:rPr>
        <w:t>where</w:t>
      </w:r>
      <w:r>
        <w:rPr>
          <w:rFonts w:ascii="SimSun" w:eastAsia="SimSun" w:hAnsi="SimSun" w:cs="SimSun"/>
          <w:kern w:val="0"/>
          <w:szCs w:val="21"/>
        </w:rPr>
        <w:t>在从句中作地点状语。</w:t>
      </w:r>
      <w:r>
        <w:rPr>
          <w:rFonts w:eastAsia="Times New Roman" w:hAnsi="Times New Roman"/>
          <w:kern w:val="0"/>
          <w:szCs w:val="21"/>
        </w:rPr>
        <w:t>TV series"</w:t>
      </w:r>
      <w:r>
        <w:rPr>
          <w:rFonts w:ascii="SimSun" w:eastAsia="SimSun" w:hAnsi="SimSun" w:cs="SimSun"/>
          <w:kern w:val="0"/>
          <w:szCs w:val="21"/>
        </w:rPr>
        <w:t>电视连续剧</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revolve around..."</w:t>
      </w:r>
      <w:r>
        <w:rPr>
          <w:rFonts w:ascii="SimSun" w:eastAsia="SimSun" w:hAnsi="SimSun" w:cs="SimSun"/>
          <w:kern w:val="0"/>
          <w:szCs w:val="21"/>
        </w:rPr>
        <w:t>围绕着……展开</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fictional"</w:t>
      </w:r>
      <w:r>
        <w:rPr>
          <w:rFonts w:ascii="SimSun" w:eastAsia="SimSun" w:hAnsi="SimSun" w:cs="SimSun"/>
          <w:kern w:val="0"/>
          <w:szCs w:val="21"/>
        </w:rPr>
        <w:t>虚拟的</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southern China"</w:t>
      </w:r>
      <w:r>
        <w:rPr>
          <w:rFonts w:ascii="SimSun" w:eastAsia="SimSun" w:hAnsi="SimSun" w:cs="SimSun"/>
          <w:kern w:val="0"/>
          <w:szCs w:val="21"/>
        </w:rPr>
        <w:t>华南城市</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auto industry"</w:t>
      </w:r>
      <w:r>
        <w:rPr>
          <w:rFonts w:ascii="SimSun" w:eastAsia="SimSun" w:hAnsi="SimSun" w:cs="SimSun"/>
          <w:kern w:val="0"/>
          <w:szCs w:val="21"/>
        </w:rPr>
        <w:t>汽车工业</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the pride of the city""</w:t>
      </w:r>
      <w:r>
        <w:rPr>
          <w:rFonts w:ascii="SimSun" w:eastAsia="SimSun" w:hAnsi="SimSun" w:cs="SimSun"/>
          <w:kern w:val="0"/>
          <w:szCs w:val="21"/>
        </w:rPr>
        <w:t>该城市的骄傲</w:t>
      </w:r>
      <w:r>
        <w:rPr>
          <w:rFonts w:eastAsia="Times New Roman" w:hAnsi="Times New Roman"/>
          <w:kern w:val="0"/>
          <w:szCs w:val="21"/>
        </w:rPr>
        <w:t>"</w:t>
      </w:r>
      <w:r>
        <w:rPr>
          <w:rFonts w:ascii="SimSun" w:eastAsia="SimSun" w:hAnsi="SimSun" w:cs="SimSun"/>
          <w:kern w:val="0"/>
          <w:szCs w:val="21"/>
        </w:rPr>
        <w:t>，描述电视剧的剧情，整个句子应用一般现在时，</w:t>
      </w:r>
      <w:r>
        <w:rPr>
          <w:rFonts w:eastAsia="Times New Roman" w:hAnsi="Times New Roman"/>
          <w:kern w:val="0"/>
          <w:szCs w:val="21"/>
        </w:rPr>
        <w:t xml:space="preserve"> </w:t>
      </w:r>
      <w:r>
        <w:rPr>
          <w:rFonts w:eastAsia="Times New Roman" w:hAnsi="Times New Roman"/>
          <w:kern w:val="0"/>
          <w:szCs w:val="21"/>
        </w:rPr>
        <w:br/>
      </w:r>
      <w:r>
        <w:rPr>
          <w:rFonts w:ascii="SimSun" w:eastAsia="SimSun" w:hAnsi="SimSun" w:cs="SimSun"/>
          <w:kern w:val="0"/>
          <w:szCs w:val="21"/>
        </w:rPr>
        <w:t>故填：</w:t>
      </w:r>
      <w:r>
        <w:rPr>
          <w:rFonts w:eastAsia="Times New Roman" w:hAnsi="Times New Roman"/>
          <w:kern w:val="0"/>
          <w:szCs w:val="21"/>
        </w:rPr>
        <w:t>The plot of this TV series revolves around a fictional city in southern China</w:t>
      </w:r>
      <w:r>
        <w:rPr>
          <w:rFonts w:ascii="SimSun" w:eastAsia="SimSun" w:hAnsi="SimSun" w:cs="SimSun"/>
          <w:kern w:val="0"/>
          <w:szCs w:val="21"/>
        </w:rPr>
        <w:t>，</w:t>
      </w:r>
      <w:r>
        <w:rPr>
          <w:rFonts w:eastAsia="Times New Roman" w:hAnsi="Times New Roman"/>
          <w:kern w:val="0"/>
          <w:szCs w:val="21"/>
        </w:rPr>
        <w:t>where the auto industry has always been the pride of the city.</w:t>
      </w:r>
      <w:r>
        <w:rPr>
          <w:rFonts w:eastAsia="Times New Roman" w:hAnsi="Times New Roman"/>
          <w:kern w:val="0"/>
          <w:szCs w:val="21"/>
        </w:rPr>
        <w:br/>
      </w:r>
      <w:r>
        <w:rPr>
          <w:rFonts w:ascii="SimSun" w:eastAsia="SimSun" w:hAnsi="SimSun" w:cs="SimSun"/>
          <w:kern w:val="0"/>
          <w:szCs w:val="21"/>
        </w:rPr>
        <w:t>这部电视连续剧的剧情围绕某一虚拟的华南城市展开，在剧中汽车工业一直是该城市的骄傲。</w:t>
      </w:r>
      <w:r>
        <w:rPr>
          <w:rFonts w:ascii="SimSun" w:eastAsia="SimSun" w:hAnsi="SimSun" w:cs="SimSun"/>
          <w:kern w:val="0"/>
          <w:szCs w:val="21"/>
        </w:rPr>
        <w:br/>
      </w:r>
      <w:r>
        <w:rPr>
          <w:rFonts w:ascii="SimSun" w:eastAsia="SimSun" w:hAnsi="SimSun" w:cs="SimSun"/>
          <w:kern w:val="0"/>
          <w:szCs w:val="21"/>
        </w:rPr>
        <w:t>汉译英是基础题，需要学生根据句意、词汇和语法知识，来选择合适的单词或者短语，组合成正确的句子。</w:t>
      </w:r>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 w:type="character" w:customStyle="1" w:styleId="methodsubseq">
    <w:name w:val="method_sub_seq"/>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null;4a114a00f-4790-423f-bfbf-e85faafc1a2d,7e2741a7f-4849-465d-be65-7cdda0e134a7,7945262b4-f49a-4258-94eb-2af124804025,a7923804f-29c8-455c-b2d7-c63cf0463fed,35f8b3af6-e493-4012-a03a-9173b41f5227,f6e3c9889-8e3b-4be2-9654-088ae90e41e8,9817de8f7-b3e3-4e3a-b542-d477888d4abe,89c1dc23f-fbf1-40ee-902c-553799d71f0f,b6a4f9375-f51e-44d5-9c7a-240aac7db9df,90a776e50-3378-4fda-ac3f-5935a193e7d1,c486ecf81-b67e-4133-8808-48c8c66f7044,a8029f124-93cd-49fd-b2cd-2fd968b0a26e,fe21d1cce-35d6-40a6-854e-2ec381b673c1,3307cdf4f-6f68-4178-8ba3-ae795ae81972,</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1e50f642-6366-4ded-abf1-ef7a0d700795}">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