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AFB" w:rsidRPr="00C63DDF" w:rsidRDefault="001D6F4F">
      <w:pPr>
        <w:rPr>
          <w:rFonts w:ascii="Times New Roman" w:hAnsi="Times New Roman" w:cs="Times New Roman"/>
          <w:b/>
        </w:rPr>
      </w:pPr>
      <w:r w:rsidRPr="00C63DDF">
        <w:rPr>
          <w:rFonts w:ascii="Times New Roman" w:hAnsi="Times New Roman" w:cs="Times New Roman"/>
          <w:b/>
        </w:rPr>
        <w:t>Part 1</w:t>
      </w:r>
    </w:p>
    <w:p w:rsidR="001E11EC" w:rsidRPr="00D830F7" w:rsidRDefault="008C0B9C" w:rsidP="00E97D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822A5">
        <w:rPr>
          <w:rFonts w:ascii="Times New Roman" w:hAnsi="Times New Roman" w:cs="Times New Roman"/>
        </w:rPr>
        <w:t>Matlab</w:t>
      </w:r>
      <w:proofErr w:type="spellEnd"/>
      <w:r w:rsidRPr="000822A5">
        <w:rPr>
          <w:rFonts w:ascii="Times New Roman" w:hAnsi="Times New Roman" w:cs="Times New Roman"/>
        </w:rPr>
        <w:t xml:space="preserve"> function was used to build linear model:</w:t>
      </w:r>
      <w:r>
        <w:t xml:space="preserve"> </w:t>
      </w:r>
      <w:proofErr w:type="spellStart"/>
      <w:proofErr w:type="gramStart"/>
      <w:r w:rsidR="000822A5" w:rsidRPr="000822A5">
        <w:rPr>
          <w:rFonts w:ascii="Arial" w:hAnsi="Arial" w:cs="Arial"/>
        </w:rPr>
        <w:t>mvregress</w:t>
      </w:r>
      <w:proofErr w:type="spellEnd"/>
      <w:r w:rsidR="000822A5" w:rsidRPr="000822A5">
        <w:rPr>
          <w:rFonts w:ascii="Arial" w:hAnsi="Arial" w:cs="Arial"/>
        </w:rPr>
        <w:t>(</w:t>
      </w:r>
      <w:proofErr w:type="gramEnd"/>
      <w:r w:rsidR="000822A5" w:rsidRPr="000822A5">
        <w:rPr>
          <w:rFonts w:ascii="Arial" w:hAnsi="Arial" w:cs="Arial"/>
        </w:rPr>
        <w:t>[ones(1000,1),X1],Y1)</w:t>
      </w:r>
      <w:r w:rsidR="000822A5">
        <w:rPr>
          <w:rFonts w:ascii="Arial" w:hAnsi="Arial" w:cs="Arial"/>
        </w:rPr>
        <w:t>;</w:t>
      </w:r>
      <w:r w:rsidR="000822A5">
        <w:rPr>
          <w:rFonts w:ascii="Arial" w:hAnsi="Arial" w:cs="Arial"/>
        </w:rPr>
        <w:br/>
      </w:r>
      <w:r w:rsidR="000822A5" w:rsidRPr="000822A5">
        <w:rPr>
          <w:rFonts w:ascii="Times New Roman" w:hAnsi="Times New Roman" w:cs="Times New Roman"/>
        </w:rPr>
        <w:t>a column</w:t>
      </w:r>
      <w:r w:rsidR="000822A5">
        <w:rPr>
          <w:rFonts w:ascii="Times New Roman" w:hAnsi="Times New Roman" w:cs="Times New Roman"/>
        </w:rPr>
        <w:t xml:space="preserve"> of ones wer</w:t>
      </w:r>
      <w:r w:rsidR="00FA63D8">
        <w:rPr>
          <w:rFonts w:ascii="Times New Roman" w:hAnsi="Times New Roman" w:cs="Times New Roman"/>
        </w:rPr>
        <w:t xml:space="preserve">e added for computing intercept. </w:t>
      </w:r>
      <w:r w:rsidR="00FA63D8">
        <w:rPr>
          <w:rFonts w:ascii="Times New Roman" w:hAnsi="Times New Roman" w:cs="Times New Roman"/>
        </w:rPr>
        <w:br/>
      </w:r>
      <w:r w:rsidR="00C63DDF">
        <w:rPr>
          <w:rFonts w:ascii="Times New Roman" w:hAnsi="Times New Roman" w:cs="Times New Roman"/>
        </w:rPr>
        <w:t>This linear regression gives a</w:t>
      </w:r>
      <w:r w:rsidR="00491040">
        <w:rPr>
          <w:rFonts w:ascii="Times New Roman" w:hAnsi="Times New Roman" w:cs="Times New Roman"/>
        </w:rPr>
        <w:t>n</w:t>
      </w:r>
      <w:r w:rsidR="00C63DDF">
        <w:rPr>
          <w:rFonts w:ascii="Times New Roman" w:hAnsi="Times New Roman" w:cs="Times New Roman"/>
        </w:rPr>
        <w:t xml:space="preserve"> R-squared value of 0.3742, meaning ~37% of variance can be</w:t>
      </w:r>
      <w:r w:rsidR="001E11EC">
        <w:rPr>
          <w:rFonts w:ascii="Times New Roman" w:hAnsi="Times New Roman" w:cs="Times New Roman"/>
        </w:rPr>
        <w:t xml:space="preserve"> explained by the linear model.</w:t>
      </w:r>
      <w:r w:rsidR="00F848AA">
        <w:rPr>
          <w:rFonts w:ascii="Times New Roman" w:hAnsi="Times New Roman" w:cs="Times New Roman"/>
        </w:rPr>
        <w:br/>
      </w:r>
      <w:r w:rsidR="00D830F7">
        <w:rPr>
          <w:rFonts w:ascii="Times New Roman" w:hAnsi="Times New Roman" w:cs="Times New Roman"/>
        </w:rPr>
        <w:t xml:space="preserve">The residuals are plotted in the following figure. </w:t>
      </w:r>
      <w:r w:rsidR="008C34CF">
        <w:rPr>
          <w:rFonts w:ascii="Times New Roman" w:hAnsi="Times New Roman" w:cs="Times New Roman"/>
        </w:rPr>
        <w:t xml:space="preserve">The random distribution of </w:t>
      </w:r>
      <w:r w:rsidR="00362C61">
        <w:rPr>
          <w:rFonts w:ascii="Times New Roman" w:hAnsi="Times New Roman" w:cs="Times New Roman"/>
        </w:rPr>
        <w:t xml:space="preserve">the residual terms indicates </w:t>
      </w:r>
      <w:r w:rsidR="00E97D7B">
        <w:rPr>
          <w:rFonts w:ascii="Times New Roman" w:hAnsi="Times New Roman" w:cs="Times New Roman"/>
        </w:rPr>
        <w:t xml:space="preserve">a good fit, and </w:t>
      </w:r>
      <w:r w:rsidR="00362C61">
        <w:rPr>
          <w:rFonts w:ascii="Times New Roman" w:hAnsi="Times New Roman" w:cs="Times New Roman"/>
        </w:rPr>
        <w:t xml:space="preserve">that this linear model is appropriate for this </w:t>
      </w:r>
      <w:r w:rsidR="00F63AA3">
        <w:rPr>
          <w:rFonts w:ascii="Times New Roman" w:hAnsi="Times New Roman" w:cs="Times New Roman"/>
        </w:rPr>
        <w:t>data</w:t>
      </w:r>
      <w:r w:rsidR="00362C61">
        <w:rPr>
          <w:rFonts w:ascii="Times New Roman" w:hAnsi="Times New Roman" w:cs="Times New Roman"/>
        </w:rPr>
        <w:t>.</w:t>
      </w:r>
      <w:r w:rsidR="00362C61">
        <w:rPr>
          <w:rFonts w:ascii="Times New Roman" w:hAnsi="Times New Roman" w:cs="Times New Roman"/>
        </w:rPr>
        <w:br/>
      </w:r>
      <w:r w:rsidR="00E97D7B">
        <w:rPr>
          <w:rFonts w:ascii="Times New Roman" w:hAnsi="Times New Roman" w:cs="Times New Roman"/>
          <w:noProof/>
        </w:rPr>
        <w:drawing>
          <wp:inline distT="0" distB="0" distL="0" distR="0">
            <wp:extent cx="3275910" cy="24579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5128" cy="246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F4F" w:rsidRDefault="00A523CB" w:rsidP="00D622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82225">
        <w:rPr>
          <w:rFonts w:ascii="Times New Roman" w:hAnsi="Times New Roman" w:cs="Times New Roman"/>
        </w:rPr>
        <w:t>Matlab</w:t>
      </w:r>
      <w:proofErr w:type="spellEnd"/>
      <w:r w:rsidRPr="00182225">
        <w:rPr>
          <w:rFonts w:ascii="Times New Roman" w:hAnsi="Times New Roman" w:cs="Times New Roman"/>
        </w:rPr>
        <w:t xml:space="preserve"> lasso function was used for lasso regression with lambda varying from 0 to 0.3</w:t>
      </w:r>
      <w:r w:rsidR="00C95FC9" w:rsidRPr="00182225">
        <w:rPr>
          <w:rFonts w:ascii="Times New Roman" w:hAnsi="Times New Roman" w:cs="Times New Roman"/>
        </w:rPr>
        <w:t xml:space="preserve"> at a step size of 0.001. </w:t>
      </w:r>
      <w:r w:rsidR="00824399" w:rsidRPr="00182225">
        <w:rPr>
          <w:rFonts w:ascii="Times New Roman" w:hAnsi="Times New Roman" w:cs="Times New Roman"/>
        </w:rPr>
        <w:t xml:space="preserve">With increasing lambda, </w:t>
      </w:r>
      <w:r w:rsidR="009B111A" w:rsidRPr="00182225">
        <w:rPr>
          <w:rFonts w:ascii="Times New Roman" w:hAnsi="Times New Roman" w:cs="Times New Roman"/>
        </w:rPr>
        <w:t xml:space="preserve">lasso regression was able to </w:t>
      </w:r>
      <w:r w:rsidR="00182225">
        <w:rPr>
          <w:rFonts w:ascii="Times New Roman" w:hAnsi="Times New Roman" w:cs="Times New Roman"/>
        </w:rPr>
        <w:t>reduce</w:t>
      </w:r>
      <w:r w:rsidR="000A5BA8" w:rsidRPr="00182225">
        <w:rPr>
          <w:rFonts w:ascii="Times New Roman" w:hAnsi="Times New Roman" w:cs="Times New Roman"/>
        </w:rPr>
        <w:t xml:space="preserve"> </w:t>
      </w:r>
      <w:proofErr w:type="spellStart"/>
      <w:r w:rsidR="000A5BA8" w:rsidRPr="00182225">
        <w:rPr>
          <w:rFonts w:ascii="Times New Roman" w:hAnsi="Times New Roman" w:cs="Times New Roman"/>
        </w:rPr>
        <w:t>coefficiencies</w:t>
      </w:r>
      <w:proofErr w:type="spellEnd"/>
      <w:r w:rsidR="000A5BA8" w:rsidRPr="00182225">
        <w:rPr>
          <w:rFonts w:ascii="Times New Roman" w:hAnsi="Times New Roman" w:cs="Times New Roman"/>
        </w:rPr>
        <w:t xml:space="preserve"> </w:t>
      </w:r>
      <w:r w:rsidR="00182225">
        <w:rPr>
          <w:rFonts w:ascii="Times New Roman" w:hAnsi="Times New Roman" w:cs="Times New Roman"/>
        </w:rPr>
        <w:t>to</w:t>
      </w:r>
      <w:r w:rsidR="000A5BA8" w:rsidRPr="00182225">
        <w:rPr>
          <w:rFonts w:ascii="Times New Roman" w:hAnsi="Times New Roman" w:cs="Times New Roman"/>
        </w:rPr>
        <w:t xml:space="preserve"> zero, meaning dropping some dimensions</w:t>
      </w:r>
      <w:r w:rsidR="00B96FD1">
        <w:rPr>
          <w:rFonts w:ascii="Times New Roman" w:hAnsi="Times New Roman" w:cs="Times New Roman"/>
        </w:rPr>
        <w:t xml:space="preserve"> (following figure)</w:t>
      </w:r>
      <w:r w:rsidR="000A5BA8" w:rsidRPr="00182225">
        <w:rPr>
          <w:rFonts w:ascii="Times New Roman" w:hAnsi="Times New Roman" w:cs="Times New Roman"/>
        </w:rPr>
        <w:t xml:space="preserve">. </w:t>
      </w:r>
      <w:r w:rsidR="00DB0B10">
        <w:rPr>
          <w:rFonts w:ascii="Times New Roman" w:hAnsi="Times New Roman" w:cs="Times New Roman"/>
        </w:rPr>
        <w:t>During this process, we will be</w:t>
      </w:r>
      <w:r w:rsidR="00212BC8">
        <w:rPr>
          <w:rFonts w:ascii="Times New Roman" w:hAnsi="Times New Roman" w:cs="Times New Roman"/>
        </w:rPr>
        <w:t xml:space="preserve"> able to find which dimensions </w:t>
      </w:r>
      <w:r w:rsidR="00DB0B10">
        <w:rPr>
          <w:rFonts w:ascii="Times New Roman" w:hAnsi="Times New Roman" w:cs="Times New Roman"/>
        </w:rPr>
        <w:t xml:space="preserve">contribute more </w:t>
      </w:r>
      <w:r w:rsidR="000C15B1">
        <w:rPr>
          <w:rFonts w:ascii="Times New Roman" w:hAnsi="Times New Roman" w:cs="Times New Roman"/>
        </w:rPr>
        <w:t>to Y tha</w:t>
      </w:r>
      <w:r w:rsidR="001B7090">
        <w:rPr>
          <w:rFonts w:ascii="Times New Roman" w:hAnsi="Times New Roman" w:cs="Times New Roman"/>
        </w:rPr>
        <w:t xml:space="preserve">n others, and we can select particular dimensions based on the </w:t>
      </w:r>
      <w:r w:rsidR="006300CD">
        <w:rPr>
          <w:rFonts w:ascii="Times New Roman" w:hAnsi="Times New Roman" w:cs="Times New Roman"/>
        </w:rPr>
        <w:t xml:space="preserve">desired </w:t>
      </w:r>
      <w:r w:rsidR="001B7090">
        <w:rPr>
          <w:rFonts w:ascii="Times New Roman" w:hAnsi="Times New Roman" w:cs="Times New Roman"/>
        </w:rPr>
        <w:t xml:space="preserve">number of </w:t>
      </w:r>
      <w:r w:rsidR="00C063F8">
        <w:rPr>
          <w:rFonts w:ascii="Times New Roman" w:hAnsi="Times New Roman" w:cs="Times New Roman"/>
        </w:rPr>
        <w:t xml:space="preserve">nonzero </w:t>
      </w:r>
      <w:proofErr w:type="spellStart"/>
      <w:r w:rsidR="00C063F8">
        <w:rPr>
          <w:rFonts w:ascii="Times New Roman" w:hAnsi="Times New Roman" w:cs="Times New Roman"/>
        </w:rPr>
        <w:t>coefficiencies</w:t>
      </w:r>
      <w:proofErr w:type="spellEnd"/>
      <w:r w:rsidR="00C063F8">
        <w:rPr>
          <w:rFonts w:ascii="Times New Roman" w:hAnsi="Times New Roman" w:cs="Times New Roman"/>
        </w:rPr>
        <w:t xml:space="preserve">. </w:t>
      </w:r>
      <w:r w:rsidR="000822A5" w:rsidRPr="00182225">
        <w:rPr>
          <w:rFonts w:ascii="Times New Roman" w:hAnsi="Times New Roman" w:cs="Times New Roman"/>
        </w:rPr>
        <w:br/>
      </w:r>
      <w:r w:rsidR="00182225">
        <w:rPr>
          <w:rFonts w:ascii="Times New Roman" w:hAnsi="Times New Roman" w:cs="Times New Roman"/>
          <w:noProof/>
        </w:rPr>
        <w:drawing>
          <wp:inline distT="0" distB="0" distL="0" distR="0" wp14:anchorId="686C4BFD" wp14:editId="1DAC066C">
            <wp:extent cx="3723437" cy="279368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401" cy="279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4C33">
        <w:rPr>
          <w:rFonts w:ascii="Times New Roman" w:hAnsi="Times New Roman" w:cs="Times New Roman"/>
        </w:rPr>
        <w:br/>
      </w:r>
      <w:r w:rsidR="005013AB">
        <w:rPr>
          <w:rFonts w:ascii="Times New Roman" w:hAnsi="Times New Roman" w:cs="Times New Roman"/>
        </w:rPr>
        <w:t>Different number</w:t>
      </w:r>
      <w:r w:rsidR="004F1024">
        <w:rPr>
          <w:rFonts w:ascii="Times New Roman" w:hAnsi="Times New Roman" w:cs="Times New Roman"/>
        </w:rPr>
        <w:t>s of feature</w:t>
      </w:r>
      <w:r w:rsidR="005013AB">
        <w:rPr>
          <w:rFonts w:ascii="Times New Roman" w:hAnsi="Times New Roman" w:cs="Times New Roman"/>
        </w:rPr>
        <w:t xml:space="preserve"> were selected </w:t>
      </w:r>
      <w:r w:rsidR="00F52268">
        <w:rPr>
          <w:rFonts w:ascii="Times New Roman" w:hAnsi="Times New Roman" w:cs="Times New Roman"/>
        </w:rPr>
        <w:t xml:space="preserve">based on lasso regression result </w:t>
      </w:r>
      <w:r w:rsidR="003A3B98">
        <w:rPr>
          <w:rFonts w:ascii="Times New Roman" w:hAnsi="Times New Roman" w:cs="Times New Roman"/>
        </w:rPr>
        <w:t xml:space="preserve">and used for </w:t>
      </w:r>
      <w:r w:rsidR="003E4535">
        <w:rPr>
          <w:rFonts w:ascii="Times New Roman" w:hAnsi="Times New Roman" w:cs="Times New Roman"/>
        </w:rPr>
        <w:t xml:space="preserve">fitting a </w:t>
      </w:r>
      <w:r w:rsidR="003A3B98">
        <w:rPr>
          <w:rFonts w:ascii="Times New Roman" w:hAnsi="Times New Roman" w:cs="Times New Roman"/>
        </w:rPr>
        <w:t>linear model</w:t>
      </w:r>
      <w:r w:rsidR="005013AB">
        <w:rPr>
          <w:rFonts w:ascii="Times New Roman" w:hAnsi="Times New Roman" w:cs="Times New Roman"/>
        </w:rPr>
        <w:t xml:space="preserve">. </w:t>
      </w:r>
      <w:r w:rsidR="003E4535">
        <w:rPr>
          <w:rFonts w:ascii="Times New Roman" w:hAnsi="Times New Roman" w:cs="Times New Roman"/>
        </w:rPr>
        <w:t>10-fold</w:t>
      </w:r>
      <w:r w:rsidR="006877FA">
        <w:rPr>
          <w:rFonts w:ascii="Times New Roman" w:hAnsi="Times New Roman" w:cs="Times New Roman"/>
        </w:rPr>
        <w:t xml:space="preserve"> cross validation was </w:t>
      </w:r>
      <w:r w:rsidR="008A0BAC">
        <w:rPr>
          <w:rFonts w:ascii="Times New Roman" w:hAnsi="Times New Roman" w:cs="Times New Roman"/>
        </w:rPr>
        <w:t xml:space="preserve">used to test how good the fitting was. </w:t>
      </w:r>
      <w:r w:rsidR="00D14C33">
        <w:rPr>
          <w:rFonts w:ascii="Times New Roman" w:hAnsi="Times New Roman" w:cs="Times New Roman"/>
        </w:rPr>
        <w:lastRenderedPageBreak/>
        <w:t xml:space="preserve">The following figure </w:t>
      </w:r>
      <w:r w:rsidR="00536896">
        <w:rPr>
          <w:rFonts w:ascii="Times New Roman" w:hAnsi="Times New Roman" w:cs="Times New Roman"/>
        </w:rPr>
        <w:t>illustrates the training and validation errors</w:t>
      </w:r>
      <w:r w:rsidR="000463B3">
        <w:rPr>
          <w:rFonts w:ascii="Times New Roman" w:hAnsi="Times New Roman" w:cs="Times New Roman"/>
        </w:rPr>
        <w:t xml:space="preserve">. </w:t>
      </w:r>
      <w:r w:rsidR="006E41EA">
        <w:rPr>
          <w:rFonts w:ascii="Times New Roman" w:hAnsi="Times New Roman" w:cs="Times New Roman"/>
        </w:rPr>
        <w:br/>
      </w:r>
      <w:r w:rsidR="007A24BF">
        <w:rPr>
          <w:rFonts w:ascii="Times New Roman" w:hAnsi="Times New Roman" w:cs="Times New Roman"/>
        </w:rPr>
        <w:br/>
      </w:r>
      <w:r w:rsidR="00D6229D">
        <w:rPr>
          <w:rFonts w:ascii="Times New Roman" w:hAnsi="Times New Roman" w:cs="Times New Roman"/>
          <w:noProof/>
        </w:rPr>
        <w:drawing>
          <wp:inline distT="0" distB="0" distL="0" distR="0">
            <wp:extent cx="5028535" cy="259689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43" t="5323" r="7735" b="2241"/>
                    <a:stretch/>
                  </pic:blipFill>
                  <pic:spPr bwMode="auto">
                    <a:xfrm>
                      <a:off x="0" y="0"/>
                      <a:ext cx="5028535" cy="259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A24BF">
        <w:rPr>
          <w:rFonts w:ascii="Times New Roman" w:hAnsi="Times New Roman" w:cs="Times New Roman"/>
        </w:rPr>
        <w:br/>
      </w:r>
      <w:r w:rsidR="007A24BF">
        <w:rPr>
          <w:rFonts w:ascii="Times New Roman" w:hAnsi="Times New Roman" w:cs="Times New Roman"/>
        </w:rPr>
        <w:br/>
      </w:r>
      <w:r w:rsidR="007A24BF">
        <w:rPr>
          <w:rFonts w:ascii="Times New Roman" w:hAnsi="Times New Roman" w:cs="Times New Roman"/>
          <w:noProof/>
        </w:rPr>
        <w:t>Based on the cross validation result, adding first 4 features decrease error drastically, which indicates that the first 4 features are very important. However, adding more features do decrease validation error slowly, indicating a secondary role of these features. Depsite this, the last 4 features do not seem play an important role in explaining the labels, so they may be just purely noise.</w:t>
      </w:r>
    </w:p>
    <w:p w:rsidR="00054E62" w:rsidRDefault="00054E62" w:rsidP="00054E6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Part  II</w:t>
      </w:r>
      <w:proofErr w:type="gramEnd"/>
    </w:p>
    <w:p w:rsidR="00054E62" w:rsidRDefault="00762749" w:rsidP="00127C0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Linear model for X2 and Y2. </w:t>
      </w:r>
      <w:r w:rsidR="00FF1DC7">
        <w:rPr>
          <w:rFonts w:ascii="Times New Roman" w:hAnsi="Times New Roman" w:cs="Times New Roman"/>
        </w:rPr>
        <w:br/>
      </w:r>
      <w:r w:rsidR="00127C04">
        <w:rPr>
          <w:rFonts w:ascii="Times New Roman" w:hAnsi="Times New Roman" w:cs="Times New Roman"/>
          <w:noProof/>
        </w:rPr>
        <w:drawing>
          <wp:inline distT="0" distB="0" distL="0" distR="0">
            <wp:extent cx="4396435" cy="3298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390" cy="3303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1DC7">
        <w:rPr>
          <w:rFonts w:ascii="Times New Roman" w:hAnsi="Times New Roman" w:cs="Times New Roman"/>
        </w:rPr>
        <w:br/>
        <w:t xml:space="preserve">Errors are plotted in the following figure. </w:t>
      </w:r>
      <w:r w:rsidR="0097272E">
        <w:rPr>
          <w:rFonts w:ascii="Times New Roman" w:hAnsi="Times New Roman" w:cs="Times New Roman"/>
        </w:rPr>
        <w:t xml:space="preserve">Apparently the residuals are not randomly </w:t>
      </w:r>
      <w:r w:rsidR="00A43D8E">
        <w:rPr>
          <w:rFonts w:ascii="Times New Roman" w:hAnsi="Times New Roman" w:cs="Times New Roman"/>
        </w:rPr>
        <w:lastRenderedPageBreak/>
        <w:t xml:space="preserve">distributed, suggesting that linear model is not appropriate for this problem. </w:t>
      </w:r>
      <w:r w:rsidR="00BB37B8">
        <w:rPr>
          <w:rFonts w:ascii="Times New Roman" w:hAnsi="Times New Roman" w:cs="Times New Roman"/>
        </w:rPr>
        <w:br/>
      </w:r>
      <w:r w:rsidR="00BB37B8">
        <w:rPr>
          <w:rFonts w:ascii="Times New Roman" w:hAnsi="Times New Roman" w:cs="Times New Roman"/>
          <w:noProof/>
        </w:rPr>
        <w:drawing>
          <wp:inline distT="0" distB="0" distL="0" distR="0" wp14:anchorId="0CE34546" wp14:editId="05E55803">
            <wp:extent cx="3896139" cy="29232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336" cy="292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7A0" w:rsidRDefault="003508CF" w:rsidP="00D96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Piece-wise linear model. </w:t>
      </w:r>
      <w:r w:rsidR="00127C04">
        <w:rPr>
          <w:rFonts w:ascii="Times New Roman" w:hAnsi="Times New Roman" w:cs="Times New Roman"/>
        </w:rPr>
        <w:t xml:space="preserve">Two methods are used here: discrete piece-wise linear model and continuous piece-wise linear model. In both models, two knots </w:t>
      </w:r>
      <w:r w:rsidR="0022227A">
        <w:rPr>
          <w:rFonts w:ascii="Times New Roman" w:hAnsi="Times New Roman" w:cs="Times New Roman"/>
        </w:rPr>
        <w:t>were chosen at 0.3 and 0.8.</w:t>
      </w:r>
      <w:r w:rsidR="00127C04">
        <w:rPr>
          <w:rFonts w:ascii="Times New Roman" w:hAnsi="Times New Roman" w:cs="Times New Roman"/>
        </w:rPr>
        <w:br/>
      </w:r>
      <w:r w:rsidR="00FA02A4" w:rsidRPr="00FA02A4">
        <w:rPr>
          <w:rFonts w:ascii="Times New Roman" w:hAnsi="Times New Roman" w:cs="Times New Roman"/>
          <w:b/>
        </w:rPr>
        <w:t>A</w:t>
      </w:r>
      <w:r w:rsidR="00127C04">
        <w:rPr>
          <w:rFonts w:ascii="Times New Roman" w:hAnsi="Times New Roman" w:cs="Times New Roman"/>
        </w:rPr>
        <w:t>. discrete piece-wise</w:t>
      </w:r>
      <w:r w:rsidR="004011EB">
        <w:rPr>
          <w:rFonts w:ascii="Times New Roman" w:hAnsi="Times New Roman" w:cs="Times New Roman"/>
        </w:rPr>
        <w:t xml:space="preserve">: </w:t>
      </w:r>
      <w:r w:rsidR="00DD7FA0">
        <w:rPr>
          <w:rFonts w:ascii="Times New Roman" w:hAnsi="Times New Roman" w:cs="Times New Roman"/>
        </w:rPr>
        <w:t xml:space="preserve">data were divided to three parts </w:t>
      </w:r>
      <w:r w:rsidR="00FB2D5F">
        <w:rPr>
          <w:rFonts w:ascii="Times New Roman" w:hAnsi="Times New Roman" w:cs="Times New Roman"/>
        </w:rPr>
        <w:t>(0&lt;=x&lt;0.3, 0.3&lt;=x&lt;0.8, 0.8&lt;=x&lt;=1)</w:t>
      </w:r>
      <w:r w:rsidR="00FF00F3">
        <w:rPr>
          <w:rFonts w:ascii="Times New Roman" w:hAnsi="Times New Roman" w:cs="Times New Roman"/>
        </w:rPr>
        <w:t xml:space="preserve"> </w:t>
      </w:r>
      <w:r w:rsidR="00DD7FA0">
        <w:rPr>
          <w:rFonts w:ascii="Times New Roman" w:hAnsi="Times New Roman" w:cs="Times New Roman"/>
        </w:rPr>
        <w:t xml:space="preserve">and each part was used for linear regression. </w:t>
      </w:r>
      <w:r w:rsidR="00624825">
        <w:rPr>
          <w:rFonts w:ascii="Times New Roman" w:hAnsi="Times New Roman" w:cs="Times New Roman"/>
        </w:rPr>
        <w:br/>
      </w:r>
      <w:r w:rsidR="00FA02A4">
        <w:rPr>
          <w:rFonts w:ascii="Times New Roman" w:hAnsi="Times New Roman" w:cs="Times New Roman"/>
          <w:noProof/>
        </w:rPr>
        <w:drawing>
          <wp:inline distT="0" distB="0" distL="0" distR="0" wp14:anchorId="5634C39C" wp14:editId="41410F0A">
            <wp:extent cx="5335270" cy="39992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4083">
        <w:rPr>
          <w:rFonts w:ascii="Times New Roman" w:hAnsi="Times New Roman" w:cs="Times New Roman"/>
        </w:rPr>
        <w:t>Errors are plotted in the following figure.</w:t>
      </w:r>
      <w:r w:rsidR="007F577A">
        <w:rPr>
          <w:rFonts w:ascii="Times New Roman" w:hAnsi="Times New Roman" w:cs="Times New Roman"/>
        </w:rPr>
        <w:t xml:space="preserve"> In this case, errors are randomly distributed, </w:t>
      </w:r>
      <w:r w:rsidR="007F577A">
        <w:rPr>
          <w:rFonts w:ascii="Times New Roman" w:hAnsi="Times New Roman" w:cs="Times New Roman"/>
        </w:rPr>
        <w:lastRenderedPageBreak/>
        <w:t xml:space="preserve">indicating a decent fitting. </w:t>
      </w:r>
      <w:r w:rsidR="00FF00F3">
        <w:rPr>
          <w:rFonts w:ascii="Times New Roman" w:hAnsi="Times New Roman" w:cs="Times New Roman"/>
        </w:rPr>
        <w:br/>
      </w:r>
      <w:r w:rsidR="007F577A">
        <w:rPr>
          <w:rFonts w:ascii="Times New Roman" w:hAnsi="Times New Roman" w:cs="Times New Roman"/>
          <w:noProof/>
        </w:rPr>
        <w:drawing>
          <wp:inline distT="0" distB="0" distL="0" distR="0" wp14:anchorId="77EAC487" wp14:editId="04825D57">
            <wp:extent cx="4460682" cy="334365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636" cy="3343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6A3F">
        <w:rPr>
          <w:rFonts w:ascii="Times New Roman" w:hAnsi="Times New Roman" w:cs="Times New Roman"/>
        </w:rPr>
        <w:br/>
        <w:t xml:space="preserve">B. </w:t>
      </w:r>
      <w:r w:rsidR="008C5A07">
        <w:rPr>
          <w:rFonts w:ascii="Times New Roman" w:hAnsi="Times New Roman" w:cs="Times New Roman"/>
        </w:rPr>
        <w:t>Continu</w:t>
      </w:r>
      <w:r w:rsidR="00755929">
        <w:rPr>
          <w:rFonts w:ascii="Times New Roman" w:hAnsi="Times New Roman" w:cs="Times New Roman"/>
        </w:rPr>
        <w:t xml:space="preserve">ous piece-wise linear model: data were still divided to three parts (0&lt;=x&lt;0.3, 0.3&lt;=x&lt;0.8, 0.8&lt;=x&lt;=1). </w:t>
      </w:r>
      <w:r w:rsidR="00170DBE">
        <w:rPr>
          <w:rFonts w:ascii="Times New Roman" w:hAnsi="Times New Roman" w:cs="Times New Roman"/>
        </w:rPr>
        <w:t>The modeling function is:</w:t>
      </w:r>
      <w:r w:rsidR="00170DBE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b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X+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(X-0.3)</m:t>
              </m:r>
            </m:e>
            <m:sub>
              <m:r>
                <w:rPr>
                  <w:rFonts w:ascii="Cambria Math" w:hAnsi="Cambria Math" w:cs="Times New Roman"/>
                </w:rPr>
                <m:t>+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(X-0.8)</m:t>
              </m:r>
            </m:e>
            <m:sub>
              <m:r>
                <w:rPr>
                  <w:rFonts w:ascii="Cambria Math" w:hAnsi="Cambria Math" w:cs="Times New Roman"/>
                </w:rPr>
                <m:t>+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</m:oMathPara>
      <w:r w:rsidR="00390B34">
        <w:rPr>
          <w:rFonts w:ascii="Times New Roman" w:hAnsi="Times New Roman" w:cs="Times New Roman"/>
        </w:rPr>
        <w:t xml:space="preserve">Briefly, </w:t>
      </w:r>
      <w:r w:rsidR="00842ED8">
        <w:rPr>
          <w:rFonts w:ascii="Times New Roman" w:hAnsi="Times New Roman" w:cs="Times New Roman"/>
        </w:rPr>
        <w:t xml:space="preserve">two additional features were added to the </w:t>
      </w:r>
      <w:r w:rsidR="00346739">
        <w:rPr>
          <w:rFonts w:ascii="Times New Roman" w:hAnsi="Times New Roman" w:cs="Times New Roman"/>
        </w:rPr>
        <w:t xml:space="preserve">original linear model. </w:t>
      </w:r>
      <w:r w:rsidR="00E63BF0">
        <w:rPr>
          <w:rFonts w:ascii="Times New Roman" w:hAnsi="Times New Roman" w:cs="Times New Roman"/>
        </w:rPr>
        <w:t xml:space="preserve">Solving this linear equation gives us a continuous piece-wise linear model illustrated in the following figure. </w:t>
      </w:r>
      <w:r w:rsidR="00E63BF0">
        <w:rPr>
          <w:rFonts w:ascii="Times New Roman" w:hAnsi="Times New Roman" w:cs="Times New Roman"/>
        </w:rPr>
        <w:br/>
      </w:r>
      <w:r w:rsidR="004A1C74">
        <w:rPr>
          <w:rFonts w:ascii="Times New Roman" w:hAnsi="Times New Roman" w:cs="Times New Roman"/>
          <w:noProof/>
        </w:rPr>
        <w:drawing>
          <wp:inline distT="0" distB="0" distL="0" distR="0" wp14:anchorId="18439478" wp14:editId="73A38C78">
            <wp:extent cx="4587903" cy="34390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949" cy="343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595C">
        <w:rPr>
          <w:rFonts w:ascii="Times New Roman" w:hAnsi="Times New Roman" w:cs="Times New Roman"/>
        </w:rPr>
        <w:br/>
      </w:r>
      <w:r w:rsidR="005C595C">
        <w:rPr>
          <w:rFonts w:ascii="Times New Roman" w:hAnsi="Times New Roman" w:cs="Times New Roman"/>
        </w:rPr>
        <w:lastRenderedPageBreak/>
        <w:br/>
        <w:t xml:space="preserve">The errors are </w:t>
      </w:r>
      <w:r w:rsidR="00D96B84">
        <w:rPr>
          <w:rFonts w:ascii="Times New Roman" w:hAnsi="Times New Roman" w:cs="Times New Roman"/>
        </w:rPr>
        <w:t xml:space="preserve">plotted in the following figure. Residuals also have a random distribution pattern, indicating a decent fitting. </w:t>
      </w:r>
      <w:r w:rsidR="005C595C">
        <w:rPr>
          <w:rFonts w:ascii="Times New Roman" w:hAnsi="Times New Roman" w:cs="Times New Roman"/>
        </w:rPr>
        <w:br/>
      </w:r>
      <w:r w:rsidR="00D96B84">
        <w:rPr>
          <w:rFonts w:ascii="Times New Roman" w:hAnsi="Times New Roman" w:cs="Times New Roman"/>
          <w:noProof/>
        </w:rPr>
        <w:drawing>
          <wp:inline distT="0" distB="0" distL="0" distR="0">
            <wp:extent cx="3521732" cy="26398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055" cy="26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B84" w:rsidRDefault="00941F21" w:rsidP="00C92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Additive piece-wise linear model means </w:t>
      </w:r>
      <w:r w:rsidR="004739A5">
        <w:rPr>
          <w:rFonts w:ascii="Times New Roman" w:hAnsi="Times New Roman" w:cs="Times New Roman"/>
        </w:rPr>
        <w:t xml:space="preserve">that </w:t>
      </w:r>
      <w:r w:rsidR="002252A8">
        <w:rPr>
          <w:rFonts w:ascii="Times New Roman" w:hAnsi="Times New Roman" w:cs="Times New Roman"/>
        </w:rPr>
        <w:t xml:space="preserve">each basis function only depends on individual feature/dimension. </w:t>
      </w:r>
      <w:r w:rsidR="00D204D8">
        <w:rPr>
          <w:rFonts w:ascii="Times New Roman" w:hAnsi="Times New Roman" w:cs="Times New Roman"/>
        </w:rPr>
        <w:t>X3 has two dimensions</w:t>
      </w:r>
      <w:r w:rsidR="00A20450">
        <w:rPr>
          <w:rFonts w:ascii="Times New Roman" w:hAnsi="Times New Roman" w:cs="Times New Roman"/>
        </w:rPr>
        <w:t xml:space="preserve"> (denote</w:t>
      </w:r>
      <w:r w:rsidR="0043652B">
        <w:rPr>
          <w:rFonts w:ascii="Times New Roman" w:hAnsi="Times New Roman" w:cs="Times New Roman"/>
        </w:rPr>
        <w:t>d</w:t>
      </w:r>
      <w:r w:rsidR="00A20450">
        <w:rPr>
          <w:rFonts w:ascii="Times New Roman" w:hAnsi="Times New Roman" w:cs="Times New Roman"/>
        </w:rPr>
        <w:t xml:space="preserve"> as X</w:t>
      </w:r>
      <w:r w:rsidR="00A20450" w:rsidRPr="00A20450">
        <w:rPr>
          <w:rFonts w:ascii="Times New Roman" w:hAnsi="Times New Roman" w:cs="Times New Roman"/>
          <w:vertAlign w:val="subscript"/>
        </w:rPr>
        <w:t>1</w:t>
      </w:r>
      <w:r w:rsidR="00A20450">
        <w:rPr>
          <w:rFonts w:ascii="Times New Roman" w:hAnsi="Times New Roman" w:cs="Times New Roman"/>
        </w:rPr>
        <w:t xml:space="preserve"> and X</w:t>
      </w:r>
      <w:r w:rsidR="00A20450" w:rsidRPr="00A20450">
        <w:rPr>
          <w:rFonts w:ascii="Times New Roman" w:hAnsi="Times New Roman" w:cs="Times New Roman"/>
          <w:vertAlign w:val="subscript"/>
        </w:rPr>
        <w:t>2</w:t>
      </w:r>
      <w:r w:rsidR="00A20450">
        <w:rPr>
          <w:rFonts w:ascii="Times New Roman" w:hAnsi="Times New Roman" w:cs="Times New Roman"/>
        </w:rPr>
        <w:t>)</w:t>
      </w:r>
      <w:r w:rsidR="00D204D8">
        <w:rPr>
          <w:rFonts w:ascii="Times New Roman" w:hAnsi="Times New Roman" w:cs="Times New Roman"/>
        </w:rPr>
        <w:t xml:space="preserve">, </w:t>
      </w:r>
      <w:r w:rsidR="00A20450">
        <w:rPr>
          <w:rFonts w:ascii="Times New Roman" w:hAnsi="Times New Roman" w:cs="Times New Roman"/>
        </w:rPr>
        <w:t>t</w:t>
      </w:r>
      <w:r w:rsidR="008749D9">
        <w:rPr>
          <w:rFonts w:ascii="Times New Roman" w:hAnsi="Times New Roman" w:cs="Times New Roman"/>
        </w:rPr>
        <w:t>herefore the overall modeling function is:</w:t>
      </w:r>
      <w:r w:rsidR="008749D9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1m</m:t>
                  </m:r>
                </m:sub>
              </m:sSub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1m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2m</m:t>
                  </m:r>
                </m:sub>
              </m:sSub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2m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="00706889">
        <w:rPr>
          <w:rFonts w:ascii="Times New Roman" w:hAnsi="Times New Roman" w:cs="Times New Roman"/>
        </w:rPr>
        <w:t xml:space="preserve">Each dimension has a set of </w:t>
      </w:r>
      <w:proofErr w:type="spellStart"/>
      <w:r w:rsidR="00706889">
        <w:rPr>
          <w:rFonts w:ascii="Times New Roman" w:hAnsi="Times New Roman" w:cs="Times New Roman"/>
        </w:rPr>
        <w:t>basis</w:t>
      </w:r>
      <w:proofErr w:type="spellEnd"/>
      <w:r w:rsidR="00706889">
        <w:rPr>
          <w:rFonts w:ascii="Times New Roman" w:hAnsi="Times New Roman" w:cs="Times New Roman"/>
        </w:rPr>
        <w:t xml:space="preserve"> functions, and the overall function is a linear combination of the two sets. </w:t>
      </w:r>
      <w:r w:rsidR="00895092">
        <w:rPr>
          <w:rFonts w:ascii="Times New Roman" w:hAnsi="Times New Roman" w:cs="Times New Roman"/>
        </w:rPr>
        <w:br/>
      </w:r>
      <w:r w:rsidR="00C5270C">
        <w:rPr>
          <w:rFonts w:ascii="Times New Roman" w:hAnsi="Times New Roman" w:cs="Times New Roman"/>
        </w:rPr>
        <w:t xml:space="preserve">In this particular problem, </w:t>
      </w:r>
      <w:r w:rsidR="00D31407">
        <w:rPr>
          <w:rFonts w:ascii="Times New Roman" w:hAnsi="Times New Roman" w:cs="Times New Roman"/>
        </w:rPr>
        <w:t>both X</w:t>
      </w:r>
      <w:r w:rsidR="00D31407" w:rsidRPr="00A20450">
        <w:rPr>
          <w:rFonts w:ascii="Times New Roman" w:hAnsi="Times New Roman" w:cs="Times New Roman"/>
          <w:vertAlign w:val="subscript"/>
        </w:rPr>
        <w:t>1</w:t>
      </w:r>
      <w:r w:rsidR="00D31407">
        <w:rPr>
          <w:rFonts w:ascii="Times New Roman" w:hAnsi="Times New Roman" w:cs="Times New Roman"/>
        </w:rPr>
        <w:t xml:space="preserve"> and X</w:t>
      </w:r>
      <w:r w:rsidR="00D31407" w:rsidRPr="00A20450">
        <w:rPr>
          <w:rFonts w:ascii="Times New Roman" w:hAnsi="Times New Roman" w:cs="Times New Roman"/>
          <w:vertAlign w:val="subscript"/>
        </w:rPr>
        <w:t>2</w:t>
      </w:r>
      <w:r w:rsidR="00D31407">
        <w:rPr>
          <w:rFonts w:ascii="Times New Roman" w:hAnsi="Times New Roman" w:cs="Times New Roman"/>
          <w:vertAlign w:val="subscript"/>
        </w:rPr>
        <w:t xml:space="preserve"> </w:t>
      </w:r>
      <w:r w:rsidR="00D31407">
        <w:rPr>
          <w:rFonts w:ascii="Times New Roman" w:hAnsi="Times New Roman" w:cs="Times New Roman"/>
        </w:rPr>
        <w:t>vary from 0 to 5, giving us 5 s</w:t>
      </w:r>
      <w:r w:rsidR="00507C9E">
        <w:rPr>
          <w:rFonts w:ascii="Times New Roman" w:hAnsi="Times New Roman" w:cs="Times New Roman"/>
        </w:rPr>
        <w:t xml:space="preserve">ections for each dimension. Therefore the detailed modeling function is: </w:t>
      </w:r>
      <w:r w:rsidR="00507C9E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+β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-2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-3</m:t>
              </m:r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-4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6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7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-1)+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8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-2)+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9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-3)+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β</m:t>
              </m:r>
            </m:e>
            <m:sub>
              <m:r>
                <w:rPr>
                  <w:rFonts w:ascii="Cambria Math" w:hAnsi="Cambria Math" w:cs="Times New Roman"/>
                </w:rPr>
                <m:t>10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-4)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  <w:r w:rsidR="00F32222">
        <w:rPr>
          <w:rFonts w:ascii="Times New Roman" w:hAnsi="Times New Roman" w:cs="Times New Roman"/>
        </w:rPr>
        <w:t xml:space="preserve">The intercept was combined into one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="003A18F5">
        <w:rPr>
          <w:rFonts w:ascii="Times New Roman" w:hAnsi="Times New Roman" w:cs="Times New Roman"/>
        </w:rPr>
        <w:t xml:space="preserve"> , </w:t>
      </w:r>
      <w:r w:rsidR="00304A7C">
        <w:rPr>
          <w:rFonts w:ascii="Times New Roman" w:hAnsi="Times New Roman" w:cs="Times New Roman"/>
        </w:rPr>
        <w:t>and there are totally 1</w:t>
      </w:r>
      <w:r w:rsidR="00E425AE">
        <w:rPr>
          <w:rFonts w:ascii="Times New Roman" w:hAnsi="Times New Roman" w:cs="Times New Roman"/>
        </w:rPr>
        <w:t>0</w:t>
      </w:r>
      <w:r w:rsidR="00304A7C">
        <w:rPr>
          <w:rFonts w:ascii="Times New Roman" w:hAnsi="Times New Roman" w:cs="Times New Roman"/>
        </w:rPr>
        <w:t xml:space="preserve"> </w:t>
      </w:r>
      <w:proofErr w:type="spellStart"/>
      <w:r w:rsidR="00304A7C">
        <w:rPr>
          <w:rFonts w:ascii="Times New Roman" w:hAnsi="Times New Roman" w:cs="Times New Roman"/>
        </w:rPr>
        <w:t>coefficiencies</w:t>
      </w:r>
      <w:proofErr w:type="spellEnd"/>
      <w:r w:rsidR="00304A7C">
        <w:rPr>
          <w:rFonts w:ascii="Times New Roman" w:hAnsi="Times New Roman" w:cs="Times New Roman"/>
        </w:rPr>
        <w:t xml:space="preserve"> </w:t>
      </w:r>
      <w:r w:rsidR="00E425AE">
        <w:rPr>
          <w:rFonts w:ascii="Times New Roman" w:hAnsi="Times New Roman" w:cs="Times New Roman"/>
        </w:rPr>
        <w:t xml:space="preserve">besides </w:t>
      </w:r>
      <w:r w:rsidR="00304A7C">
        <w:rPr>
          <w:rFonts w:ascii="Times New Roman" w:hAnsi="Times New Roman" w:cs="Times New Roman"/>
        </w:rPr>
        <w:t xml:space="preserve">the intercept. </w:t>
      </w:r>
      <w:r w:rsidR="00C929E5">
        <w:rPr>
          <w:rFonts w:ascii="Times New Roman" w:hAnsi="Times New Roman" w:cs="Times New Roman"/>
        </w:rPr>
        <w:br/>
        <w:t xml:space="preserve">Real data is plotted as a </w:t>
      </w:r>
      <w:proofErr w:type="spellStart"/>
      <w:r w:rsidR="00C929E5">
        <w:rPr>
          <w:rFonts w:ascii="Times New Roman" w:hAnsi="Times New Roman" w:cs="Times New Roman"/>
        </w:rPr>
        <w:t>heatmap</w:t>
      </w:r>
      <w:proofErr w:type="spellEnd"/>
      <w:r w:rsidR="00C929E5">
        <w:rPr>
          <w:rFonts w:ascii="Times New Roman" w:hAnsi="Times New Roman" w:cs="Times New Roman"/>
        </w:rPr>
        <w:t>:</w:t>
      </w:r>
      <w:r w:rsidR="00C929E5">
        <w:rPr>
          <w:rFonts w:ascii="Times New Roman" w:hAnsi="Times New Roman" w:cs="Times New Roman"/>
        </w:rPr>
        <w:br/>
      </w:r>
      <w:r w:rsidR="00C929E5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67416" cy="34986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368" cy="349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4AD2">
        <w:rPr>
          <w:rFonts w:ascii="Times New Roman" w:hAnsi="Times New Roman" w:cs="Times New Roman"/>
        </w:rPr>
        <w:br/>
        <w:t xml:space="preserve">The fitted </w:t>
      </w:r>
      <w:r w:rsidR="002C08E2">
        <w:rPr>
          <w:rFonts w:ascii="Times New Roman" w:hAnsi="Times New Roman" w:cs="Times New Roman"/>
        </w:rPr>
        <w:t>linear function</w:t>
      </w:r>
      <w:r w:rsidR="00504AD2">
        <w:rPr>
          <w:rFonts w:ascii="Times New Roman" w:hAnsi="Times New Roman" w:cs="Times New Roman"/>
        </w:rPr>
        <w:t xml:space="preserve"> is illustrated in the following picture</w:t>
      </w:r>
      <w:r w:rsidR="00A7334F">
        <w:rPr>
          <w:rFonts w:ascii="Times New Roman" w:hAnsi="Times New Roman" w:cs="Times New Roman"/>
        </w:rPr>
        <w:t xml:space="preserve"> (each axis rep</w:t>
      </w:r>
      <w:r w:rsidR="00DA4D6A">
        <w:rPr>
          <w:rFonts w:ascii="Times New Roman" w:hAnsi="Times New Roman" w:cs="Times New Roman"/>
        </w:rPr>
        <w:t xml:space="preserve">resents one dimension, colors represent </w:t>
      </w:r>
      <w:r w:rsidR="002C08E2">
        <w:rPr>
          <w:rFonts w:ascii="Times New Roman" w:hAnsi="Times New Roman" w:cs="Times New Roman"/>
        </w:rPr>
        <w:t>theoretical value for that point</w:t>
      </w:r>
      <w:r w:rsidR="00A7334F">
        <w:rPr>
          <w:rFonts w:ascii="Times New Roman" w:hAnsi="Times New Roman" w:cs="Times New Roman"/>
        </w:rPr>
        <w:t>)</w:t>
      </w:r>
      <w:r w:rsidR="00504AD2">
        <w:rPr>
          <w:rFonts w:ascii="Times New Roman" w:hAnsi="Times New Roman" w:cs="Times New Roman"/>
        </w:rPr>
        <w:t>:</w:t>
      </w:r>
      <w:r w:rsidR="00504AD2">
        <w:rPr>
          <w:rFonts w:ascii="Times New Roman" w:hAnsi="Times New Roman" w:cs="Times New Roman"/>
        </w:rPr>
        <w:br/>
      </w:r>
      <w:r w:rsidR="00504AD2">
        <w:rPr>
          <w:rFonts w:ascii="Times New Roman" w:hAnsi="Times New Roman" w:cs="Times New Roman"/>
          <w:noProof/>
        </w:rPr>
        <w:drawing>
          <wp:inline distT="0" distB="0" distL="0" distR="0" wp14:anchorId="09BEDAA4" wp14:editId="79D68E8E">
            <wp:extent cx="4126727" cy="35291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14" r="9449" b="5264"/>
                    <a:stretch/>
                  </pic:blipFill>
                  <pic:spPr bwMode="auto">
                    <a:xfrm>
                      <a:off x="0" y="0"/>
                      <a:ext cx="4132145" cy="35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6AFE">
        <w:rPr>
          <w:rFonts w:ascii="Times New Roman" w:hAnsi="Times New Roman" w:cs="Times New Roman"/>
        </w:rPr>
        <w:br/>
      </w:r>
      <w:r w:rsidR="00504AD2">
        <w:rPr>
          <w:rFonts w:ascii="Times New Roman" w:hAnsi="Times New Roman" w:cs="Times New Roman"/>
        </w:rPr>
        <w:lastRenderedPageBreak/>
        <w:t>The error</w:t>
      </w:r>
      <w:r w:rsidR="007D7501">
        <w:rPr>
          <w:rFonts w:ascii="Times New Roman" w:hAnsi="Times New Roman" w:cs="Times New Roman"/>
        </w:rPr>
        <w:t>s</w:t>
      </w:r>
      <w:r w:rsidR="00504AD2">
        <w:rPr>
          <w:rFonts w:ascii="Times New Roman" w:hAnsi="Times New Roman" w:cs="Times New Roman"/>
        </w:rPr>
        <w:t xml:space="preserve"> are </w:t>
      </w:r>
      <w:r w:rsidR="00046D58">
        <w:rPr>
          <w:rFonts w:ascii="Times New Roman" w:hAnsi="Times New Roman" w:cs="Times New Roman"/>
        </w:rPr>
        <w:t xml:space="preserve">plotted in the following figure. </w:t>
      </w:r>
      <w:r w:rsidR="00504AD2">
        <w:rPr>
          <w:rFonts w:ascii="Times New Roman" w:hAnsi="Times New Roman" w:cs="Times New Roman"/>
        </w:rPr>
        <w:br/>
      </w:r>
      <w:r w:rsidR="00504AD2">
        <w:rPr>
          <w:rFonts w:ascii="Times New Roman" w:hAnsi="Times New Roman" w:cs="Times New Roman"/>
          <w:noProof/>
        </w:rPr>
        <w:drawing>
          <wp:inline distT="0" distB="0" distL="0" distR="0" wp14:anchorId="3727DAA4" wp14:editId="0EFBA591">
            <wp:extent cx="5335270" cy="3999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AB8" w:rsidRPr="00054E62" w:rsidRDefault="00322AB8" w:rsidP="00322AB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(Rough codes can be found on the website: </w:t>
      </w:r>
      <w:r w:rsidR="00464238" w:rsidRPr="00464238">
        <w:rPr>
          <w:rFonts w:ascii="Times New Roman" w:hAnsi="Times New Roman" w:cs="Times New Roman"/>
        </w:rPr>
        <w:t>http://www.unc.edu/~zyu/ml134/midterm/midterm.html</w:t>
      </w:r>
      <w:r>
        <w:rPr>
          <w:rFonts w:ascii="Times New Roman" w:hAnsi="Times New Roman" w:cs="Times New Roman"/>
        </w:rPr>
        <w:t>)</w:t>
      </w:r>
      <w:bookmarkStart w:id="0" w:name="_GoBack"/>
      <w:bookmarkEnd w:id="0"/>
    </w:p>
    <w:sectPr w:rsidR="00322AB8" w:rsidRPr="00054E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23BD5"/>
    <w:multiLevelType w:val="hybridMultilevel"/>
    <w:tmpl w:val="06706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528E9"/>
    <w:multiLevelType w:val="hybridMultilevel"/>
    <w:tmpl w:val="D02A9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637"/>
    <w:rsid w:val="000463B3"/>
    <w:rsid w:val="00046D58"/>
    <w:rsid w:val="00054E62"/>
    <w:rsid w:val="000822A5"/>
    <w:rsid w:val="000A5BA8"/>
    <w:rsid w:val="000B57A0"/>
    <w:rsid w:val="000C15B1"/>
    <w:rsid w:val="0011079F"/>
    <w:rsid w:val="00112F9D"/>
    <w:rsid w:val="00127C04"/>
    <w:rsid w:val="001406DE"/>
    <w:rsid w:val="00170DBE"/>
    <w:rsid w:val="00182225"/>
    <w:rsid w:val="00182934"/>
    <w:rsid w:val="001B7090"/>
    <w:rsid w:val="001D6F4F"/>
    <w:rsid w:val="001E11EC"/>
    <w:rsid w:val="00212BC8"/>
    <w:rsid w:val="0022227A"/>
    <w:rsid w:val="002252A8"/>
    <w:rsid w:val="00294D6F"/>
    <w:rsid w:val="002C08E2"/>
    <w:rsid w:val="002D4F13"/>
    <w:rsid w:val="00304877"/>
    <w:rsid w:val="00304A7C"/>
    <w:rsid w:val="00322AB8"/>
    <w:rsid w:val="00346739"/>
    <w:rsid w:val="003508CF"/>
    <w:rsid w:val="00362C61"/>
    <w:rsid w:val="00390B34"/>
    <w:rsid w:val="003947BF"/>
    <w:rsid w:val="003A18F5"/>
    <w:rsid w:val="003A3B98"/>
    <w:rsid w:val="003E4535"/>
    <w:rsid w:val="003F738A"/>
    <w:rsid w:val="004011EB"/>
    <w:rsid w:val="0043652B"/>
    <w:rsid w:val="00464238"/>
    <w:rsid w:val="004739A5"/>
    <w:rsid w:val="00491040"/>
    <w:rsid w:val="004A1C74"/>
    <w:rsid w:val="004E6301"/>
    <w:rsid w:val="004F1024"/>
    <w:rsid w:val="005013AB"/>
    <w:rsid w:val="00504AD2"/>
    <w:rsid w:val="00507C9E"/>
    <w:rsid w:val="00536896"/>
    <w:rsid w:val="0054081A"/>
    <w:rsid w:val="005C595C"/>
    <w:rsid w:val="00624825"/>
    <w:rsid w:val="006300CD"/>
    <w:rsid w:val="006877FA"/>
    <w:rsid w:val="00687DA1"/>
    <w:rsid w:val="006D4B7A"/>
    <w:rsid w:val="006E41EA"/>
    <w:rsid w:val="006F79DA"/>
    <w:rsid w:val="00706889"/>
    <w:rsid w:val="00751B4C"/>
    <w:rsid w:val="007539AD"/>
    <w:rsid w:val="00755929"/>
    <w:rsid w:val="00762749"/>
    <w:rsid w:val="00784909"/>
    <w:rsid w:val="007A24BF"/>
    <w:rsid w:val="007D7501"/>
    <w:rsid w:val="007F577A"/>
    <w:rsid w:val="00824399"/>
    <w:rsid w:val="00842ED8"/>
    <w:rsid w:val="008749D9"/>
    <w:rsid w:val="00895092"/>
    <w:rsid w:val="008A0BAC"/>
    <w:rsid w:val="008C0B9C"/>
    <w:rsid w:val="008C34CF"/>
    <w:rsid w:val="008C5A07"/>
    <w:rsid w:val="00937D35"/>
    <w:rsid w:val="00941F21"/>
    <w:rsid w:val="0097272E"/>
    <w:rsid w:val="009B111A"/>
    <w:rsid w:val="009D79A8"/>
    <w:rsid w:val="00A20450"/>
    <w:rsid w:val="00A43D8E"/>
    <w:rsid w:val="00A523CB"/>
    <w:rsid w:val="00A7334F"/>
    <w:rsid w:val="00A86B29"/>
    <w:rsid w:val="00AB7600"/>
    <w:rsid w:val="00AF764B"/>
    <w:rsid w:val="00B21AFB"/>
    <w:rsid w:val="00B61A38"/>
    <w:rsid w:val="00B96FD1"/>
    <w:rsid w:val="00BA6A3F"/>
    <w:rsid w:val="00BB37B8"/>
    <w:rsid w:val="00C063F8"/>
    <w:rsid w:val="00C5270C"/>
    <w:rsid w:val="00C63DDF"/>
    <w:rsid w:val="00C64083"/>
    <w:rsid w:val="00C72757"/>
    <w:rsid w:val="00C929E5"/>
    <w:rsid w:val="00C953F9"/>
    <w:rsid w:val="00C95FC9"/>
    <w:rsid w:val="00C97F37"/>
    <w:rsid w:val="00D14C33"/>
    <w:rsid w:val="00D204D8"/>
    <w:rsid w:val="00D31407"/>
    <w:rsid w:val="00D6229D"/>
    <w:rsid w:val="00D76AFE"/>
    <w:rsid w:val="00D830F7"/>
    <w:rsid w:val="00D96B84"/>
    <w:rsid w:val="00DA4D6A"/>
    <w:rsid w:val="00DB0B10"/>
    <w:rsid w:val="00DD7FA0"/>
    <w:rsid w:val="00E425AE"/>
    <w:rsid w:val="00E63BF0"/>
    <w:rsid w:val="00E97D7B"/>
    <w:rsid w:val="00F32222"/>
    <w:rsid w:val="00F33B0B"/>
    <w:rsid w:val="00F52268"/>
    <w:rsid w:val="00F63AA3"/>
    <w:rsid w:val="00F84017"/>
    <w:rsid w:val="00F848AA"/>
    <w:rsid w:val="00FA02A4"/>
    <w:rsid w:val="00FA63D8"/>
    <w:rsid w:val="00FB0637"/>
    <w:rsid w:val="00FB2D5F"/>
    <w:rsid w:val="00FC6276"/>
    <w:rsid w:val="00FD2B5C"/>
    <w:rsid w:val="00FE3726"/>
    <w:rsid w:val="00FF00F3"/>
    <w:rsid w:val="00F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C6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5270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C6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527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Yu</dc:creator>
  <cp:keywords/>
  <dc:description/>
  <cp:lastModifiedBy>Zhixian Yu</cp:lastModifiedBy>
  <cp:revision>126</cp:revision>
  <dcterms:created xsi:type="dcterms:W3CDTF">2015-03-19T03:37:00Z</dcterms:created>
  <dcterms:modified xsi:type="dcterms:W3CDTF">2015-03-19T14:00:00Z</dcterms:modified>
</cp:coreProperties>
</file>