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060B" w:rsidRPr="00565B5D" w:rsidRDefault="00565B5D" w:rsidP="00565B5D">
      <w:pPr>
        <w:jc w:val="center"/>
        <w:rPr>
          <w:rFonts w:ascii="黑体" w:eastAsia="黑体" w:hAnsi="黑体"/>
          <w:b/>
          <w:sz w:val="32"/>
          <w:szCs w:val="32"/>
        </w:rPr>
      </w:pPr>
      <w:r w:rsidRPr="00565B5D">
        <w:rPr>
          <w:rFonts w:ascii="黑体" w:eastAsia="黑体" w:hAnsi="黑体"/>
          <w:b/>
          <w:sz w:val="32"/>
          <w:szCs w:val="32"/>
        </w:rPr>
        <w:t>设计模式</w:t>
      </w:r>
    </w:p>
    <w:p w:rsidR="003568B2" w:rsidRDefault="00565B5D" w:rsidP="00565B5D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</w:t>
      </w:r>
      <w:r>
        <w:rPr>
          <w:rFonts w:asciiTheme="minorEastAsia" w:hAnsiTheme="minorEastAsia"/>
          <w:sz w:val="24"/>
          <w:szCs w:val="24"/>
        </w:rPr>
        <w:t xml:space="preserve">  </w:t>
      </w:r>
      <w:r w:rsidR="003568B2">
        <w:rPr>
          <w:rFonts w:asciiTheme="minorEastAsia" w:hAnsiTheme="minorEastAsia"/>
          <w:sz w:val="24"/>
          <w:szCs w:val="24"/>
        </w:rPr>
        <w:t>1</w:t>
      </w:r>
      <w:r w:rsidR="003568B2">
        <w:rPr>
          <w:rFonts w:asciiTheme="minorEastAsia" w:hAnsiTheme="minorEastAsia" w:hint="eastAsia"/>
          <w:sz w:val="24"/>
          <w:szCs w:val="24"/>
        </w:rPr>
        <w:t>．</w:t>
      </w:r>
      <w:r w:rsidR="003568B2">
        <w:rPr>
          <w:rFonts w:asciiTheme="minorEastAsia" w:hAnsiTheme="minorEastAsia"/>
          <w:sz w:val="24"/>
          <w:szCs w:val="24"/>
        </w:rPr>
        <w:t>答</w:t>
      </w:r>
      <w:r w:rsidR="003568B2">
        <w:rPr>
          <w:rFonts w:asciiTheme="minorEastAsia" w:hAnsiTheme="minorEastAsia" w:hint="eastAsia"/>
          <w:sz w:val="24"/>
          <w:szCs w:val="24"/>
        </w:rPr>
        <w:t>：</w:t>
      </w:r>
    </w:p>
    <w:p w:rsidR="00565B5D" w:rsidRDefault="00565B5D" w:rsidP="003568B2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565B5D">
        <w:rPr>
          <w:rFonts w:asciiTheme="minorEastAsia" w:hAnsiTheme="minorEastAsia" w:hint="eastAsia"/>
          <w:sz w:val="24"/>
          <w:szCs w:val="24"/>
        </w:rPr>
        <w:t>在连接次数少的情况下，String的低效率表现并不是很突出，但是一旦连接次数多的时候，性能影响是很大的，String进行20万次字符串的连接，大约需要45s时间，而StringBuffer只需要10毫秒，相差接近5000倍以上。</w:t>
      </w:r>
      <w:r w:rsidRPr="00565B5D">
        <w:rPr>
          <w:rFonts w:asciiTheme="minorEastAsia" w:hAnsiTheme="minorEastAsia" w:hint="eastAsia"/>
          <w:sz w:val="24"/>
          <w:szCs w:val="24"/>
        </w:rPr>
        <w:t>原因是Java中的String类不可变的</w:t>
      </w:r>
      <w:r w:rsidR="003568B2">
        <w:rPr>
          <w:rFonts w:asciiTheme="minorEastAsia" w:hAnsiTheme="minorEastAsia" w:hint="eastAsia"/>
          <w:sz w:val="24"/>
          <w:szCs w:val="24"/>
        </w:rPr>
        <w:t>。</w:t>
      </w:r>
      <w:r w:rsidR="003568B2" w:rsidRPr="003568B2">
        <w:rPr>
          <w:rFonts w:asciiTheme="minorEastAsia" w:hAnsiTheme="minorEastAsia" w:hint="eastAsia"/>
          <w:sz w:val="24"/>
          <w:szCs w:val="24"/>
        </w:rPr>
        <w:t>string类型具有不可变性，对string字符串的操作（如拼接、Trim()等）都会在内存中产生一个新的字符串对象，在对字符串进行频繁修改的情况下，如在For循环中进行操作等，那么将会频繁的创建新的字符串对象，造成系统的不必要开销</w:t>
      </w:r>
      <w:r w:rsidR="003568B2">
        <w:rPr>
          <w:rFonts w:asciiTheme="minorEastAsia" w:hAnsiTheme="minorEastAsia" w:hint="eastAsia"/>
          <w:sz w:val="24"/>
          <w:szCs w:val="24"/>
        </w:rPr>
        <w:t>。</w:t>
      </w:r>
    </w:p>
    <w:p w:rsidR="003568B2" w:rsidRDefault="003568B2" w:rsidP="003568B2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2.答：</w:t>
      </w:r>
    </w:p>
    <w:p w:rsidR="003568B2" w:rsidRPr="00565B5D" w:rsidRDefault="003568B2" w:rsidP="003568B2">
      <w:pPr>
        <w:ind w:firstLineChars="200" w:firstLine="48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把对象转换为字节序列的过程称为对象的序列化；</w:t>
      </w:r>
      <w:r w:rsidRPr="003568B2">
        <w:rPr>
          <w:rFonts w:asciiTheme="minorEastAsia" w:hAnsiTheme="minorEastAsia" w:hint="eastAsia"/>
          <w:sz w:val="24"/>
          <w:szCs w:val="24"/>
        </w:rPr>
        <w:t>把字节序列恢复为对象的过程称为对象的反序列化。</w:t>
      </w:r>
      <w:r w:rsidR="00441538" w:rsidRPr="00441538">
        <w:rPr>
          <w:rFonts w:asciiTheme="minorEastAsia" w:hAnsiTheme="minorEastAsia" w:hint="eastAsia"/>
          <w:sz w:val="24"/>
          <w:szCs w:val="24"/>
        </w:rPr>
        <w:t>在很多应用中，需要对某些对象进行序列化，让它们离开内存空间，入住物理硬盘，以便长期保存。比如最常见的是Web服务器中的Session对象，当有 10万用户并发访问，就有可能出现10万个Session对象，内存可能吃不消，于是Web容器就会把一些seesion先序列化到硬盘中，等要用了，再把保存在硬盘中的对象还原到内存中。</w:t>
      </w:r>
      <w:r w:rsidR="00441538">
        <w:rPr>
          <w:rFonts w:asciiTheme="minorEastAsia" w:hAnsiTheme="minorEastAsia" w:hint="eastAsia"/>
          <w:sz w:val="24"/>
          <w:szCs w:val="24"/>
        </w:rPr>
        <w:t>那么为什么要序列化呢？</w:t>
      </w:r>
      <w:r w:rsidR="00441538" w:rsidRPr="00441538">
        <w:rPr>
          <w:rFonts w:asciiTheme="minorEastAsia" w:hAnsiTheme="minorEastAsia" w:hint="eastAsia"/>
          <w:sz w:val="24"/>
          <w:szCs w:val="24"/>
        </w:rPr>
        <w:t>我们知道，当两个进程进行远程通信时，可以相互发送各种类型的数据，包括文本、图片、音频、视频等， 而这些数据都会以二进制序列的形式在网络上传送。那么当两个Java进程进行通信时，能否实现进程间的对象传送呢？答案是可以的。如何做到呢？这就需要Java序列化与反序列化了。换句话说，一方面，发送方需要把这个Java对象转换为字节序列，然后在网络上传送；另一方面，接收方需要从字节序列中恢复出Java对象。</w:t>
      </w:r>
      <w:bookmarkStart w:id="0" w:name="_GoBack"/>
      <w:bookmarkEnd w:id="0"/>
    </w:p>
    <w:sectPr w:rsidR="003568B2" w:rsidRPr="00565B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B5D"/>
    <w:rsid w:val="003568B2"/>
    <w:rsid w:val="00441538"/>
    <w:rsid w:val="0046060B"/>
    <w:rsid w:val="00565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EDF861-2CB9-4914-BC1A-34A622BD8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102</Words>
  <Characters>587</Characters>
  <Application>Microsoft Office Word</Application>
  <DocSecurity>0</DocSecurity>
  <Lines>4</Lines>
  <Paragraphs>1</Paragraphs>
  <ScaleCrop>false</ScaleCrop>
  <Company/>
  <LinksUpToDate>false</LinksUpToDate>
  <CharactersWithSpaces>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张珍</dc:creator>
  <cp:keywords/>
  <dc:description/>
  <cp:lastModifiedBy>张珍</cp:lastModifiedBy>
  <cp:revision>1</cp:revision>
  <dcterms:created xsi:type="dcterms:W3CDTF">2017-03-19T05:48:00Z</dcterms:created>
  <dcterms:modified xsi:type="dcterms:W3CDTF">2017-03-19T06:20:00Z</dcterms:modified>
</cp:coreProperties>
</file>